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F0" w:rsidRPr="00F21154" w:rsidRDefault="00F21154" w:rsidP="005346FB">
      <w:pPr>
        <w:widowControl w:val="0"/>
        <w:tabs>
          <w:tab w:val="left" w:pos="8378"/>
        </w:tabs>
        <w:autoSpaceDE w:val="0"/>
        <w:autoSpaceDN w:val="0"/>
        <w:adjustRightInd w:val="0"/>
        <w:spacing w:after="0" w:line="240" w:lineRule="auto"/>
        <w:ind w:right="-1800"/>
        <w:rPr>
          <w:rFonts w:ascii="Times New Roman" w:hAnsi="Times New Roman"/>
          <w:b/>
          <w:bCs/>
          <w:sz w:val="28"/>
          <w:szCs w:val="28"/>
        </w:rPr>
      </w:pPr>
      <w:r>
        <w:rPr>
          <w:rFonts w:ascii="Times New Roman" w:hAnsi="Times New Roman"/>
          <w:b/>
          <w:bCs/>
          <w:sz w:val="28"/>
          <w:szCs w:val="28"/>
        </w:rPr>
        <w:t xml:space="preserve">                                 </w:t>
      </w:r>
      <w:r w:rsidR="006536F0" w:rsidRPr="00F21154">
        <w:rPr>
          <w:rFonts w:ascii="Times New Roman" w:hAnsi="Times New Roman"/>
          <w:b/>
          <w:bCs/>
          <w:sz w:val="28"/>
          <w:szCs w:val="28"/>
        </w:rPr>
        <w:t>РЕГЛАМЕНТ</w:t>
      </w:r>
    </w:p>
    <w:p w:rsidR="006536F0" w:rsidRPr="00F21154" w:rsidRDefault="006536F0" w:rsidP="005346FB">
      <w:pPr>
        <w:widowControl w:val="0"/>
        <w:autoSpaceDE w:val="0"/>
        <w:autoSpaceDN w:val="0"/>
        <w:adjustRightInd w:val="0"/>
        <w:spacing w:after="0" w:line="240" w:lineRule="auto"/>
        <w:jc w:val="center"/>
        <w:rPr>
          <w:rFonts w:ascii="Times New Roman" w:hAnsi="Times New Roman"/>
          <w:b/>
          <w:bCs/>
          <w:sz w:val="28"/>
          <w:szCs w:val="28"/>
        </w:rPr>
      </w:pPr>
      <w:r w:rsidRPr="00F21154">
        <w:rPr>
          <w:rFonts w:ascii="Times New Roman" w:hAnsi="Times New Roman"/>
          <w:b/>
          <w:bCs/>
          <w:sz w:val="28"/>
          <w:szCs w:val="28"/>
        </w:rPr>
        <w:t>СОВЕТА НАРОДНЫ</w:t>
      </w:r>
      <w:r w:rsidR="005346FB">
        <w:rPr>
          <w:rFonts w:ascii="Times New Roman" w:hAnsi="Times New Roman"/>
          <w:b/>
          <w:bCs/>
          <w:sz w:val="28"/>
          <w:szCs w:val="28"/>
        </w:rPr>
        <w:t>Х ДЕПУТАТОВ МУНИЦИПАЛЬНОГО ОБРАЗОВАНИЯ «ШОВГЕНОВСКИЙ РАЙОН»</w:t>
      </w:r>
    </w:p>
    <w:p w:rsidR="006536F0" w:rsidRPr="00F21154" w:rsidRDefault="006536F0" w:rsidP="00F21154">
      <w:pPr>
        <w:widowControl w:val="0"/>
        <w:autoSpaceDE w:val="0"/>
        <w:autoSpaceDN w:val="0"/>
        <w:adjustRightInd w:val="0"/>
        <w:spacing w:after="0" w:line="240" w:lineRule="auto"/>
        <w:jc w:val="center"/>
        <w:rPr>
          <w:rFonts w:ascii="Times New Roman" w:hAnsi="Times New Roman"/>
          <w:b/>
          <w:bCs/>
          <w:sz w:val="28"/>
          <w:szCs w:val="28"/>
        </w:rPr>
      </w:pPr>
    </w:p>
    <w:p w:rsidR="006536F0" w:rsidRPr="00F21154" w:rsidRDefault="006536F0" w:rsidP="00F21154">
      <w:pPr>
        <w:widowControl w:val="0"/>
        <w:autoSpaceDE w:val="0"/>
        <w:autoSpaceDN w:val="0"/>
        <w:adjustRightInd w:val="0"/>
        <w:spacing w:after="0" w:line="240" w:lineRule="auto"/>
        <w:jc w:val="center"/>
        <w:rPr>
          <w:rFonts w:ascii="Times New Roman" w:hAnsi="Times New Roman"/>
          <w:b/>
          <w:bCs/>
          <w:sz w:val="28"/>
          <w:szCs w:val="28"/>
        </w:rPr>
      </w:pPr>
      <w:r w:rsidRPr="00F21154">
        <w:rPr>
          <w:rFonts w:ascii="Times New Roman" w:hAnsi="Times New Roman"/>
          <w:b/>
          <w:bCs/>
          <w:sz w:val="28"/>
          <w:szCs w:val="28"/>
        </w:rPr>
        <w:t xml:space="preserve"> ОБЩИЕ ПОЛОЖЕНИЯ</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1. Правовое положение Совета народных депутатов Шовгеновского района</w:t>
      </w:r>
    </w:p>
    <w:p w:rsidR="006536F0" w:rsidRPr="00F21154" w:rsidRDefault="006536F0" w:rsidP="00446199">
      <w:pPr>
        <w:widowControl w:val="0"/>
        <w:autoSpaceDE w:val="0"/>
        <w:autoSpaceDN w:val="0"/>
        <w:adjustRightInd w:val="0"/>
        <w:spacing w:after="0" w:line="240" w:lineRule="auto"/>
        <w:ind w:left="708" w:firstLine="708"/>
        <w:jc w:val="both"/>
        <w:rPr>
          <w:rFonts w:ascii="Times New Roman" w:hAnsi="Times New Roman"/>
          <w:sz w:val="28"/>
          <w:szCs w:val="28"/>
        </w:rPr>
      </w:pPr>
      <w:r w:rsidRPr="00F21154">
        <w:rPr>
          <w:rFonts w:ascii="Times New Roman" w:hAnsi="Times New Roman"/>
          <w:sz w:val="28"/>
          <w:szCs w:val="28"/>
        </w:rPr>
        <w:t>Совет народных депутатов муниципального образования Шовгеновский район является представительным органом местного самоуправления и осуществляет свои полномочия в соответствии с Конституцией Российской Федерации, федеральными законами, Конституцией Республики Адыгея, законами Республики Адыгея и Уставом муниципального образования «Шовгеновский район».</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2. Независимость деятельности Совета народных депутатов Шовгеновского района</w:t>
      </w:r>
    </w:p>
    <w:p w:rsidR="006536F0" w:rsidRPr="00F21154" w:rsidRDefault="006536F0" w:rsidP="00446199">
      <w:pPr>
        <w:widowControl w:val="0"/>
        <w:autoSpaceDE w:val="0"/>
        <w:autoSpaceDN w:val="0"/>
        <w:adjustRightInd w:val="0"/>
        <w:spacing w:after="0" w:line="240" w:lineRule="auto"/>
        <w:ind w:left="708" w:firstLine="708"/>
        <w:jc w:val="both"/>
        <w:rPr>
          <w:rFonts w:ascii="Times New Roman" w:hAnsi="Times New Roman"/>
          <w:sz w:val="28"/>
          <w:szCs w:val="28"/>
        </w:rPr>
      </w:pPr>
      <w:r w:rsidRPr="00F21154">
        <w:rPr>
          <w:rFonts w:ascii="Times New Roman" w:hAnsi="Times New Roman"/>
          <w:sz w:val="28"/>
          <w:szCs w:val="28"/>
        </w:rPr>
        <w:t>Совет народных депутатов Шовгеновского района самостоятельно решает вопросы, относящиеся к его ведению в соответствии с Федеральным законодательством о местном самоуправлении, Конституцией Республики Адыгея, законами Республики Адыгея «О местном самоуправлении».</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3. Полномочия Совета народных депутатов, срок полномочий</w:t>
      </w:r>
    </w:p>
    <w:p w:rsidR="00A132F6" w:rsidRDefault="006536F0" w:rsidP="00945098">
      <w:pPr>
        <w:widowControl w:val="0"/>
        <w:numPr>
          <w:ilvl w:val="0"/>
          <w:numId w:val="92"/>
        </w:numPr>
        <w:autoSpaceDE w:val="0"/>
        <w:autoSpaceDN w:val="0"/>
        <w:adjustRightInd w:val="0"/>
        <w:spacing w:after="0" w:line="240" w:lineRule="auto"/>
        <w:jc w:val="both"/>
        <w:rPr>
          <w:rFonts w:ascii="Times New Roman" w:hAnsi="Times New Roman"/>
          <w:sz w:val="28"/>
          <w:szCs w:val="28"/>
        </w:rPr>
      </w:pPr>
      <w:r w:rsidRPr="00F21154">
        <w:rPr>
          <w:rFonts w:ascii="Times New Roman" w:hAnsi="Times New Roman"/>
          <w:sz w:val="28"/>
          <w:szCs w:val="28"/>
        </w:rPr>
        <w:t>К полномочиям Совета народных депутатов Шовгеновского района относятся:</w:t>
      </w:r>
    </w:p>
    <w:p w:rsidR="006536F0" w:rsidRPr="00A132F6" w:rsidRDefault="006536F0" w:rsidP="00446199">
      <w:pPr>
        <w:widowControl w:val="0"/>
        <w:autoSpaceDE w:val="0"/>
        <w:autoSpaceDN w:val="0"/>
        <w:adjustRightInd w:val="0"/>
        <w:spacing w:after="0" w:line="240" w:lineRule="auto"/>
        <w:ind w:left="708"/>
        <w:jc w:val="both"/>
        <w:rPr>
          <w:rFonts w:ascii="Times New Roman" w:hAnsi="Times New Roman"/>
          <w:sz w:val="28"/>
          <w:szCs w:val="28"/>
        </w:rPr>
      </w:pPr>
      <w:r w:rsidRPr="00A132F6">
        <w:rPr>
          <w:rFonts w:ascii="Times New Roman" w:hAnsi="Times New Roman"/>
          <w:sz w:val="28"/>
          <w:szCs w:val="28"/>
        </w:rPr>
        <w:t>- разработка и принятие нормативных правовых актов в пределах его компетенции и контроль за их исполнением;</w:t>
      </w:r>
    </w:p>
    <w:p w:rsidR="006536F0" w:rsidRPr="00F21154" w:rsidRDefault="006536F0" w:rsidP="0044619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утверждение районного бюджета, вносимых в него изменений и дополнений, отчета о его исполнении, осуществление контроля;</w:t>
      </w:r>
    </w:p>
    <w:p w:rsidR="006536F0" w:rsidRPr="00F21154" w:rsidRDefault="006536F0" w:rsidP="0044619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установление, изменение, отмена местных налогов и сборов других платежей, в том числе квартирной платы за коммунальные услуги, предоставлении налоговых льгот;</w:t>
      </w:r>
    </w:p>
    <w:p w:rsidR="006536F0" w:rsidRPr="00F21154" w:rsidRDefault="006536F0" w:rsidP="0044619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установление порядка управления и распоряжения собственностью района;</w:t>
      </w:r>
    </w:p>
    <w:p w:rsidR="006536F0" w:rsidRPr="00F21154" w:rsidRDefault="006536F0" w:rsidP="0044619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установление порядка пользования и распоряжения землей и другими природными ресурсами, находящимися в собственности и пользовании района;</w:t>
      </w:r>
    </w:p>
    <w:p w:rsidR="006536F0" w:rsidRPr="00F21154" w:rsidRDefault="006536F0" w:rsidP="0044619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утверждение комплексной программы социально – экономического развития района;</w:t>
      </w:r>
    </w:p>
    <w:p w:rsidR="006536F0" w:rsidRPr="00F21154" w:rsidRDefault="006536F0" w:rsidP="00446199">
      <w:pPr>
        <w:widowControl w:val="0"/>
        <w:autoSpaceDE w:val="0"/>
        <w:autoSpaceDN w:val="0"/>
        <w:adjustRightInd w:val="0"/>
        <w:spacing w:after="0" w:line="240" w:lineRule="auto"/>
        <w:ind w:firstLine="708"/>
        <w:jc w:val="both"/>
        <w:rPr>
          <w:rFonts w:ascii="Times New Roman" w:hAnsi="Times New Roman"/>
          <w:sz w:val="28"/>
          <w:szCs w:val="28"/>
        </w:rPr>
      </w:pPr>
      <w:r w:rsidRPr="00F21154">
        <w:rPr>
          <w:rFonts w:ascii="Times New Roman" w:hAnsi="Times New Roman"/>
          <w:sz w:val="28"/>
          <w:szCs w:val="28"/>
        </w:rPr>
        <w:t>- ежегодное заслушивание отчетов о работе администрации района;</w:t>
      </w:r>
    </w:p>
    <w:p w:rsidR="006536F0" w:rsidRPr="00F21154" w:rsidRDefault="006536F0" w:rsidP="0044619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осуществление контроля за деятельностью администрации района по исполнению решений Совета народных депутатов Шовгеновского района;</w:t>
      </w:r>
    </w:p>
    <w:p w:rsidR="006536F0" w:rsidRPr="00F21154" w:rsidRDefault="006536F0" w:rsidP="0044619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формирование избирательных комиссий муниципальных образований по выборам в органы местного самоуправления;</w:t>
      </w:r>
    </w:p>
    <w:p w:rsidR="006536F0" w:rsidRPr="00F21154" w:rsidRDefault="006536F0" w:rsidP="0044619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избрание и освобождение от должности председателя Совета народных депутатов, его заместителя, председателей постоянных комитетов;</w:t>
      </w:r>
    </w:p>
    <w:p w:rsidR="006536F0" w:rsidRPr="00F21154" w:rsidRDefault="006536F0" w:rsidP="00446199">
      <w:pPr>
        <w:widowControl w:val="0"/>
        <w:autoSpaceDE w:val="0"/>
        <w:autoSpaceDN w:val="0"/>
        <w:adjustRightInd w:val="0"/>
        <w:spacing w:after="0" w:line="240" w:lineRule="auto"/>
        <w:ind w:firstLine="708"/>
        <w:jc w:val="both"/>
        <w:rPr>
          <w:rFonts w:ascii="Times New Roman" w:hAnsi="Times New Roman"/>
          <w:sz w:val="28"/>
          <w:szCs w:val="28"/>
        </w:rPr>
      </w:pPr>
      <w:r w:rsidRPr="00F21154">
        <w:rPr>
          <w:rFonts w:ascii="Times New Roman" w:hAnsi="Times New Roman"/>
          <w:sz w:val="28"/>
          <w:szCs w:val="28"/>
        </w:rPr>
        <w:lastRenderedPageBreak/>
        <w:t>- принятие решения о проведении местного референдума;</w:t>
      </w:r>
    </w:p>
    <w:p w:rsidR="006536F0" w:rsidRPr="00F21154" w:rsidRDefault="006536F0" w:rsidP="0044619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принятие решений о досрочном прекращении полномочий депутатов районного Совета народных депутатов;</w:t>
      </w:r>
    </w:p>
    <w:p w:rsidR="006536F0" w:rsidRPr="00F21154" w:rsidRDefault="006536F0" w:rsidP="0044619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образование целевых районных внебюджетных фондов и контроль за их деятельностью;</w:t>
      </w:r>
    </w:p>
    <w:p w:rsidR="006536F0" w:rsidRPr="00F21154" w:rsidRDefault="006536F0" w:rsidP="0044619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право обращения в Государственный Совет – Хасэ Республики Адыгея с предложениями о разработке законодательных актов в области государственного управления;</w:t>
      </w:r>
    </w:p>
    <w:p w:rsidR="00A132F6" w:rsidRDefault="006536F0" w:rsidP="0044619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иные вопросы местного значения, предусмотренные законами Российской</w:t>
      </w:r>
      <w:r w:rsidR="00A132F6">
        <w:rPr>
          <w:rFonts w:ascii="Times New Roman" w:hAnsi="Times New Roman"/>
          <w:sz w:val="28"/>
          <w:szCs w:val="28"/>
        </w:rPr>
        <w:t xml:space="preserve"> Федерации и Республики Адыгея.</w:t>
      </w:r>
    </w:p>
    <w:p w:rsidR="00A132F6" w:rsidRPr="00F21154" w:rsidRDefault="006536F0" w:rsidP="00945098">
      <w:pPr>
        <w:widowControl w:val="0"/>
        <w:numPr>
          <w:ilvl w:val="0"/>
          <w:numId w:val="92"/>
        </w:numPr>
        <w:autoSpaceDE w:val="0"/>
        <w:autoSpaceDN w:val="0"/>
        <w:adjustRightInd w:val="0"/>
        <w:spacing w:after="0" w:line="240" w:lineRule="auto"/>
        <w:jc w:val="both"/>
        <w:rPr>
          <w:rFonts w:ascii="Times New Roman" w:hAnsi="Times New Roman"/>
          <w:sz w:val="28"/>
          <w:szCs w:val="28"/>
        </w:rPr>
      </w:pPr>
      <w:r w:rsidRPr="00F21154">
        <w:rPr>
          <w:rFonts w:ascii="Times New Roman" w:hAnsi="Times New Roman"/>
          <w:sz w:val="28"/>
          <w:szCs w:val="28"/>
        </w:rPr>
        <w:t>Срок полномочий народных депутатов 5 лет.</w:t>
      </w:r>
    </w:p>
    <w:p w:rsidR="006536F0" w:rsidRPr="00F21154" w:rsidRDefault="006536F0" w:rsidP="00F21154">
      <w:pPr>
        <w:widowControl w:val="0"/>
        <w:autoSpaceDE w:val="0"/>
        <w:autoSpaceDN w:val="0"/>
        <w:adjustRightInd w:val="0"/>
        <w:spacing w:after="0" w:line="240" w:lineRule="auto"/>
        <w:jc w:val="both"/>
        <w:rPr>
          <w:rFonts w:ascii="Times New Roman" w:hAnsi="Times New Roman"/>
          <w:sz w:val="28"/>
          <w:szCs w:val="28"/>
        </w:rPr>
      </w:pPr>
      <w:r w:rsidRPr="00F21154">
        <w:rPr>
          <w:rFonts w:ascii="Times New Roman" w:hAnsi="Times New Roman"/>
          <w:b/>
          <w:bCs/>
          <w:i/>
          <w:iCs/>
          <w:sz w:val="28"/>
          <w:szCs w:val="28"/>
        </w:rPr>
        <w:t>СТАТЬЯ 4. Количественный состав Совета народных депутатов Шовгеновского района</w:t>
      </w:r>
      <w:r w:rsidRPr="00F21154">
        <w:rPr>
          <w:rFonts w:ascii="Times New Roman" w:hAnsi="Times New Roman"/>
          <w:sz w:val="28"/>
          <w:szCs w:val="28"/>
        </w:rPr>
        <w:t xml:space="preserve"> </w:t>
      </w:r>
    </w:p>
    <w:p w:rsidR="006536F0" w:rsidRPr="00F21154" w:rsidRDefault="006536F0" w:rsidP="00446199">
      <w:pPr>
        <w:widowControl w:val="0"/>
        <w:autoSpaceDE w:val="0"/>
        <w:autoSpaceDN w:val="0"/>
        <w:adjustRightInd w:val="0"/>
        <w:spacing w:after="0" w:line="240" w:lineRule="auto"/>
        <w:ind w:left="709"/>
        <w:jc w:val="both"/>
        <w:rPr>
          <w:rFonts w:ascii="Times New Roman" w:hAnsi="Times New Roman"/>
          <w:sz w:val="28"/>
          <w:szCs w:val="28"/>
        </w:rPr>
      </w:pPr>
      <w:r w:rsidRPr="00F21154">
        <w:rPr>
          <w:rFonts w:ascii="Times New Roman" w:hAnsi="Times New Roman"/>
          <w:sz w:val="28"/>
          <w:szCs w:val="28"/>
        </w:rPr>
        <w:tab/>
        <w:t>Совет народных депутатов Шовгеновского района состоит из 15 депутатов. Число депутатов работающих на профессиональной постоянной основе, определяется Советом народных депутатов.</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5. Работа депутатов на профессиональной постоянной основе</w:t>
      </w:r>
    </w:p>
    <w:p w:rsidR="006536F0" w:rsidRPr="00F21154" w:rsidRDefault="006536F0" w:rsidP="001A2A57">
      <w:pPr>
        <w:widowControl w:val="0"/>
        <w:autoSpaceDE w:val="0"/>
        <w:autoSpaceDN w:val="0"/>
        <w:adjustRightInd w:val="0"/>
        <w:spacing w:after="0" w:line="240" w:lineRule="auto"/>
        <w:ind w:left="708" w:firstLine="708"/>
        <w:jc w:val="both"/>
        <w:rPr>
          <w:rFonts w:ascii="Times New Roman" w:hAnsi="Times New Roman"/>
          <w:sz w:val="28"/>
          <w:szCs w:val="28"/>
        </w:rPr>
      </w:pPr>
      <w:r w:rsidRPr="00F21154">
        <w:rPr>
          <w:rFonts w:ascii="Times New Roman" w:hAnsi="Times New Roman"/>
          <w:sz w:val="28"/>
          <w:szCs w:val="28"/>
        </w:rPr>
        <w:t>Депутаты Совета народных депутатов, работающие на профессиональной основе,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деятельностью.</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6. Депутатские объединения Совета народных депутатов Шовгеновского района</w:t>
      </w:r>
    </w:p>
    <w:p w:rsidR="006536F0" w:rsidRPr="00F21154" w:rsidRDefault="006536F0" w:rsidP="001A2A57">
      <w:pPr>
        <w:widowControl w:val="0"/>
        <w:autoSpaceDE w:val="0"/>
        <w:autoSpaceDN w:val="0"/>
        <w:adjustRightInd w:val="0"/>
        <w:spacing w:after="0" w:line="240" w:lineRule="auto"/>
        <w:ind w:left="708" w:firstLine="708"/>
        <w:jc w:val="both"/>
        <w:rPr>
          <w:rFonts w:ascii="Times New Roman" w:hAnsi="Times New Roman"/>
          <w:sz w:val="28"/>
          <w:szCs w:val="28"/>
        </w:rPr>
      </w:pPr>
      <w:r w:rsidRPr="00F21154">
        <w:rPr>
          <w:rFonts w:ascii="Times New Roman" w:hAnsi="Times New Roman"/>
          <w:sz w:val="28"/>
          <w:szCs w:val="28"/>
        </w:rPr>
        <w:t>Для совместной деятельности и выражения единой позиции по вопросам, рассматриваемым Советом народных депутатов Шовгеновского района могут быть образованы  депутатские объединения, в порядке установленном настоящим регламентом.</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 xml:space="preserve"> СТАТЬЯ 7. Обеспечение деятельности депутатов Совета народных депутатов Шовгеновского района</w:t>
      </w:r>
    </w:p>
    <w:p w:rsidR="006536F0" w:rsidRPr="00F21154" w:rsidRDefault="003557E5" w:rsidP="001A2A57">
      <w:pPr>
        <w:widowControl w:val="0"/>
        <w:autoSpaceDE w:val="0"/>
        <w:autoSpaceDN w:val="0"/>
        <w:adjustRightInd w:val="0"/>
        <w:spacing w:after="0" w:line="240" w:lineRule="auto"/>
        <w:ind w:left="708" w:firstLine="708"/>
        <w:jc w:val="both"/>
        <w:rPr>
          <w:rFonts w:ascii="Times New Roman" w:hAnsi="Times New Roman"/>
          <w:sz w:val="28"/>
          <w:szCs w:val="28"/>
        </w:rPr>
      </w:pPr>
      <w:r>
        <w:rPr>
          <w:rFonts w:ascii="Times New Roman" w:hAnsi="Times New Roman"/>
          <w:sz w:val="28"/>
          <w:szCs w:val="28"/>
        </w:rPr>
        <w:t>В деятельности С</w:t>
      </w:r>
      <w:r w:rsidR="006536F0" w:rsidRPr="00F21154">
        <w:rPr>
          <w:rFonts w:ascii="Times New Roman" w:hAnsi="Times New Roman"/>
          <w:sz w:val="28"/>
          <w:szCs w:val="28"/>
        </w:rPr>
        <w:t>овета народных депутатов Шовгеновского района депутату обеспечиваются условия для беспрепятственного и эффективного осуществления его прав и обязанностей, установленных Конституцией Республики Адыгея, законом Республики Адыгея «о местном самоуправлении», другими законами Республики Адыгея и настоящим Регламентом.</w:t>
      </w:r>
    </w:p>
    <w:p w:rsidR="00A132F6" w:rsidRDefault="006536F0" w:rsidP="00A132F6">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 xml:space="preserve"> СТАТЬЯ 8. Принципы деятельности Совета народных</w:t>
      </w:r>
      <w:r w:rsidR="00A132F6">
        <w:rPr>
          <w:rFonts w:ascii="Times New Roman" w:hAnsi="Times New Roman"/>
          <w:b/>
          <w:bCs/>
          <w:i/>
          <w:iCs/>
          <w:sz w:val="28"/>
          <w:szCs w:val="28"/>
        </w:rPr>
        <w:t xml:space="preserve"> депутатов Шовгеновского района</w:t>
      </w:r>
    </w:p>
    <w:p w:rsidR="00A132F6" w:rsidRDefault="006536F0" w:rsidP="00945098">
      <w:pPr>
        <w:widowControl w:val="0"/>
        <w:numPr>
          <w:ilvl w:val="0"/>
          <w:numId w:val="93"/>
        </w:numPr>
        <w:autoSpaceDE w:val="0"/>
        <w:autoSpaceDN w:val="0"/>
        <w:adjustRightInd w:val="0"/>
        <w:spacing w:after="0" w:line="240" w:lineRule="auto"/>
        <w:jc w:val="both"/>
        <w:rPr>
          <w:rFonts w:ascii="Times New Roman" w:hAnsi="Times New Roman"/>
          <w:b/>
          <w:bCs/>
          <w:i/>
          <w:iCs/>
          <w:sz w:val="28"/>
          <w:szCs w:val="28"/>
        </w:rPr>
      </w:pPr>
      <w:r w:rsidRPr="00A132F6">
        <w:rPr>
          <w:rFonts w:ascii="Times New Roman" w:hAnsi="Times New Roman"/>
          <w:sz w:val="28"/>
          <w:szCs w:val="28"/>
        </w:rPr>
        <w:t>Деятельность Совета н</w:t>
      </w:r>
      <w:r w:rsidR="00A132F6">
        <w:rPr>
          <w:rFonts w:ascii="Times New Roman" w:hAnsi="Times New Roman"/>
          <w:sz w:val="28"/>
          <w:szCs w:val="28"/>
        </w:rPr>
        <w:t xml:space="preserve">ародных депутатов Шовгеновского </w:t>
      </w:r>
      <w:r w:rsidRPr="00A132F6">
        <w:rPr>
          <w:rFonts w:ascii="Times New Roman" w:hAnsi="Times New Roman"/>
          <w:sz w:val="28"/>
          <w:szCs w:val="28"/>
        </w:rPr>
        <w:t>района основывается на принципах политического многообразия, коллективного свободного обсуждения и решения вопросов, гласности, ответственности и подотчетности Совету народных депутатов Шовгеновского района, создаваемых им органов, избираемых или назначаемых должностных лиц, законности, широким привлечением граждан к местному самоуправлению учете общественного мнения.</w:t>
      </w:r>
    </w:p>
    <w:p w:rsidR="006536F0" w:rsidRPr="00A132F6" w:rsidRDefault="006536F0" w:rsidP="00A132F6">
      <w:pPr>
        <w:widowControl w:val="0"/>
        <w:autoSpaceDE w:val="0"/>
        <w:autoSpaceDN w:val="0"/>
        <w:adjustRightInd w:val="0"/>
        <w:spacing w:after="0" w:line="240" w:lineRule="auto"/>
        <w:ind w:left="720" w:firstLine="696"/>
        <w:jc w:val="both"/>
        <w:rPr>
          <w:rFonts w:ascii="Times New Roman" w:hAnsi="Times New Roman"/>
          <w:b/>
          <w:bCs/>
          <w:i/>
          <w:iCs/>
          <w:sz w:val="28"/>
          <w:szCs w:val="28"/>
        </w:rPr>
      </w:pPr>
      <w:r w:rsidRPr="00A132F6">
        <w:rPr>
          <w:rFonts w:ascii="Times New Roman" w:hAnsi="Times New Roman"/>
          <w:sz w:val="28"/>
          <w:szCs w:val="28"/>
        </w:rPr>
        <w:lastRenderedPageBreak/>
        <w:t>Заседания Совета народных депутатов Шовгеновского района проводятся открыто. Совет народных депутатов Шовгеновского района вправе проводить закрытые заседания по вопросам, составляющим государственную тайну Российской Федерации, задевающим честь и достоинство депутата Совета народных депутатов Шовгеновского района, а также в иных случаях  по решению Совета народных депутатов Шовгеновского района.</w:t>
      </w:r>
    </w:p>
    <w:p w:rsidR="006536F0" w:rsidRPr="00F21154" w:rsidRDefault="006536F0" w:rsidP="00015348">
      <w:pPr>
        <w:widowControl w:val="0"/>
        <w:numPr>
          <w:ilvl w:val="0"/>
          <w:numId w:val="1"/>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Порядок деятельности Совета народных депутатов Шовгеновского района определяется Конституцией Республики  Адыгея, Законом Республики Адыгея и настоящим Регламентом.</w:t>
      </w:r>
    </w:p>
    <w:p w:rsidR="00612672" w:rsidRPr="00F21154" w:rsidRDefault="00612672" w:rsidP="00EE237D">
      <w:pPr>
        <w:widowControl w:val="0"/>
        <w:autoSpaceDE w:val="0"/>
        <w:autoSpaceDN w:val="0"/>
        <w:adjustRightInd w:val="0"/>
        <w:spacing w:after="0" w:line="240" w:lineRule="auto"/>
        <w:rPr>
          <w:rFonts w:ascii="Times New Roman" w:hAnsi="Times New Roman"/>
          <w:b/>
          <w:bCs/>
          <w:sz w:val="28"/>
          <w:szCs w:val="28"/>
        </w:rPr>
      </w:pPr>
    </w:p>
    <w:p w:rsidR="006536F0" w:rsidRPr="00F21154" w:rsidRDefault="006536F0" w:rsidP="00F21154">
      <w:pPr>
        <w:widowControl w:val="0"/>
        <w:autoSpaceDE w:val="0"/>
        <w:autoSpaceDN w:val="0"/>
        <w:adjustRightInd w:val="0"/>
        <w:spacing w:after="0" w:line="240" w:lineRule="auto"/>
        <w:jc w:val="center"/>
        <w:rPr>
          <w:rFonts w:ascii="Times New Roman" w:hAnsi="Times New Roman"/>
          <w:b/>
          <w:bCs/>
          <w:sz w:val="28"/>
          <w:szCs w:val="28"/>
        </w:rPr>
      </w:pPr>
      <w:r w:rsidRPr="00F21154">
        <w:rPr>
          <w:rFonts w:ascii="Times New Roman" w:hAnsi="Times New Roman"/>
          <w:b/>
          <w:bCs/>
          <w:sz w:val="28"/>
          <w:szCs w:val="28"/>
        </w:rPr>
        <w:t>РАЗДЕЛ 1</w:t>
      </w:r>
    </w:p>
    <w:p w:rsidR="006536F0" w:rsidRPr="00F21154" w:rsidRDefault="006536F0" w:rsidP="00EE237D">
      <w:pPr>
        <w:widowControl w:val="0"/>
        <w:autoSpaceDE w:val="0"/>
        <w:autoSpaceDN w:val="0"/>
        <w:adjustRightInd w:val="0"/>
        <w:spacing w:after="0" w:line="240" w:lineRule="auto"/>
        <w:jc w:val="center"/>
        <w:rPr>
          <w:rFonts w:ascii="Times New Roman" w:hAnsi="Times New Roman"/>
          <w:b/>
          <w:bCs/>
          <w:sz w:val="28"/>
          <w:szCs w:val="28"/>
        </w:rPr>
      </w:pPr>
      <w:r w:rsidRPr="00F21154">
        <w:rPr>
          <w:rFonts w:ascii="Times New Roman" w:hAnsi="Times New Roman"/>
          <w:b/>
          <w:bCs/>
          <w:sz w:val="28"/>
          <w:szCs w:val="28"/>
        </w:rPr>
        <w:t xml:space="preserve">ВНУТРЕННЕЕ УСТРОЙСТВО И </w:t>
      </w:r>
      <w:r w:rsidR="00EE237D">
        <w:rPr>
          <w:rFonts w:ascii="Times New Roman" w:hAnsi="Times New Roman"/>
          <w:b/>
          <w:bCs/>
          <w:sz w:val="28"/>
          <w:szCs w:val="28"/>
        </w:rPr>
        <w:t>ОРГАНЫ СОВЕТА НАРОДНЫХ ДЕ</w:t>
      </w:r>
      <w:r w:rsidR="001A2A57">
        <w:rPr>
          <w:rFonts w:ascii="Times New Roman" w:hAnsi="Times New Roman"/>
          <w:b/>
          <w:bCs/>
          <w:sz w:val="28"/>
          <w:szCs w:val="28"/>
        </w:rPr>
        <w:t>П</w:t>
      </w:r>
      <w:r w:rsidR="00EE237D">
        <w:rPr>
          <w:rFonts w:ascii="Times New Roman" w:hAnsi="Times New Roman"/>
          <w:b/>
          <w:bCs/>
          <w:sz w:val="28"/>
          <w:szCs w:val="28"/>
        </w:rPr>
        <w:t xml:space="preserve">УТАТОВ </w:t>
      </w:r>
      <w:r w:rsidRPr="00F21154">
        <w:rPr>
          <w:rFonts w:ascii="Times New Roman" w:hAnsi="Times New Roman"/>
          <w:b/>
          <w:bCs/>
          <w:sz w:val="28"/>
          <w:szCs w:val="28"/>
        </w:rPr>
        <w:t>ШОВГЕНОВСКОГО РАЙОНА</w:t>
      </w:r>
    </w:p>
    <w:p w:rsidR="006536F0" w:rsidRPr="00F21154" w:rsidRDefault="006536F0" w:rsidP="00F21154">
      <w:pPr>
        <w:widowControl w:val="0"/>
        <w:autoSpaceDE w:val="0"/>
        <w:autoSpaceDN w:val="0"/>
        <w:adjustRightInd w:val="0"/>
        <w:spacing w:after="0" w:line="240" w:lineRule="auto"/>
        <w:jc w:val="center"/>
        <w:rPr>
          <w:rFonts w:ascii="Times New Roman" w:hAnsi="Times New Roman"/>
          <w:b/>
          <w:bCs/>
          <w:sz w:val="28"/>
          <w:szCs w:val="28"/>
        </w:rPr>
      </w:pP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sz w:val="28"/>
          <w:szCs w:val="28"/>
        </w:rPr>
      </w:pPr>
      <w:r w:rsidRPr="00F21154">
        <w:rPr>
          <w:rFonts w:ascii="Times New Roman" w:hAnsi="Times New Roman"/>
          <w:b/>
          <w:bCs/>
          <w:sz w:val="28"/>
          <w:szCs w:val="28"/>
        </w:rPr>
        <w:t>ГЛАВА 1. ПРЕДСЕДАТЕЛЬ СОВЕТА НАРОДНЫХ ДЕПУТАТОВ ШОВГЕНОВСКОГО РАЙОНА И ЕГО ЗАМЕСТИТЕЛЬ</w:t>
      </w:r>
    </w:p>
    <w:p w:rsidR="006536F0" w:rsidRPr="002E5706"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9. Порядок выдвижения председателя Совета народных депутатов Шовгено</w:t>
      </w:r>
      <w:r w:rsidR="002E5706">
        <w:rPr>
          <w:rFonts w:ascii="Times New Roman" w:hAnsi="Times New Roman"/>
          <w:b/>
          <w:bCs/>
          <w:i/>
          <w:iCs/>
          <w:sz w:val="28"/>
          <w:szCs w:val="28"/>
        </w:rPr>
        <w:t>вского района и его заместителя</w:t>
      </w:r>
    </w:p>
    <w:p w:rsidR="00A132F6" w:rsidRDefault="006536F0" w:rsidP="00945098">
      <w:pPr>
        <w:widowControl w:val="0"/>
        <w:numPr>
          <w:ilvl w:val="0"/>
          <w:numId w:val="94"/>
        </w:numPr>
        <w:autoSpaceDE w:val="0"/>
        <w:autoSpaceDN w:val="0"/>
        <w:adjustRightInd w:val="0"/>
        <w:spacing w:after="0" w:line="240" w:lineRule="auto"/>
        <w:jc w:val="both"/>
        <w:rPr>
          <w:rFonts w:ascii="Times New Roman" w:hAnsi="Times New Roman"/>
          <w:sz w:val="28"/>
          <w:szCs w:val="28"/>
        </w:rPr>
      </w:pPr>
      <w:r w:rsidRPr="00F21154">
        <w:rPr>
          <w:rFonts w:ascii="Times New Roman" w:hAnsi="Times New Roman"/>
          <w:sz w:val="28"/>
          <w:szCs w:val="28"/>
        </w:rPr>
        <w:t>Председатель Совета народных депутатов Шовгеновского района и его заместитель избираются на первой организационной сессии тайным голосованием.</w:t>
      </w:r>
    </w:p>
    <w:p w:rsidR="00A132F6" w:rsidRDefault="006536F0" w:rsidP="00945098">
      <w:pPr>
        <w:widowControl w:val="0"/>
        <w:numPr>
          <w:ilvl w:val="0"/>
          <w:numId w:val="94"/>
        </w:numPr>
        <w:autoSpaceDE w:val="0"/>
        <w:autoSpaceDN w:val="0"/>
        <w:adjustRightInd w:val="0"/>
        <w:spacing w:after="0" w:line="240" w:lineRule="auto"/>
        <w:jc w:val="both"/>
        <w:rPr>
          <w:rFonts w:ascii="Times New Roman" w:hAnsi="Times New Roman"/>
          <w:sz w:val="28"/>
          <w:szCs w:val="28"/>
        </w:rPr>
      </w:pPr>
      <w:r w:rsidRPr="00A132F6">
        <w:rPr>
          <w:rFonts w:ascii="Times New Roman" w:hAnsi="Times New Roman"/>
          <w:sz w:val="28"/>
          <w:szCs w:val="28"/>
        </w:rPr>
        <w:t xml:space="preserve">Первую организационную сессию открывает и ведет до рассмотрения вопроса об итогах выборов в представительный орган председатель ТИК, затем до избрания председателя Совета народных депутатов Шовгеновского района, ведет старший по возрасту депутат. </w:t>
      </w:r>
    </w:p>
    <w:p w:rsidR="006536F0" w:rsidRPr="00A132F6" w:rsidRDefault="006536F0" w:rsidP="00945098">
      <w:pPr>
        <w:widowControl w:val="0"/>
        <w:numPr>
          <w:ilvl w:val="0"/>
          <w:numId w:val="94"/>
        </w:numPr>
        <w:autoSpaceDE w:val="0"/>
        <w:autoSpaceDN w:val="0"/>
        <w:adjustRightInd w:val="0"/>
        <w:spacing w:after="0" w:line="240" w:lineRule="auto"/>
        <w:jc w:val="both"/>
        <w:rPr>
          <w:rFonts w:ascii="Times New Roman" w:hAnsi="Times New Roman"/>
          <w:sz w:val="28"/>
          <w:szCs w:val="28"/>
        </w:rPr>
      </w:pPr>
      <w:r w:rsidRPr="00A132F6">
        <w:rPr>
          <w:rFonts w:ascii="Times New Roman" w:hAnsi="Times New Roman"/>
          <w:sz w:val="28"/>
          <w:szCs w:val="28"/>
        </w:rPr>
        <w:t>Кандидаты давшие согласие для избрания на должность председателя Совета народных депутатов Шовгеновского района либо его заместителя могут выступать на сессии с изложением программы по важнейшим вопросам предстоящей деятельности. Каждый депутат имеет право задавать кандидату вопросы, высказывать свое мнение по представленной им программе, агитировать за или против выдвинутой кандидатуры, выдвигать другие кандидатуры. Обсуждение кандидатур прекращается по решению сессии, принятому большинством голосов от числа депутатов, присутствующих на заседании Совета народных депутатов Шовгеновского района.</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10. Порядок избрания Председателя Совета народных депутатов Шовгеновского района</w:t>
      </w:r>
    </w:p>
    <w:p w:rsidR="006536F0" w:rsidRPr="00F21154" w:rsidRDefault="006536F0" w:rsidP="00015348">
      <w:pPr>
        <w:widowControl w:val="0"/>
        <w:numPr>
          <w:ilvl w:val="0"/>
          <w:numId w:val="2"/>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Кандидаты, не заявившие самоотвод, включаются в бюллетень для тайного голосования.</w:t>
      </w:r>
    </w:p>
    <w:p w:rsidR="006536F0" w:rsidRPr="00F21154" w:rsidRDefault="006536F0" w:rsidP="00015348">
      <w:pPr>
        <w:widowControl w:val="0"/>
        <w:numPr>
          <w:ilvl w:val="0"/>
          <w:numId w:val="3"/>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Кандидат считается избранным на должность, если в результате тайного голосования он получил более половины голосов от общего числа депутатов Шовгеновского района.</w:t>
      </w:r>
    </w:p>
    <w:p w:rsidR="006536F0" w:rsidRPr="00F21154" w:rsidRDefault="006536F0" w:rsidP="00015348">
      <w:pPr>
        <w:widowControl w:val="0"/>
        <w:numPr>
          <w:ilvl w:val="0"/>
          <w:numId w:val="4"/>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 xml:space="preserve">В случае, если на должность Председателя Совета народных депутатов </w:t>
      </w:r>
      <w:r w:rsidRPr="00F21154">
        <w:rPr>
          <w:rFonts w:ascii="Times New Roman" w:hAnsi="Times New Roman"/>
          <w:sz w:val="28"/>
          <w:szCs w:val="28"/>
        </w:rPr>
        <w:lastRenderedPageBreak/>
        <w:t>Шовгеновского района было выдвинуто более двух кандидатов и ни один из них не набрал требуемого для избрания числа голосов, проводится тайное голосование по двум кандидатурам, получившим наибольшее число голосов от общего числа депутатов.</w:t>
      </w:r>
    </w:p>
    <w:p w:rsidR="006536F0" w:rsidRPr="00F21154" w:rsidRDefault="006536F0" w:rsidP="00015348">
      <w:pPr>
        <w:widowControl w:val="0"/>
        <w:numPr>
          <w:ilvl w:val="0"/>
          <w:numId w:val="5"/>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Если во втором туре голосования Председатель Совета народных депутатов Шовгеновского района не будет избран, то процедура выборов повторяется, начиная с выдвижения кандидатур и до избрания Председателя Совета народных депутатов.</w:t>
      </w:r>
    </w:p>
    <w:p w:rsidR="006536F0" w:rsidRPr="00F21154" w:rsidRDefault="006536F0" w:rsidP="00015348">
      <w:pPr>
        <w:widowControl w:val="0"/>
        <w:numPr>
          <w:ilvl w:val="0"/>
          <w:numId w:val="6"/>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Результаты голосования об избрании Председателя Совета народных депутатов Шовгеновского района оформляются решением Совета народных депутатов Шовгеновского района. Специального голосования для принятия указанного решения не требуется.</w:t>
      </w:r>
      <w:r w:rsidRPr="00F21154">
        <w:rPr>
          <w:rFonts w:ascii="Times New Roman" w:hAnsi="Times New Roman"/>
          <w:b/>
          <w:bCs/>
          <w:i/>
          <w:iCs/>
          <w:sz w:val="28"/>
          <w:szCs w:val="28"/>
        </w:rPr>
        <w:t xml:space="preserve"> </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11. Порядок избрания заместителя председателя Совета народных</w:t>
      </w:r>
      <w:r w:rsidR="002E5706">
        <w:rPr>
          <w:rFonts w:ascii="Times New Roman" w:hAnsi="Times New Roman"/>
          <w:b/>
          <w:bCs/>
          <w:i/>
          <w:iCs/>
          <w:sz w:val="28"/>
          <w:szCs w:val="28"/>
        </w:rPr>
        <w:t xml:space="preserve"> депутатов Шовгеновского района</w:t>
      </w:r>
    </w:p>
    <w:p w:rsidR="006536F0" w:rsidRPr="00F21154" w:rsidRDefault="006536F0" w:rsidP="00015348">
      <w:pPr>
        <w:widowControl w:val="0"/>
        <w:numPr>
          <w:ilvl w:val="0"/>
          <w:numId w:val="7"/>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Избранным заместителем председателя Совета народных депутатов Шовгеновского района считается кандидат, получивший более половины голосов от общего числа депутатов.</w:t>
      </w:r>
    </w:p>
    <w:p w:rsidR="006536F0" w:rsidRPr="00F21154" w:rsidRDefault="006536F0" w:rsidP="00015348">
      <w:pPr>
        <w:widowControl w:val="0"/>
        <w:numPr>
          <w:ilvl w:val="0"/>
          <w:numId w:val="8"/>
        </w:numPr>
        <w:autoSpaceDE w:val="0"/>
        <w:autoSpaceDN w:val="0"/>
        <w:adjustRightInd w:val="0"/>
        <w:spacing w:after="0" w:line="240" w:lineRule="auto"/>
        <w:ind w:left="720" w:hanging="360"/>
        <w:jc w:val="both"/>
        <w:rPr>
          <w:rFonts w:ascii="Times New Roman" w:hAnsi="Times New Roman"/>
          <w:b/>
          <w:bCs/>
          <w:i/>
          <w:iCs/>
          <w:sz w:val="28"/>
          <w:szCs w:val="28"/>
        </w:rPr>
      </w:pPr>
      <w:r w:rsidRPr="00F21154">
        <w:rPr>
          <w:rFonts w:ascii="Times New Roman" w:hAnsi="Times New Roman"/>
          <w:sz w:val="28"/>
          <w:szCs w:val="28"/>
        </w:rPr>
        <w:t>В случае, если на должность заместителя председателя Совета народных депутатов Шовгеновского района было выдвинуто более двух кандидатов и ни один из них не набрал требуемого для избрания числа голосов, проводится рейтинговое голосование в порядке, предусмотренном частью 3 статьи 10 настоящего Регламента.</w:t>
      </w:r>
    </w:p>
    <w:p w:rsidR="006536F0" w:rsidRPr="00F21154" w:rsidRDefault="006536F0" w:rsidP="00015348">
      <w:pPr>
        <w:widowControl w:val="0"/>
        <w:numPr>
          <w:ilvl w:val="0"/>
          <w:numId w:val="9"/>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Если во втором туре голосования заместитель председателя Совета народных депутатов не будет избран, то процедура выборов повторяется, начиная с выдвижения кандидатур и до избрания заместителя председателя Совета народных депутатов.</w:t>
      </w:r>
    </w:p>
    <w:p w:rsidR="006536F0" w:rsidRPr="00F21154" w:rsidRDefault="006536F0" w:rsidP="00015348">
      <w:pPr>
        <w:widowControl w:val="0"/>
        <w:numPr>
          <w:ilvl w:val="0"/>
          <w:numId w:val="10"/>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Избрание заместителя председателя оформляется решением Совета народных депутатов Шовгеновского района. Специального голосования для принятия указанного решения не требуется.</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12. Порядок участия депутата Совета народных депутатов Шовгеновского района в голосовании</w:t>
      </w:r>
    </w:p>
    <w:p w:rsidR="006536F0" w:rsidRPr="00F21154" w:rsidRDefault="006536F0" w:rsidP="00374D39">
      <w:pPr>
        <w:widowControl w:val="0"/>
        <w:autoSpaceDE w:val="0"/>
        <w:autoSpaceDN w:val="0"/>
        <w:adjustRightInd w:val="0"/>
        <w:spacing w:after="0" w:line="240" w:lineRule="auto"/>
        <w:ind w:left="708" w:firstLine="708"/>
        <w:jc w:val="both"/>
        <w:rPr>
          <w:rFonts w:ascii="Times New Roman" w:hAnsi="Times New Roman"/>
          <w:sz w:val="28"/>
          <w:szCs w:val="28"/>
        </w:rPr>
      </w:pPr>
      <w:r w:rsidRPr="00F21154">
        <w:rPr>
          <w:rFonts w:ascii="Times New Roman" w:hAnsi="Times New Roman"/>
          <w:sz w:val="28"/>
          <w:szCs w:val="28"/>
        </w:rPr>
        <w:t>Депутат Совета народных депутатов Шовгеновского района обязан лично реализовать свое право на голосование. Депутат, который не присутствовал во время голосования не вправе подавать свой голос позже.</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13. Основание для повторного голосования</w:t>
      </w:r>
    </w:p>
    <w:p w:rsidR="006536F0" w:rsidRPr="00F21154" w:rsidRDefault="006536F0" w:rsidP="00374D39">
      <w:pPr>
        <w:widowControl w:val="0"/>
        <w:autoSpaceDE w:val="0"/>
        <w:autoSpaceDN w:val="0"/>
        <w:adjustRightInd w:val="0"/>
        <w:spacing w:after="0" w:line="240" w:lineRule="auto"/>
        <w:ind w:left="708" w:firstLine="708"/>
        <w:jc w:val="both"/>
        <w:rPr>
          <w:rFonts w:ascii="Times New Roman" w:hAnsi="Times New Roman"/>
          <w:sz w:val="28"/>
          <w:szCs w:val="28"/>
        </w:rPr>
      </w:pPr>
      <w:r w:rsidRPr="00F21154">
        <w:rPr>
          <w:rFonts w:ascii="Times New Roman" w:hAnsi="Times New Roman"/>
          <w:sz w:val="28"/>
          <w:szCs w:val="28"/>
        </w:rPr>
        <w:t>При нарушении настоящего регламента или выявления ошибок при подсчете голосов по решению Совета народных депутатов Шовгеновского района проводится повторное голосование.</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14. Полномочия председателя Совета народных депутатов Шовгеновского района</w:t>
      </w:r>
    </w:p>
    <w:p w:rsidR="006536F0" w:rsidRPr="00F21154" w:rsidRDefault="006536F0" w:rsidP="00015348">
      <w:pPr>
        <w:widowControl w:val="0"/>
        <w:numPr>
          <w:ilvl w:val="0"/>
          <w:numId w:val="11"/>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Председатель Совета народных депутатов Шовгеновского района работает на постоянной основе и осуществляет следующие полномочия:</w:t>
      </w:r>
    </w:p>
    <w:p w:rsidR="006536F0" w:rsidRPr="00F21154" w:rsidRDefault="006536F0" w:rsidP="00374D39">
      <w:pPr>
        <w:widowControl w:val="0"/>
        <w:autoSpaceDE w:val="0"/>
        <w:autoSpaceDN w:val="0"/>
        <w:adjustRightInd w:val="0"/>
        <w:spacing w:after="0" w:line="240" w:lineRule="auto"/>
        <w:ind w:firstLine="708"/>
        <w:jc w:val="both"/>
        <w:rPr>
          <w:rFonts w:ascii="Times New Roman" w:hAnsi="Times New Roman"/>
          <w:sz w:val="28"/>
          <w:szCs w:val="28"/>
        </w:rPr>
      </w:pPr>
      <w:r w:rsidRPr="00F21154">
        <w:rPr>
          <w:rFonts w:ascii="Times New Roman" w:hAnsi="Times New Roman"/>
          <w:sz w:val="28"/>
          <w:szCs w:val="28"/>
        </w:rPr>
        <w:t>- ведет заседания Совета народных депутатов Шовгеновского района;</w:t>
      </w:r>
    </w:p>
    <w:p w:rsidR="006536F0" w:rsidRPr="00F21154" w:rsidRDefault="006536F0" w:rsidP="00374D3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xml:space="preserve">- ведает внутренним распорядком работы Совета народных депутатов </w:t>
      </w:r>
      <w:r w:rsidRPr="00F21154">
        <w:rPr>
          <w:rFonts w:ascii="Times New Roman" w:hAnsi="Times New Roman"/>
          <w:sz w:val="28"/>
          <w:szCs w:val="28"/>
        </w:rPr>
        <w:lastRenderedPageBreak/>
        <w:t>Шовгеновского района в соответствии с полномочиями предоставленными Конституцией Республики Адыгея, Уставом Шовгеновского района и настоящим Регламентом;</w:t>
      </w:r>
    </w:p>
    <w:p w:rsidR="006536F0" w:rsidRPr="00F21154" w:rsidRDefault="006536F0" w:rsidP="00374D3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представляет Совет народных депутатов Шовгеновского района во взаимоотношениях с Государственным Советом – Хасэ Республики Адыгея, исполнительным органом местного самоуправления, общественными организациями, а также осуществляет координацию сессионной деятельности Совета народных депутатов Шовгеновского района;</w:t>
      </w:r>
    </w:p>
    <w:p w:rsidR="006536F0" w:rsidRPr="00F21154" w:rsidRDefault="006536F0" w:rsidP="00374D3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назначает на должности и освобождает работников аппарата Совета народных депутатов Шовгеновского района;</w:t>
      </w:r>
    </w:p>
    <w:p w:rsidR="006536F0" w:rsidRPr="00F21154" w:rsidRDefault="006536F0" w:rsidP="00374D3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издает распоряжения индивидуального правового характера по вопросам режима работы аппарата Совета народных депутатов Шовгеновского района;</w:t>
      </w:r>
    </w:p>
    <w:p w:rsidR="006536F0" w:rsidRPr="00F21154" w:rsidRDefault="006536F0" w:rsidP="00374D3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ведает вопросами расходования бюджета Совета народных депутатов Шовгеновского района;</w:t>
      </w:r>
    </w:p>
    <w:p w:rsidR="006536F0" w:rsidRPr="00F21154" w:rsidRDefault="006536F0" w:rsidP="00374D3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формирует повестку дня сессии Совета народных депутатов Шовгеновского района;</w:t>
      </w:r>
    </w:p>
    <w:p w:rsidR="006536F0" w:rsidRPr="00F21154" w:rsidRDefault="006536F0" w:rsidP="00374D3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дает поручения комитетам и работникам аппарата Совета народных депутатов Шовгеновского района, связанные с деятельностью Совета народных депутатов Шовгеновского района;</w:t>
      </w:r>
    </w:p>
    <w:p w:rsidR="006536F0" w:rsidRPr="00F21154" w:rsidRDefault="006536F0" w:rsidP="00374D3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привлекает к дисциплинарной ответственности работников аппарата Совета народных депутатов, согласно трудовому законодательству;</w:t>
      </w:r>
    </w:p>
    <w:p w:rsidR="00015348" w:rsidRDefault="006536F0" w:rsidP="00374D3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обладает иными полномочиями в соответствии с Конституцией Республики Адыгея и рес</w:t>
      </w:r>
      <w:r w:rsidR="00015348">
        <w:rPr>
          <w:rFonts w:ascii="Times New Roman" w:hAnsi="Times New Roman"/>
          <w:sz w:val="28"/>
          <w:szCs w:val="28"/>
        </w:rPr>
        <w:t>публиканским законодательством.</w:t>
      </w:r>
    </w:p>
    <w:p w:rsidR="006536F0" w:rsidRPr="00F21154" w:rsidRDefault="006536F0" w:rsidP="00945098">
      <w:pPr>
        <w:widowControl w:val="0"/>
        <w:numPr>
          <w:ilvl w:val="0"/>
          <w:numId w:val="95"/>
        </w:numPr>
        <w:autoSpaceDE w:val="0"/>
        <w:autoSpaceDN w:val="0"/>
        <w:adjustRightInd w:val="0"/>
        <w:spacing w:after="0" w:line="240" w:lineRule="auto"/>
        <w:jc w:val="both"/>
        <w:rPr>
          <w:rFonts w:ascii="Times New Roman" w:hAnsi="Times New Roman"/>
          <w:sz w:val="28"/>
          <w:szCs w:val="28"/>
        </w:rPr>
      </w:pPr>
      <w:r w:rsidRPr="00F21154">
        <w:rPr>
          <w:rFonts w:ascii="Times New Roman" w:hAnsi="Times New Roman"/>
          <w:sz w:val="28"/>
          <w:szCs w:val="28"/>
        </w:rPr>
        <w:t>Председатель Совета народных депутатов Шовгеновского района вправе по своему усмотрению включить в повестку заседания вопросы:</w:t>
      </w:r>
    </w:p>
    <w:p w:rsidR="006536F0" w:rsidRPr="00F21154" w:rsidRDefault="006536F0" w:rsidP="00374D39">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о выборах на вакантную должность заместителя председателя и председателей комитетов.</w:t>
      </w:r>
    </w:p>
    <w:p w:rsidR="00015348" w:rsidRDefault="006536F0" w:rsidP="00EE237D">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15. Полномочия заместителя председателя Совета народных депутатов Шовгеновско</w:t>
      </w:r>
      <w:r w:rsidR="00EE237D">
        <w:rPr>
          <w:rFonts w:ascii="Times New Roman" w:hAnsi="Times New Roman"/>
          <w:b/>
          <w:bCs/>
          <w:i/>
          <w:iCs/>
          <w:sz w:val="28"/>
          <w:szCs w:val="28"/>
        </w:rPr>
        <w:t>го р</w:t>
      </w:r>
      <w:r w:rsidR="00015348">
        <w:rPr>
          <w:rFonts w:ascii="Times New Roman" w:hAnsi="Times New Roman"/>
          <w:b/>
          <w:bCs/>
          <w:i/>
          <w:iCs/>
          <w:sz w:val="28"/>
          <w:szCs w:val="28"/>
        </w:rPr>
        <w:t>айона</w:t>
      </w:r>
    </w:p>
    <w:p w:rsidR="00015348" w:rsidRPr="00015348" w:rsidRDefault="00EE237D" w:rsidP="00945098">
      <w:pPr>
        <w:widowControl w:val="0"/>
        <w:numPr>
          <w:ilvl w:val="0"/>
          <w:numId w:val="96"/>
        </w:numPr>
        <w:autoSpaceDE w:val="0"/>
        <w:autoSpaceDN w:val="0"/>
        <w:adjustRightInd w:val="0"/>
        <w:spacing w:after="0" w:line="240" w:lineRule="auto"/>
        <w:jc w:val="both"/>
        <w:rPr>
          <w:rFonts w:ascii="Times New Roman" w:hAnsi="Times New Roman"/>
          <w:b/>
          <w:bCs/>
          <w:i/>
          <w:iCs/>
          <w:sz w:val="28"/>
          <w:szCs w:val="28"/>
        </w:rPr>
      </w:pPr>
      <w:r w:rsidRPr="00EE237D">
        <w:rPr>
          <w:rFonts w:ascii="Times New Roman" w:hAnsi="Times New Roman"/>
          <w:sz w:val="28"/>
          <w:szCs w:val="28"/>
        </w:rPr>
        <w:t xml:space="preserve">Заместитель председателя Совета  избирается из числа депутатов в соответствии с процедурой, установленной для избрания председателя </w:t>
      </w:r>
      <w:r w:rsidRPr="00EE237D">
        <w:rPr>
          <w:rFonts w:ascii="Times New Roman" w:hAnsi="Times New Roman"/>
          <w:i/>
          <w:iCs/>
          <w:sz w:val="28"/>
          <w:szCs w:val="28"/>
        </w:rPr>
        <w:t xml:space="preserve"> </w:t>
      </w:r>
      <w:r w:rsidRPr="00EE237D">
        <w:rPr>
          <w:rFonts w:ascii="Times New Roman" w:hAnsi="Times New Roman"/>
          <w:iCs/>
          <w:sz w:val="28"/>
          <w:szCs w:val="28"/>
        </w:rPr>
        <w:t>Совета.</w:t>
      </w:r>
    </w:p>
    <w:p w:rsidR="00015348" w:rsidRPr="00015348" w:rsidRDefault="00EE237D" w:rsidP="00945098">
      <w:pPr>
        <w:widowControl w:val="0"/>
        <w:numPr>
          <w:ilvl w:val="0"/>
          <w:numId w:val="96"/>
        </w:numPr>
        <w:autoSpaceDE w:val="0"/>
        <w:autoSpaceDN w:val="0"/>
        <w:adjustRightInd w:val="0"/>
        <w:spacing w:after="0" w:line="240" w:lineRule="auto"/>
        <w:jc w:val="both"/>
        <w:rPr>
          <w:rFonts w:ascii="Times New Roman" w:hAnsi="Times New Roman"/>
          <w:b/>
          <w:bCs/>
          <w:i/>
          <w:iCs/>
          <w:sz w:val="28"/>
          <w:szCs w:val="28"/>
        </w:rPr>
      </w:pPr>
      <w:r w:rsidRPr="00015348">
        <w:rPr>
          <w:rFonts w:ascii="Times New Roman" w:hAnsi="Times New Roman"/>
          <w:sz w:val="28"/>
          <w:szCs w:val="28"/>
        </w:rPr>
        <w:t>Заместитель председателя вступает в должность после его избрания.</w:t>
      </w:r>
    </w:p>
    <w:p w:rsidR="00015348" w:rsidRPr="00015348" w:rsidRDefault="00EE237D" w:rsidP="00945098">
      <w:pPr>
        <w:widowControl w:val="0"/>
        <w:numPr>
          <w:ilvl w:val="0"/>
          <w:numId w:val="96"/>
        </w:numPr>
        <w:autoSpaceDE w:val="0"/>
        <w:autoSpaceDN w:val="0"/>
        <w:adjustRightInd w:val="0"/>
        <w:spacing w:after="0" w:line="240" w:lineRule="auto"/>
        <w:jc w:val="both"/>
        <w:rPr>
          <w:rFonts w:ascii="Times New Roman" w:hAnsi="Times New Roman"/>
          <w:b/>
          <w:bCs/>
          <w:i/>
          <w:iCs/>
          <w:sz w:val="28"/>
          <w:szCs w:val="28"/>
        </w:rPr>
      </w:pPr>
      <w:r w:rsidRPr="00015348">
        <w:rPr>
          <w:rFonts w:ascii="Times New Roman" w:hAnsi="Times New Roman"/>
          <w:sz w:val="28"/>
          <w:szCs w:val="28"/>
        </w:rPr>
        <w:t>На заместителя возлагаются обязанности председателя  в случае отсутствия председателя Совета</w:t>
      </w:r>
      <w:r w:rsidRPr="00015348">
        <w:rPr>
          <w:rFonts w:ascii="Times New Roman" w:hAnsi="Times New Roman"/>
          <w:i/>
          <w:iCs/>
          <w:sz w:val="28"/>
          <w:szCs w:val="28"/>
        </w:rPr>
        <w:t xml:space="preserve"> </w:t>
      </w:r>
      <w:r w:rsidRPr="00015348">
        <w:rPr>
          <w:rFonts w:ascii="Times New Roman" w:hAnsi="Times New Roman"/>
          <w:sz w:val="28"/>
          <w:szCs w:val="28"/>
        </w:rPr>
        <w:t xml:space="preserve">или невозможности выполнения им своих обязанностей. </w:t>
      </w:r>
    </w:p>
    <w:p w:rsidR="00015348" w:rsidRPr="00015348" w:rsidRDefault="00EE237D" w:rsidP="00945098">
      <w:pPr>
        <w:widowControl w:val="0"/>
        <w:numPr>
          <w:ilvl w:val="0"/>
          <w:numId w:val="96"/>
        </w:numPr>
        <w:autoSpaceDE w:val="0"/>
        <w:autoSpaceDN w:val="0"/>
        <w:adjustRightInd w:val="0"/>
        <w:spacing w:after="0" w:line="240" w:lineRule="auto"/>
        <w:jc w:val="both"/>
        <w:rPr>
          <w:rFonts w:ascii="Times New Roman" w:hAnsi="Times New Roman"/>
          <w:b/>
          <w:bCs/>
          <w:i/>
          <w:iCs/>
          <w:sz w:val="28"/>
          <w:szCs w:val="28"/>
        </w:rPr>
      </w:pPr>
      <w:r w:rsidRPr="00015348">
        <w:rPr>
          <w:rFonts w:ascii="Times New Roman" w:hAnsi="Times New Roman"/>
          <w:sz w:val="28"/>
          <w:szCs w:val="28"/>
        </w:rPr>
        <w:t xml:space="preserve">Заместитель председателя осуществляет свои полномочия на непостоянной основе. </w:t>
      </w:r>
    </w:p>
    <w:p w:rsidR="00015348" w:rsidRDefault="00EE237D" w:rsidP="00945098">
      <w:pPr>
        <w:widowControl w:val="0"/>
        <w:numPr>
          <w:ilvl w:val="0"/>
          <w:numId w:val="96"/>
        </w:numPr>
        <w:autoSpaceDE w:val="0"/>
        <w:autoSpaceDN w:val="0"/>
        <w:adjustRightInd w:val="0"/>
        <w:spacing w:after="0" w:line="240" w:lineRule="auto"/>
        <w:jc w:val="both"/>
        <w:rPr>
          <w:rFonts w:ascii="Times New Roman" w:hAnsi="Times New Roman"/>
          <w:b/>
          <w:bCs/>
          <w:i/>
          <w:iCs/>
          <w:sz w:val="28"/>
          <w:szCs w:val="28"/>
        </w:rPr>
      </w:pPr>
      <w:r w:rsidRPr="00015348">
        <w:rPr>
          <w:rFonts w:ascii="Times New Roman" w:hAnsi="Times New Roman"/>
          <w:sz w:val="28"/>
          <w:szCs w:val="28"/>
        </w:rPr>
        <w:t>Полномочия заместителя председателя начинаются с момента избрания и прекращаются по истечении срока полномочий Совета</w:t>
      </w:r>
      <w:r w:rsidRPr="00015348">
        <w:rPr>
          <w:rFonts w:ascii="Times New Roman" w:hAnsi="Times New Roman"/>
          <w:i/>
          <w:iCs/>
          <w:sz w:val="28"/>
          <w:szCs w:val="28"/>
        </w:rPr>
        <w:t xml:space="preserve"> </w:t>
      </w:r>
      <w:r w:rsidRPr="00015348">
        <w:rPr>
          <w:rFonts w:ascii="Times New Roman" w:hAnsi="Times New Roman"/>
          <w:sz w:val="28"/>
          <w:szCs w:val="28"/>
        </w:rPr>
        <w:t>соответствующего созыва.</w:t>
      </w:r>
    </w:p>
    <w:p w:rsidR="00637712" w:rsidRPr="00637712" w:rsidRDefault="00EE237D" w:rsidP="00637712">
      <w:pPr>
        <w:widowControl w:val="0"/>
        <w:numPr>
          <w:ilvl w:val="0"/>
          <w:numId w:val="96"/>
        </w:numPr>
        <w:autoSpaceDE w:val="0"/>
        <w:autoSpaceDN w:val="0"/>
        <w:adjustRightInd w:val="0"/>
        <w:spacing w:after="0" w:line="240" w:lineRule="auto"/>
        <w:jc w:val="both"/>
        <w:rPr>
          <w:rFonts w:ascii="Times New Roman" w:hAnsi="Times New Roman"/>
          <w:b/>
          <w:bCs/>
          <w:i/>
          <w:iCs/>
          <w:sz w:val="28"/>
          <w:szCs w:val="28"/>
        </w:rPr>
      </w:pPr>
      <w:r w:rsidRPr="00015348">
        <w:rPr>
          <w:rFonts w:ascii="Times New Roman" w:hAnsi="Times New Roman"/>
          <w:sz w:val="28"/>
          <w:szCs w:val="28"/>
        </w:rPr>
        <w:t xml:space="preserve">Полномочия заместителя председателя Совета могут быть прекращены </w:t>
      </w:r>
      <w:r w:rsidRPr="00015348">
        <w:rPr>
          <w:rFonts w:ascii="Times New Roman" w:hAnsi="Times New Roman"/>
          <w:sz w:val="28"/>
          <w:szCs w:val="28"/>
        </w:rPr>
        <w:lastRenderedPageBreak/>
        <w:t>досрочно по основаниям и в порядке, которые предусмотрены при досрочном прекращении полномочий председателя</w:t>
      </w:r>
      <w:r w:rsidRPr="00015348">
        <w:rPr>
          <w:rFonts w:ascii="Times New Roman" w:hAnsi="Times New Roman"/>
          <w:i/>
          <w:iCs/>
          <w:sz w:val="28"/>
          <w:szCs w:val="28"/>
        </w:rPr>
        <w:t xml:space="preserve">  </w:t>
      </w:r>
      <w:r w:rsidRPr="00015348">
        <w:rPr>
          <w:rFonts w:ascii="Times New Roman" w:hAnsi="Times New Roman"/>
          <w:iCs/>
          <w:sz w:val="28"/>
          <w:szCs w:val="28"/>
        </w:rPr>
        <w:t>Совета</w:t>
      </w:r>
      <w:r w:rsidRPr="00015348">
        <w:rPr>
          <w:rFonts w:ascii="Times New Roman" w:hAnsi="Times New Roman"/>
          <w:sz w:val="28"/>
          <w:szCs w:val="28"/>
        </w:rPr>
        <w:t>.</w:t>
      </w:r>
    </w:p>
    <w:p w:rsidR="00637712" w:rsidRDefault="00637712" w:rsidP="00637712">
      <w:pPr>
        <w:widowControl w:val="0"/>
        <w:autoSpaceDE w:val="0"/>
        <w:autoSpaceDN w:val="0"/>
        <w:adjustRightInd w:val="0"/>
        <w:spacing w:after="0" w:line="240" w:lineRule="auto"/>
        <w:ind w:left="284"/>
        <w:jc w:val="both"/>
        <w:rPr>
          <w:rFonts w:ascii="Times New Roman" w:eastAsia="Calibri" w:hAnsi="Times New Roman"/>
          <w:b/>
          <w:sz w:val="28"/>
          <w:szCs w:val="28"/>
        </w:rPr>
      </w:pPr>
    </w:p>
    <w:p w:rsidR="00637712" w:rsidRPr="00637712" w:rsidRDefault="00637712" w:rsidP="00637712">
      <w:pPr>
        <w:widowControl w:val="0"/>
        <w:autoSpaceDE w:val="0"/>
        <w:autoSpaceDN w:val="0"/>
        <w:adjustRightInd w:val="0"/>
        <w:spacing w:after="0" w:line="240" w:lineRule="auto"/>
        <w:jc w:val="both"/>
        <w:rPr>
          <w:rFonts w:ascii="Times New Roman" w:hAnsi="Times New Roman"/>
          <w:b/>
          <w:bCs/>
          <w:i/>
          <w:iCs/>
          <w:sz w:val="28"/>
          <w:szCs w:val="28"/>
        </w:rPr>
      </w:pPr>
      <w:r w:rsidRPr="00637712">
        <w:rPr>
          <w:rFonts w:ascii="Times New Roman" w:eastAsia="Calibri" w:hAnsi="Times New Roman"/>
          <w:b/>
          <w:i/>
          <w:sz w:val="28"/>
          <w:szCs w:val="28"/>
        </w:rPr>
        <w:t xml:space="preserve">СТАТЬЯ 16. Основание </w:t>
      </w:r>
      <w:r w:rsidRPr="00637712">
        <w:rPr>
          <w:rFonts w:ascii="Times New Roman" w:hAnsi="Times New Roman"/>
          <w:b/>
          <w:i/>
          <w:sz w:val="28"/>
          <w:szCs w:val="28"/>
        </w:rPr>
        <w:t xml:space="preserve">для инициирования вопроса об освобождении от занимаемой должности председателя Совета народных депутатов </w:t>
      </w:r>
      <w:r w:rsidRPr="00637712">
        <w:rPr>
          <w:rFonts w:ascii="Times New Roman" w:hAnsi="Times New Roman"/>
          <w:b/>
          <w:bCs/>
          <w:i/>
          <w:color w:val="22272F"/>
          <w:sz w:val="28"/>
          <w:szCs w:val="28"/>
        </w:rPr>
        <w:t>Шовгено</w:t>
      </w:r>
      <w:r w:rsidR="00BF612C">
        <w:rPr>
          <w:rFonts w:ascii="Times New Roman" w:hAnsi="Times New Roman"/>
          <w:b/>
          <w:bCs/>
          <w:i/>
          <w:color w:val="22272F"/>
          <w:sz w:val="28"/>
          <w:szCs w:val="28"/>
        </w:rPr>
        <w:t>вского района и его заместителя</w:t>
      </w:r>
      <w:r w:rsidRPr="00637712">
        <w:rPr>
          <w:rFonts w:ascii="Times New Roman" w:hAnsi="Times New Roman"/>
          <w:b/>
          <w:bCs/>
          <w:i/>
          <w:color w:val="22272F"/>
          <w:sz w:val="28"/>
          <w:szCs w:val="28"/>
        </w:rPr>
        <w:t>.</w:t>
      </w:r>
    </w:p>
    <w:p w:rsidR="00637712" w:rsidRPr="00637712" w:rsidRDefault="00637712" w:rsidP="00637712">
      <w:pPr>
        <w:pStyle w:val="a5"/>
        <w:spacing w:after="0" w:line="240" w:lineRule="auto"/>
        <w:ind w:left="0"/>
        <w:jc w:val="both"/>
        <w:rPr>
          <w:rFonts w:ascii="Times New Roman" w:hAnsi="Times New Roman"/>
          <w:b/>
          <w:bCs/>
          <w:color w:val="22272F"/>
          <w:sz w:val="28"/>
          <w:szCs w:val="28"/>
        </w:rPr>
      </w:pPr>
    </w:p>
    <w:p w:rsidR="00637712" w:rsidRPr="0048669D" w:rsidRDefault="00637712" w:rsidP="00637712">
      <w:pPr>
        <w:pStyle w:val="s1"/>
        <w:spacing w:before="0" w:beforeAutospacing="0" w:after="0" w:afterAutospacing="0"/>
        <w:ind w:left="720"/>
        <w:jc w:val="both"/>
        <w:rPr>
          <w:color w:val="22272F"/>
          <w:sz w:val="28"/>
          <w:szCs w:val="28"/>
        </w:rPr>
      </w:pPr>
      <w:r w:rsidRPr="0048669D">
        <w:rPr>
          <w:color w:val="22272F"/>
          <w:sz w:val="28"/>
          <w:szCs w:val="28"/>
        </w:rPr>
        <w:t>1. </w:t>
      </w:r>
      <w:r w:rsidRPr="0048669D">
        <w:rPr>
          <w:sz w:val="28"/>
          <w:szCs w:val="28"/>
        </w:rPr>
        <w:t>Основаниями </w:t>
      </w:r>
      <w:r w:rsidRPr="00A9266C">
        <w:rPr>
          <w:sz w:val="28"/>
          <w:szCs w:val="28"/>
        </w:rPr>
        <w:t>для инициирования вопроса об освобождении от занимаемой должности председателя С</w:t>
      </w:r>
      <w:r w:rsidRPr="0048669D">
        <w:rPr>
          <w:sz w:val="28"/>
          <w:szCs w:val="28"/>
        </w:rPr>
        <w:t>овета народных депутатов</w:t>
      </w:r>
      <w:r>
        <w:rPr>
          <w:sz w:val="28"/>
          <w:szCs w:val="28"/>
        </w:rPr>
        <w:t xml:space="preserve"> Шовгеновского района </w:t>
      </w:r>
      <w:r w:rsidR="00BF612C">
        <w:rPr>
          <w:sz w:val="28"/>
          <w:szCs w:val="28"/>
        </w:rPr>
        <w:t> и его заместителя</w:t>
      </w:r>
      <w:r w:rsidRPr="0048669D">
        <w:rPr>
          <w:color w:val="22272F"/>
          <w:sz w:val="28"/>
          <w:szCs w:val="28"/>
        </w:rPr>
        <w:t xml:space="preserve"> являются:</w:t>
      </w:r>
    </w:p>
    <w:p w:rsidR="00637712" w:rsidRPr="0048669D" w:rsidRDefault="00637712" w:rsidP="00637712">
      <w:pPr>
        <w:pStyle w:val="s1"/>
        <w:spacing w:before="0" w:beforeAutospacing="0" w:after="0" w:afterAutospacing="0"/>
        <w:ind w:left="720"/>
        <w:jc w:val="both"/>
        <w:rPr>
          <w:color w:val="22272F"/>
          <w:sz w:val="28"/>
          <w:szCs w:val="28"/>
        </w:rPr>
      </w:pPr>
      <w:r w:rsidRPr="0048669D">
        <w:rPr>
          <w:color w:val="22272F"/>
          <w:sz w:val="28"/>
          <w:szCs w:val="28"/>
        </w:rPr>
        <w:t>1) превышение полномочий, установленных </w:t>
      </w:r>
      <w:hyperlink r:id="rId7" w:anchor="/document/43635002/entry/1071" w:history="1">
        <w:r w:rsidRPr="0048669D">
          <w:rPr>
            <w:rStyle w:val="a6"/>
            <w:color w:val="auto"/>
            <w:sz w:val="28"/>
            <w:szCs w:val="28"/>
            <w:u w:val="none"/>
          </w:rPr>
          <w:t>статьей 14</w:t>
        </w:r>
      </w:hyperlink>
      <w:r w:rsidRPr="0048669D">
        <w:rPr>
          <w:sz w:val="28"/>
          <w:szCs w:val="28"/>
        </w:rPr>
        <w:t> </w:t>
      </w:r>
      <w:r w:rsidRPr="0048669D">
        <w:rPr>
          <w:color w:val="22272F"/>
          <w:sz w:val="28"/>
          <w:szCs w:val="28"/>
        </w:rPr>
        <w:t>настоящего Регламента;</w:t>
      </w:r>
    </w:p>
    <w:p w:rsidR="00637712" w:rsidRPr="0048669D" w:rsidRDefault="00637712" w:rsidP="00637712">
      <w:pPr>
        <w:pStyle w:val="s1"/>
        <w:spacing w:before="0" w:beforeAutospacing="0" w:after="0" w:afterAutospacing="0"/>
        <w:ind w:left="720"/>
        <w:jc w:val="both"/>
        <w:rPr>
          <w:color w:val="22272F"/>
          <w:sz w:val="28"/>
          <w:szCs w:val="28"/>
        </w:rPr>
      </w:pPr>
      <w:r w:rsidRPr="0048669D">
        <w:rPr>
          <w:color w:val="22272F"/>
          <w:sz w:val="28"/>
          <w:szCs w:val="28"/>
        </w:rPr>
        <w:t>2) неоднократное нарушение </w:t>
      </w:r>
      <w:r>
        <w:rPr>
          <w:color w:val="22272F"/>
          <w:sz w:val="28"/>
          <w:szCs w:val="28"/>
        </w:rPr>
        <w:t xml:space="preserve">статей </w:t>
      </w:r>
      <w:hyperlink r:id="rId8" w:anchor="/document/43635002/entry/1259" w:history="1">
        <w:r w:rsidRPr="0048669D">
          <w:rPr>
            <w:rStyle w:val="a6"/>
            <w:color w:val="auto"/>
            <w:sz w:val="28"/>
            <w:szCs w:val="28"/>
            <w:u w:val="none"/>
          </w:rPr>
          <w:t>50,</w:t>
        </w:r>
        <w:r>
          <w:rPr>
            <w:rStyle w:val="a6"/>
            <w:color w:val="auto"/>
            <w:sz w:val="28"/>
            <w:szCs w:val="28"/>
            <w:u w:val="none"/>
          </w:rPr>
          <w:t xml:space="preserve"> </w:t>
        </w:r>
        <w:r w:rsidRPr="0048669D">
          <w:rPr>
            <w:rStyle w:val="a6"/>
            <w:color w:val="auto"/>
            <w:sz w:val="28"/>
            <w:szCs w:val="28"/>
            <w:u w:val="none"/>
          </w:rPr>
          <w:t>55</w:t>
        </w:r>
      </w:hyperlink>
      <w:r w:rsidRPr="0048669D">
        <w:rPr>
          <w:color w:val="22272F"/>
          <w:sz w:val="28"/>
          <w:szCs w:val="28"/>
        </w:rPr>
        <w:t> настоящего Регламента.</w:t>
      </w:r>
    </w:p>
    <w:p w:rsidR="00637712" w:rsidRPr="0048669D" w:rsidRDefault="00637712" w:rsidP="00637712">
      <w:pPr>
        <w:pStyle w:val="s1"/>
        <w:spacing w:before="0" w:beforeAutospacing="0" w:after="0" w:afterAutospacing="0"/>
        <w:ind w:left="720"/>
        <w:jc w:val="both"/>
        <w:rPr>
          <w:color w:val="22272F"/>
          <w:sz w:val="28"/>
          <w:szCs w:val="28"/>
        </w:rPr>
      </w:pPr>
      <w:r w:rsidRPr="0048669D">
        <w:rPr>
          <w:color w:val="22272F"/>
          <w:sz w:val="28"/>
          <w:szCs w:val="28"/>
        </w:rPr>
        <w:t>2. Вопрос об освобождении от занимаемой должности председателя Совета народ</w:t>
      </w:r>
      <w:r w:rsidR="00BF612C">
        <w:rPr>
          <w:color w:val="22272F"/>
          <w:sz w:val="28"/>
          <w:szCs w:val="28"/>
        </w:rPr>
        <w:t>ных депутатов и его заместителя</w:t>
      </w:r>
      <w:r w:rsidRPr="0048669D">
        <w:rPr>
          <w:color w:val="22272F"/>
          <w:sz w:val="28"/>
          <w:szCs w:val="28"/>
        </w:rPr>
        <w:t xml:space="preserve"> рассматривается при поступлении личного заявления председателя Совета наро</w:t>
      </w:r>
      <w:r w:rsidR="00BF612C">
        <w:rPr>
          <w:color w:val="22272F"/>
          <w:sz w:val="28"/>
          <w:szCs w:val="28"/>
        </w:rPr>
        <w:t>дных депутатов, его заместителя</w:t>
      </w:r>
      <w:r w:rsidRPr="0048669D">
        <w:rPr>
          <w:color w:val="22272F"/>
          <w:sz w:val="28"/>
          <w:szCs w:val="28"/>
        </w:rPr>
        <w:t>, а также по требованию группы депутатов Совета народных депутатов в количестве не менее одной трети от установленной численности депутатов Совета народных депутатов.</w:t>
      </w:r>
    </w:p>
    <w:p w:rsidR="00637712" w:rsidRPr="0048669D" w:rsidRDefault="00637712" w:rsidP="00637712">
      <w:pPr>
        <w:pStyle w:val="s1"/>
        <w:spacing w:before="0" w:beforeAutospacing="0" w:after="0" w:afterAutospacing="0"/>
        <w:ind w:left="720"/>
        <w:jc w:val="both"/>
        <w:rPr>
          <w:color w:val="22272F"/>
          <w:sz w:val="28"/>
          <w:szCs w:val="28"/>
        </w:rPr>
      </w:pPr>
      <w:r w:rsidRPr="0048669D">
        <w:rPr>
          <w:color w:val="22272F"/>
          <w:sz w:val="28"/>
          <w:szCs w:val="28"/>
        </w:rPr>
        <w:t>3. Вопрос об освобождении от занимаемой должности председателя Совета народ</w:t>
      </w:r>
      <w:r w:rsidR="00BF612C">
        <w:rPr>
          <w:color w:val="22272F"/>
          <w:sz w:val="28"/>
          <w:szCs w:val="28"/>
        </w:rPr>
        <w:t>ных депутатов и его заместителя</w:t>
      </w:r>
      <w:r w:rsidRPr="0048669D">
        <w:rPr>
          <w:color w:val="22272F"/>
          <w:sz w:val="28"/>
          <w:szCs w:val="28"/>
        </w:rPr>
        <w:t xml:space="preserve"> без обсуждения и голосования не может включаться в повестку дня сессии Совета народных депутатов.</w:t>
      </w:r>
    </w:p>
    <w:p w:rsidR="00637712" w:rsidRDefault="00637712" w:rsidP="00637712">
      <w:pPr>
        <w:pStyle w:val="s1"/>
        <w:spacing w:before="0" w:beforeAutospacing="0" w:after="0" w:afterAutospacing="0"/>
        <w:ind w:left="720"/>
        <w:jc w:val="both"/>
        <w:rPr>
          <w:color w:val="22272F"/>
          <w:sz w:val="28"/>
          <w:szCs w:val="28"/>
        </w:rPr>
      </w:pPr>
      <w:r w:rsidRPr="0048669D">
        <w:rPr>
          <w:color w:val="22272F"/>
          <w:sz w:val="28"/>
          <w:szCs w:val="28"/>
        </w:rPr>
        <w:t>4. Председателю Совета народных депутатов, его заместите</w:t>
      </w:r>
      <w:r w:rsidR="00BF612C">
        <w:rPr>
          <w:color w:val="22272F"/>
          <w:sz w:val="28"/>
          <w:szCs w:val="28"/>
        </w:rPr>
        <w:t>лю</w:t>
      </w:r>
      <w:r w:rsidRPr="0048669D">
        <w:rPr>
          <w:color w:val="22272F"/>
          <w:sz w:val="28"/>
          <w:szCs w:val="28"/>
        </w:rPr>
        <w:t>, в отношении которых решается вопрос об освобождении от занимаемой должности, в обязательном порядке предоставляется слово для выступления.</w:t>
      </w:r>
    </w:p>
    <w:p w:rsidR="00637712" w:rsidRDefault="00637712" w:rsidP="00637712">
      <w:pPr>
        <w:pStyle w:val="s1"/>
        <w:spacing w:before="0" w:beforeAutospacing="0" w:after="0" w:afterAutospacing="0"/>
        <w:ind w:left="567"/>
        <w:jc w:val="both"/>
        <w:rPr>
          <w:rFonts w:eastAsia="Calibri"/>
          <w:b/>
          <w:sz w:val="28"/>
          <w:szCs w:val="28"/>
        </w:rPr>
      </w:pPr>
    </w:p>
    <w:p w:rsidR="00637712" w:rsidRDefault="00637712" w:rsidP="00637712">
      <w:pPr>
        <w:pStyle w:val="s1"/>
        <w:spacing w:before="0" w:beforeAutospacing="0" w:after="0" w:afterAutospacing="0"/>
        <w:jc w:val="both"/>
        <w:rPr>
          <w:b/>
          <w:bCs/>
          <w:i/>
          <w:color w:val="22272F"/>
          <w:sz w:val="28"/>
          <w:szCs w:val="28"/>
        </w:rPr>
      </w:pPr>
      <w:r w:rsidRPr="00637712">
        <w:rPr>
          <w:rFonts w:eastAsia="Calibri"/>
          <w:b/>
          <w:i/>
          <w:sz w:val="28"/>
          <w:szCs w:val="28"/>
        </w:rPr>
        <w:t>СТАТЬЯ17.</w:t>
      </w:r>
      <w:r w:rsidRPr="00637712">
        <w:rPr>
          <w:rFonts w:eastAsia="Calibri"/>
          <w:i/>
          <w:sz w:val="28"/>
          <w:szCs w:val="28"/>
        </w:rPr>
        <w:t xml:space="preserve"> </w:t>
      </w:r>
      <w:r w:rsidRPr="00637712">
        <w:rPr>
          <w:b/>
          <w:bCs/>
          <w:i/>
          <w:color w:val="22272F"/>
          <w:sz w:val="28"/>
          <w:szCs w:val="28"/>
        </w:rPr>
        <w:t>Порядок освобождения от занимаемой должности председателя Совета наро</w:t>
      </w:r>
      <w:r w:rsidR="00BF612C">
        <w:rPr>
          <w:b/>
          <w:bCs/>
          <w:i/>
          <w:color w:val="22272F"/>
          <w:sz w:val="28"/>
          <w:szCs w:val="28"/>
        </w:rPr>
        <w:t>дных депутатов и его заместителя</w:t>
      </w:r>
      <w:r w:rsidRPr="00637712">
        <w:rPr>
          <w:b/>
          <w:bCs/>
          <w:i/>
          <w:color w:val="22272F"/>
          <w:sz w:val="28"/>
          <w:szCs w:val="28"/>
        </w:rPr>
        <w:t>.</w:t>
      </w:r>
    </w:p>
    <w:p w:rsidR="00637712" w:rsidRPr="00637712" w:rsidRDefault="00637712" w:rsidP="00637712">
      <w:pPr>
        <w:pStyle w:val="s1"/>
        <w:spacing w:before="0" w:beforeAutospacing="0" w:after="0" w:afterAutospacing="0"/>
        <w:ind w:left="567"/>
        <w:jc w:val="both"/>
        <w:rPr>
          <w:i/>
          <w:color w:val="22272F"/>
          <w:sz w:val="28"/>
          <w:szCs w:val="28"/>
        </w:rPr>
      </w:pPr>
    </w:p>
    <w:p w:rsidR="006536F0" w:rsidRPr="00637712" w:rsidRDefault="00637712" w:rsidP="00637712">
      <w:pPr>
        <w:widowControl w:val="0"/>
        <w:autoSpaceDE w:val="0"/>
        <w:autoSpaceDN w:val="0"/>
        <w:adjustRightInd w:val="0"/>
        <w:spacing w:after="0"/>
        <w:ind w:left="709"/>
        <w:jc w:val="both"/>
        <w:rPr>
          <w:rFonts w:ascii="Times New Roman" w:hAnsi="Times New Roman"/>
          <w:sz w:val="28"/>
          <w:szCs w:val="28"/>
        </w:rPr>
      </w:pPr>
      <w:r w:rsidRPr="00637712">
        <w:rPr>
          <w:rFonts w:ascii="Times New Roman" w:hAnsi="Times New Roman"/>
          <w:color w:val="22272F"/>
          <w:sz w:val="28"/>
          <w:szCs w:val="28"/>
        </w:rPr>
        <w:t>Председатель Совета</w:t>
      </w:r>
      <w:r w:rsidR="00BF612C">
        <w:rPr>
          <w:rFonts w:ascii="Times New Roman" w:hAnsi="Times New Roman"/>
          <w:color w:val="22272F"/>
          <w:sz w:val="28"/>
          <w:szCs w:val="28"/>
        </w:rPr>
        <w:t xml:space="preserve"> народных депутатов, заместитель</w:t>
      </w:r>
      <w:r w:rsidRPr="00637712">
        <w:rPr>
          <w:rFonts w:ascii="Times New Roman" w:hAnsi="Times New Roman"/>
          <w:color w:val="22272F"/>
          <w:sz w:val="28"/>
          <w:szCs w:val="28"/>
        </w:rPr>
        <w:t xml:space="preserve"> председателя Совета народных депутатов могут быть освобождены от должности решением Совета народных депутатов, принимаемым тайным голосованием с использованием бюллетеней большинством не менее двух третей от установленной численности депутатов Совета народных депутатов, в случае наличия оснований, предусмотренных </w:t>
      </w:r>
      <w:hyperlink r:id="rId9" w:anchor="/document/43635002/entry/1086" w:history="1">
        <w:r w:rsidRPr="00637712">
          <w:rPr>
            <w:rStyle w:val="a6"/>
            <w:rFonts w:ascii="Times New Roman" w:hAnsi="Times New Roman"/>
            <w:color w:val="auto"/>
            <w:sz w:val="28"/>
            <w:szCs w:val="28"/>
            <w:u w:val="none"/>
          </w:rPr>
          <w:t>статьей 16</w:t>
        </w:r>
      </w:hyperlink>
      <w:r w:rsidRPr="00637712">
        <w:rPr>
          <w:rFonts w:ascii="Times New Roman" w:hAnsi="Times New Roman"/>
          <w:sz w:val="28"/>
          <w:szCs w:val="28"/>
        </w:rPr>
        <w:t> </w:t>
      </w:r>
      <w:r w:rsidRPr="00637712">
        <w:rPr>
          <w:rFonts w:ascii="Times New Roman" w:hAnsi="Times New Roman"/>
          <w:color w:val="22272F"/>
          <w:sz w:val="28"/>
          <w:szCs w:val="28"/>
        </w:rPr>
        <w:t>настоящего Регламента.</w:t>
      </w:r>
    </w:p>
    <w:p w:rsidR="006536F0" w:rsidRPr="00F21154" w:rsidRDefault="006536F0" w:rsidP="00F21154">
      <w:pPr>
        <w:widowControl w:val="0"/>
        <w:autoSpaceDE w:val="0"/>
        <w:autoSpaceDN w:val="0"/>
        <w:adjustRightInd w:val="0"/>
        <w:spacing w:after="0"/>
        <w:ind w:left="360"/>
        <w:jc w:val="both"/>
        <w:rPr>
          <w:rFonts w:ascii="Times New Roman" w:hAnsi="Times New Roman"/>
          <w:b/>
          <w:bCs/>
          <w:sz w:val="28"/>
          <w:szCs w:val="28"/>
        </w:rPr>
      </w:pPr>
      <w:r w:rsidRPr="00F21154">
        <w:rPr>
          <w:rFonts w:ascii="Times New Roman" w:hAnsi="Times New Roman"/>
          <w:b/>
          <w:bCs/>
          <w:sz w:val="28"/>
          <w:szCs w:val="28"/>
        </w:rPr>
        <w:t>ГЛАВА 2. КОМИТЕТЫ И КОМИССИИ ПО ПОРЯДКУ ВЕДЕНИЯ СЕССИИ СОВЕТА НАРОДНЫХ ДЕПУТАТОВ ШОВГЕНОВСКОГО РАЙОНА</w:t>
      </w:r>
    </w:p>
    <w:p w:rsidR="006536F0" w:rsidRPr="00F21154" w:rsidRDefault="006536F0" w:rsidP="00F21154">
      <w:pPr>
        <w:widowControl w:val="0"/>
        <w:autoSpaceDE w:val="0"/>
        <w:autoSpaceDN w:val="0"/>
        <w:adjustRightInd w:val="0"/>
        <w:spacing w:after="0"/>
        <w:jc w:val="both"/>
        <w:rPr>
          <w:rFonts w:ascii="Times New Roman" w:hAnsi="Times New Roman"/>
          <w:sz w:val="28"/>
          <w:szCs w:val="28"/>
        </w:rPr>
      </w:pPr>
      <w:r w:rsidRPr="00F21154">
        <w:rPr>
          <w:rFonts w:ascii="Times New Roman" w:hAnsi="Times New Roman"/>
          <w:b/>
          <w:bCs/>
          <w:i/>
          <w:iCs/>
          <w:sz w:val="28"/>
          <w:szCs w:val="28"/>
        </w:rPr>
        <w:t>СТАТЬЯ 18. Комитеты Совета народных депутатов Шовгеновского района</w:t>
      </w:r>
    </w:p>
    <w:p w:rsidR="00015348" w:rsidRDefault="006536F0" w:rsidP="00945098">
      <w:pPr>
        <w:widowControl w:val="0"/>
        <w:numPr>
          <w:ilvl w:val="0"/>
          <w:numId w:val="97"/>
        </w:numPr>
        <w:tabs>
          <w:tab w:val="left" w:pos="709"/>
        </w:tabs>
        <w:autoSpaceDE w:val="0"/>
        <w:autoSpaceDN w:val="0"/>
        <w:adjustRightInd w:val="0"/>
        <w:spacing w:after="0" w:line="240" w:lineRule="auto"/>
        <w:jc w:val="both"/>
        <w:rPr>
          <w:rFonts w:ascii="Times New Roman" w:hAnsi="Times New Roman"/>
          <w:sz w:val="28"/>
          <w:szCs w:val="28"/>
        </w:rPr>
      </w:pPr>
      <w:r w:rsidRPr="00F21154">
        <w:rPr>
          <w:rFonts w:ascii="Times New Roman" w:hAnsi="Times New Roman"/>
          <w:sz w:val="28"/>
          <w:szCs w:val="28"/>
        </w:rPr>
        <w:t xml:space="preserve">Совет народных депутатов образует комитеты, избирает и освобождает от </w:t>
      </w:r>
      <w:r w:rsidRPr="00F21154">
        <w:rPr>
          <w:rFonts w:ascii="Times New Roman" w:hAnsi="Times New Roman"/>
          <w:sz w:val="28"/>
          <w:szCs w:val="28"/>
        </w:rPr>
        <w:lastRenderedPageBreak/>
        <w:t>должности их председателей, заместителей председателей.</w:t>
      </w:r>
    </w:p>
    <w:p w:rsidR="00015348" w:rsidRDefault="006536F0" w:rsidP="00945098">
      <w:pPr>
        <w:widowControl w:val="0"/>
        <w:numPr>
          <w:ilvl w:val="0"/>
          <w:numId w:val="97"/>
        </w:numPr>
        <w:tabs>
          <w:tab w:val="left" w:pos="709"/>
        </w:tabs>
        <w:autoSpaceDE w:val="0"/>
        <w:autoSpaceDN w:val="0"/>
        <w:adjustRightInd w:val="0"/>
        <w:spacing w:after="0" w:line="240" w:lineRule="auto"/>
        <w:jc w:val="both"/>
        <w:rPr>
          <w:rFonts w:ascii="Times New Roman" w:hAnsi="Times New Roman"/>
          <w:sz w:val="28"/>
          <w:szCs w:val="28"/>
        </w:rPr>
      </w:pPr>
      <w:r w:rsidRPr="00015348">
        <w:rPr>
          <w:rFonts w:ascii="Times New Roman" w:hAnsi="Times New Roman"/>
          <w:sz w:val="28"/>
          <w:szCs w:val="28"/>
        </w:rPr>
        <w:t>Количество комитетов устанавливается Советом народных депутатов с учетом основных направлений его деятельности.</w:t>
      </w:r>
    </w:p>
    <w:p w:rsidR="006536F0" w:rsidRPr="00015348" w:rsidRDefault="006536F0" w:rsidP="00945098">
      <w:pPr>
        <w:widowControl w:val="0"/>
        <w:numPr>
          <w:ilvl w:val="0"/>
          <w:numId w:val="97"/>
        </w:numPr>
        <w:tabs>
          <w:tab w:val="left" w:pos="709"/>
        </w:tabs>
        <w:autoSpaceDE w:val="0"/>
        <w:autoSpaceDN w:val="0"/>
        <w:adjustRightInd w:val="0"/>
        <w:spacing w:after="0" w:line="240" w:lineRule="auto"/>
        <w:jc w:val="both"/>
        <w:rPr>
          <w:rFonts w:ascii="Times New Roman" w:hAnsi="Times New Roman"/>
          <w:sz w:val="28"/>
          <w:szCs w:val="28"/>
        </w:rPr>
      </w:pPr>
      <w:r w:rsidRPr="00015348">
        <w:rPr>
          <w:rFonts w:ascii="Times New Roman" w:hAnsi="Times New Roman"/>
          <w:sz w:val="28"/>
          <w:szCs w:val="28"/>
        </w:rPr>
        <w:t>Каждый депутат Совета народных депутатов, за исключением председателя Совета народных депутатов, обязан состоять в одном из комитетов Совета народных депутатов. Депутат Совета народных депутатов может быть членом только в одном комитете.</w:t>
      </w:r>
    </w:p>
    <w:p w:rsidR="006536F0" w:rsidRPr="00F21154" w:rsidRDefault="006536F0" w:rsidP="00F21154">
      <w:pPr>
        <w:widowControl w:val="0"/>
        <w:autoSpaceDE w:val="0"/>
        <w:autoSpaceDN w:val="0"/>
        <w:adjustRightInd w:val="0"/>
        <w:spacing w:after="0" w:line="240" w:lineRule="auto"/>
        <w:ind w:left="1500"/>
        <w:jc w:val="both"/>
        <w:rPr>
          <w:rFonts w:ascii="Times New Roman" w:hAnsi="Times New Roman"/>
          <w:sz w:val="28"/>
          <w:szCs w:val="28"/>
        </w:rPr>
      </w:pPr>
    </w:p>
    <w:p w:rsidR="006536F0" w:rsidRPr="00F21154" w:rsidRDefault="006536F0" w:rsidP="00F21154">
      <w:pPr>
        <w:widowControl w:val="0"/>
        <w:autoSpaceDE w:val="0"/>
        <w:autoSpaceDN w:val="0"/>
        <w:adjustRightInd w:val="0"/>
        <w:spacing w:after="0"/>
        <w:jc w:val="both"/>
        <w:rPr>
          <w:rFonts w:ascii="Times New Roman" w:hAnsi="Times New Roman"/>
          <w:b/>
          <w:bCs/>
          <w:i/>
          <w:iCs/>
          <w:sz w:val="28"/>
          <w:szCs w:val="28"/>
        </w:rPr>
      </w:pPr>
      <w:r w:rsidRPr="00F21154">
        <w:rPr>
          <w:rFonts w:ascii="Times New Roman" w:hAnsi="Times New Roman"/>
          <w:b/>
          <w:bCs/>
          <w:i/>
          <w:iCs/>
          <w:sz w:val="28"/>
          <w:szCs w:val="28"/>
        </w:rPr>
        <w:t>СТАТЬЯ 19. Порядок избрания председателей комитетов. Формирование и состав комитетов.</w:t>
      </w:r>
    </w:p>
    <w:p w:rsidR="00015348" w:rsidRDefault="006536F0" w:rsidP="00945098">
      <w:pPr>
        <w:widowControl w:val="0"/>
        <w:numPr>
          <w:ilvl w:val="0"/>
          <w:numId w:val="98"/>
        </w:numPr>
        <w:tabs>
          <w:tab w:val="left" w:pos="720"/>
        </w:tabs>
        <w:autoSpaceDE w:val="0"/>
        <w:autoSpaceDN w:val="0"/>
        <w:adjustRightInd w:val="0"/>
        <w:spacing w:after="0" w:line="240" w:lineRule="auto"/>
        <w:jc w:val="both"/>
        <w:rPr>
          <w:rFonts w:ascii="Times New Roman" w:hAnsi="Times New Roman"/>
          <w:sz w:val="28"/>
          <w:szCs w:val="28"/>
        </w:rPr>
      </w:pPr>
      <w:r w:rsidRPr="00F21154">
        <w:rPr>
          <w:rFonts w:ascii="Times New Roman" w:hAnsi="Times New Roman"/>
          <w:sz w:val="28"/>
          <w:szCs w:val="28"/>
        </w:rPr>
        <w:t>Председатели комитетов, их заместители избираются и освобождаются от должности Советом народных депутатов открытым и тайным голосованием по предложению депутатов фракции или депутатских групп, большинством от общего числа депутатов.</w:t>
      </w:r>
    </w:p>
    <w:p w:rsidR="00015348" w:rsidRDefault="006536F0" w:rsidP="00945098">
      <w:pPr>
        <w:widowControl w:val="0"/>
        <w:numPr>
          <w:ilvl w:val="0"/>
          <w:numId w:val="98"/>
        </w:numPr>
        <w:tabs>
          <w:tab w:val="left" w:pos="720"/>
        </w:tabs>
        <w:autoSpaceDE w:val="0"/>
        <w:autoSpaceDN w:val="0"/>
        <w:adjustRightInd w:val="0"/>
        <w:spacing w:after="0" w:line="240" w:lineRule="auto"/>
        <w:jc w:val="both"/>
        <w:rPr>
          <w:rFonts w:ascii="Times New Roman" w:hAnsi="Times New Roman"/>
          <w:sz w:val="28"/>
          <w:szCs w:val="28"/>
        </w:rPr>
      </w:pPr>
      <w:r w:rsidRPr="00015348">
        <w:rPr>
          <w:rFonts w:ascii="Times New Roman" w:hAnsi="Times New Roman"/>
          <w:sz w:val="28"/>
          <w:szCs w:val="28"/>
        </w:rPr>
        <w:t>Вопрос об освобождении от занимаемой должности председателя комитета, его заместителя рассматривается при поступлении личного заявления председателя комитета, его заместителя, более половины членов комитета Совета народных депутатов.</w:t>
      </w:r>
    </w:p>
    <w:p w:rsidR="00015348" w:rsidRDefault="006536F0" w:rsidP="00945098">
      <w:pPr>
        <w:widowControl w:val="0"/>
        <w:numPr>
          <w:ilvl w:val="0"/>
          <w:numId w:val="98"/>
        </w:numPr>
        <w:tabs>
          <w:tab w:val="left" w:pos="720"/>
        </w:tabs>
        <w:autoSpaceDE w:val="0"/>
        <w:autoSpaceDN w:val="0"/>
        <w:adjustRightInd w:val="0"/>
        <w:spacing w:after="0" w:line="240" w:lineRule="auto"/>
        <w:jc w:val="both"/>
        <w:rPr>
          <w:rFonts w:ascii="Times New Roman" w:hAnsi="Times New Roman"/>
          <w:sz w:val="28"/>
          <w:szCs w:val="28"/>
        </w:rPr>
      </w:pPr>
      <w:r w:rsidRPr="00015348">
        <w:rPr>
          <w:rFonts w:ascii="Times New Roman" w:hAnsi="Times New Roman"/>
          <w:sz w:val="28"/>
          <w:szCs w:val="28"/>
        </w:rPr>
        <w:t>Основанием для инициирования вопроса об освобождении от занимаемой должности председателя комитета, его заместителя является неоднократное нарушение статьи 50 настоящего Регламента и включается в повестку дня сессии.</w:t>
      </w:r>
    </w:p>
    <w:p w:rsidR="006536F0" w:rsidRPr="00015348" w:rsidRDefault="006536F0" w:rsidP="00945098">
      <w:pPr>
        <w:widowControl w:val="0"/>
        <w:numPr>
          <w:ilvl w:val="0"/>
          <w:numId w:val="98"/>
        </w:numPr>
        <w:tabs>
          <w:tab w:val="left" w:pos="720"/>
        </w:tabs>
        <w:autoSpaceDE w:val="0"/>
        <w:autoSpaceDN w:val="0"/>
        <w:adjustRightInd w:val="0"/>
        <w:spacing w:after="0" w:line="240" w:lineRule="auto"/>
        <w:jc w:val="both"/>
        <w:rPr>
          <w:rFonts w:ascii="Times New Roman" w:hAnsi="Times New Roman"/>
          <w:sz w:val="28"/>
          <w:szCs w:val="28"/>
        </w:rPr>
      </w:pPr>
      <w:r w:rsidRPr="00015348">
        <w:rPr>
          <w:rFonts w:ascii="Times New Roman" w:hAnsi="Times New Roman"/>
          <w:sz w:val="28"/>
          <w:szCs w:val="28"/>
        </w:rPr>
        <w:t>Состав комитета утверждается Советом народных депутатов большинством голосов от общего числа депутатов. Решение об утверждении состава комитета оформляется решением Совета народных депутатов. Изменения в составе комитета производятся решением Совета народных депутатов.</w:t>
      </w:r>
    </w:p>
    <w:p w:rsidR="006536F0" w:rsidRPr="00F21154" w:rsidRDefault="006536F0" w:rsidP="00F21154">
      <w:pPr>
        <w:widowControl w:val="0"/>
        <w:autoSpaceDE w:val="0"/>
        <w:autoSpaceDN w:val="0"/>
        <w:adjustRightInd w:val="0"/>
        <w:spacing w:after="0"/>
        <w:jc w:val="both"/>
        <w:rPr>
          <w:rFonts w:ascii="Times New Roman" w:hAnsi="Times New Roman"/>
          <w:sz w:val="28"/>
          <w:szCs w:val="28"/>
        </w:rPr>
      </w:pPr>
    </w:p>
    <w:p w:rsidR="006536F0" w:rsidRPr="00F21154" w:rsidRDefault="006536F0" w:rsidP="00F21154">
      <w:pPr>
        <w:widowControl w:val="0"/>
        <w:autoSpaceDE w:val="0"/>
        <w:autoSpaceDN w:val="0"/>
        <w:adjustRightInd w:val="0"/>
        <w:spacing w:after="0"/>
        <w:jc w:val="both"/>
        <w:rPr>
          <w:rFonts w:ascii="Times New Roman" w:hAnsi="Times New Roman"/>
          <w:b/>
          <w:bCs/>
          <w:i/>
          <w:iCs/>
          <w:sz w:val="28"/>
          <w:szCs w:val="28"/>
        </w:rPr>
      </w:pPr>
      <w:r w:rsidRPr="00F21154">
        <w:rPr>
          <w:rFonts w:ascii="Times New Roman" w:hAnsi="Times New Roman"/>
          <w:sz w:val="28"/>
          <w:szCs w:val="28"/>
        </w:rPr>
        <w:t xml:space="preserve"> </w:t>
      </w:r>
      <w:r w:rsidRPr="00F21154">
        <w:rPr>
          <w:rFonts w:ascii="Times New Roman" w:hAnsi="Times New Roman"/>
          <w:b/>
          <w:bCs/>
          <w:i/>
          <w:iCs/>
          <w:sz w:val="28"/>
          <w:szCs w:val="28"/>
        </w:rPr>
        <w:t>СТАТЬЯ 20. Полномочия комитетов Совета народных депутатов Шовгеновского района</w:t>
      </w:r>
    </w:p>
    <w:p w:rsidR="006536F0" w:rsidRPr="00F21154" w:rsidRDefault="006536F0" w:rsidP="00945098">
      <w:pPr>
        <w:widowControl w:val="0"/>
        <w:numPr>
          <w:ilvl w:val="0"/>
          <w:numId w:val="14"/>
        </w:numPr>
        <w:autoSpaceDE w:val="0"/>
        <w:autoSpaceDN w:val="0"/>
        <w:adjustRightInd w:val="0"/>
        <w:spacing w:after="0" w:line="240" w:lineRule="auto"/>
        <w:jc w:val="both"/>
        <w:rPr>
          <w:rFonts w:ascii="Times New Roman" w:hAnsi="Times New Roman"/>
          <w:sz w:val="28"/>
          <w:szCs w:val="28"/>
        </w:rPr>
      </w:pPr>
      <w:r w:rsidRPr="00F21154">
        <w:rPr>
          <w:rFonts w:ascii="Times New Roman" w:hAnsi="Times New Roman"/>
          <w:sz w:val="28"/>
          <w:szCs w:val="28"/>
        </w:rPr>
        <w:t>Комитеты Совета народных депутатов Шовгеновского района по вопросам отнесенным к их ведению:</w:t>
      </w:r>
    </w:p>
    <w:p w:rsidR="006536F0" w:rsidRPr="00F21154" w:rsidRDefault="006536F0" w:rsidP="00CE6158">
      <w:pPr>
        <w:widowControl w:val="0"/>
        <w:autoSpaceDE w:val="0"/>
        <w:autoSpaceDN w:val="0"/>
        <w:adjustRightInd w:val="0"/>
        <w:spacing w:after="0" w:line="240" w:lineRule="auto"/>
        <w:ind w:left="708" w:firstLine="12"/>
        <w:jc w:val="both"/>
        <w:rPr>
          <w:rFonts w:ascii="Times New Roman" w:hAnsi="Times New Roman"/>
          <w:sz w:val="28"/>
          <w:szCs w:val="28"/>
        </w:rPr>
      </w:pPr>
      <w:r w:rsidRPr="00F21154">
        <w:rPr>
          <w:rFonts w:ascii="Times New Roman" w:hAnsi="Times New Roman"/>
          <w:sz w:val="28"/>
          <w:szCs w:val="28"/>
        </w:rPr>
        <w:t>- осуществляют подготовку заключений по проектам решений, внесенным в Совет народных депутатов Шовгеновского района субъектами законодательной инициативы, вносят предложения по повестке заседания Совета народных депутатов;</w:t>
      </w:r>
    </w:p>
    <w:p w:rsidR="006536F0" w:rsidRPr="00F21154" w:rsidRDefault="006536F0" w:rsidP="00CE6158">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разрабатывают и предварительно рассматривают проекты решений по вопросам своего ведения;</w:t>
      </w:r>
    </w:p>
    <w:p w:rsidR="006536F0" w:rsidRPr="00F21154" w:rsidRDefault="006536F0" w:rsidP="00CE6158">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осуществляют функции контроля за реализацией принятых Советом народных депутатов Шовгеновского района решений;</w:t>
      </w:r>
    </w:p>
    <w:p w:rsidR="006536F0" w:rsidRPr="00F21154" w:rsidRDefault="006536F0" w:rsidP="00CE6158">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дают заключения и предложения по соответствующим разделам проекта районного бюджета;</w:t>
      </w:r>
    </w:p>
    <w:p w:rsidR="006536F0" w:rsidRPr="00F21154" w:rsidRDefault="006536F0" w:rsidP="00CE6158">
      <w:pPr>
        <w:widowControl w:val="0"/>
        <w:autoSpaceDE w:val="0"/>
        <w:autoSpaceDN w:val="0"/>
        <w:adjustRightInd w:val="0"/>
        <w:spacing w:after="0" w:line="240" w:lineRule="auto"/>
        <w:ind w:left="360" w:firstLine="348"/>
        <w:jc w:val="both"/>
        <w:rPr>
          <w:rFonts w:ascii="Times New Roman" w:hAnsi="Times New Roman"/>
          <w:sz w:val="28"/>
          <w:szCs w:val="28"/>
        </w:rPr>
      </w:pPr>
      <w:r w:rsidRPr="00F21154">
        <w:rPr>
          <w:rFonts w:ascii="Times New Roman" w:hAnsi="Times New Roman"/>
          <w:sz w:val="28"/>
          <w:szCs w:val="28"/>
        </w:rPr>
        <w:t>- решают вопросы организации своей деятельности;</w:t>
      </w:r>
    </w:p>
    <w:p w:rsidR="00CE6158" w:rsidRDefault="006536F0" w:rsidP="00CE6158">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lastRenderedPageBreak/>
        <w:t>- осуществляют подготовку предложений по проектам законов Республики Адыгея в пределах своего ведения.</w:t>
      </w:r>
    </w:p>
    <w:p w:rsidR="006536F0" w:rsidRPr="00CE6158" w:rsidRDefault="006536F0" w:rsidP="00945098">
      <w:pPr>
        <w:pStyle w:val="a5"/>
        <w:widowControl w:val="0"/>
        <w:numPr>
          <w:ilvl w:val="0"/>
          <w:numId w:val="14"/>
        </w:numPr>
        <w:autoSpaceDE w:val="0"/>
        <w:autoSpaceDN w:val="0"/>
        <w:adjustRightInd w:val="0"/>
        <w:spacing w:after="0" w:line="240" w:lineRule="auto"/>
        <w:ind w:left="709" w:hanging="283"/>
        <w:jc w:val="both"/>
        <w:rPr>
          <w:rFonts w:ascii="Times New Roman" w:hAnsi="Times New Roman"/>
          <w:sz w:val="28"/>
          <w:szCs w:val="28"/>
        </w:rPr>
      </w:pPr>
      <w:r w:rsidRPr="00CE6158">
        <w:rPr>
          <w:rFonts w:ascii="Times New Roman" w:hAnsi="Times New Roman"/>
          <w:sz w:val="28"/>
          <w:szCs w:val="28"/>
        </w:rPr>
        <w:t>Совет народных депутатов Шовгеновского района может создать комитеты, деятельность которых ограничена определенным сроком или конкретной задачей.</w:t>
      </w:r>
    </w:p>
    <w:p w:rsidR="006536F0" w:rsidRPr="00F21154" w:rsidRDefault="006536F0" w:rsidP="00CE6158">
      <w:pPr>
        <w:widowControl w:val="0"/>
        <w:autoSpaceDE w:val="0"/>
        <w:autoSpaceDN w:val="0"/>
        <w:adjustRightInd w:val="0"/>
        <w:spacing w:after="0" w:line="240" w:lineRule="auto"/>
        <w:jc w:val="both"/>
        <w:rPr>
          <w:rFonts w:ascii="Times New Roman" w:hAnsi="Times New Roman"/>
          <w:sz w:val="28"/>
          <w:szCs w:val="28"/>
        </w:rPr>
      </w:pPr>
      <w:r w:rsidRPr="00F21154">
        <w:rPr>
          <w:rFonts w:ascii="Times New Roman" w:hAnsi="Times New Roman"/>
          <w:b/>
          <w:bCs/>
          <w:i/>
          <w:iCs/>
          <w:sz w:val="28"/>
          <w:szCs w:val="28"/>
        </w:rPr>
        <w:t>СТАТЬЯ 21. Организация и порядок проведения заседаний комитетов Совета народных депутатов Шовгеновского района</w:t>
      </w:r>
    </w:p>
    <w:p w:rsidR="006536F0" w:rsidRPr="00F21154" w:rsidRDefault="006536F0" w:rsidP="00945098">
      <w:pPr>
        <w:widowControl w:val="0"/>
        <w:numPr>
          <w:ilvl w:val="0"/>
          <w:numId w:val="15"/>
        </w:numPr>
        <w:tabs>
          <w:tab w:val="left" w:pos="720"/>
        </w:tabs>
        <w:autoSpaceDE w:val="0"/>
        <w:autoSpaceDN w:val="0"/>
        <w:adjustRightInd w:val="0"/>
        <w:spacing w:after="0" w:line="240" w:lineRule="auto"/>
        <w:jc w:val="both"/>
        <w:rPr>
          <w:rFonts w:ascii="Times New Roman" w:hAnsi="Times New Roman"/>
          <w:sz w:val="28"/>
          <w:szCs w:val="28"/>
        </w:rPr>
      </w:pPr>
      <w:r w:rsidRPr="00F21154">
        <w:rPr>
          <w:rFonts w:ascii="Times New Roman" w:hAnsi="Times New Roman"/>
          <w:sz w:val="28"/>
          <w:szCs w:val="28"/>
        </w:rPr>
        <w:t>Заседания комитетов Совета народных депутатов правомочны, если на них присутствуют не менее половины от общего числа членов комитета.</w:t>
      </w:r>
    </w:p>
    <w:p w:rsidR="006536F0" w:rsidRPr="00F21154" w:rsidRDefault="006536F0" w:rsidP="00945098">
      <w:pPr>
        <w:widowControl w:val="0"/>
        <w:numPr>
          <w:ilvl w:val="0"/>
          <w:numId w:val="16"/>
        </w:numPr>
        <w:tabs>
          <w:tab w:val="left" w:pos="720"/>
        </w:tabs>
        <w:autoSpaceDE w:val="0"/>
        <w:autoSpaceDN w:val="0"/>
        <w:adjustRightInd w:val="0"/>
        <w:spacing w:after="0" w:line="240" w:lineRule="auto"/>
        <w:ind w:left="720"/>
        <w:jc w:val="both"/>
        <w:rPr>
          <w:rFonts w:ascii="Times New Roman" w:hAnsi="Times New Roman"/>
          <w:sz w:val="28"/>
          <w:szCs w:val="28"/>
        </w:rPr>
      </w:pPr>
      <w:r w:rsidRPr="00F21154">
        <w:rPr>
          <w:rFonts w:ascii="Times New Roman" w:hAnsi="Times New Roman"/>
          <w:sz w:val="28"/>
          <w:szCs w:val="28"/>
        </w:rPr>
        <w:t>Заседания комитета проводит председатель, а в его отсутствие, заместитель председателя комитета.</w:t>
      </w:r>
    </w:p>
    <w:p w:rsidR="006536F0" w:rsidRPr="00F21154" w:rsidRDefault="006536F0" w:rsidP="00945098">
      <w:pPr>
        <w:widowControl w:val="0"/>
        <w:numPr>
          <w:ilvl w:val="0"/>
          <w:numId w:val="17"/>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Заседания комитета проводятся по мере необходимости. Но не реже одного раза в квартал.</w:t>
      </w:r>
    </w:p>
    <w:p w:rsidR="006536F0" w:rsidRPr="00F21154" w:rsidRDefault="006536F0" w:rsidP="00945098">
      <w:pPr>
        <w:widowControl w:val="0"/>
        <w:numPr>
          <w:ilvl w:val="0"/>
          <w:numId w:val="18"/>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 xml:space="preserve">Внеочередное заседание комитета созывает председатель комитета по своей инициативе либо по поручению председателя Совета народных депутатов, его заместителя по требованию депутатского объединения или требованию не менее половины от общего числа членов комитета. </w:t>
      </w:r>
    </w:p>
    <w:p w:rsidR="006536F0" w:rsidRPr="00F21154" w:rsidRDefault="006536F0" w:rsidP="00945098">
      <w:pPr>
        <w:widowControl w:val="0"/>
        <w:numPr>
          <w:ilvl w:val="0"/>
          <w:numId w:val="19"/>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О заседании комитета председатель уведомляет членов комитета не позднее, чем за двое суток, а также заблаговременно информирует других участников заседания.</w:t>
      </w:r>
    </w:p>
    <w:p w:rsidR="006536F0" w:rsidRPr="00F21154" w:rsidRDefault="006536F0" w:rsidP="00945098">
      <w:pPr>
        <w:widowControl w:val="0"/>
        <w:numPr>
          <w:ilvl w:val="0"/>
          <w:numId w:val="20"/>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Депутат обязан присутствовать на заседаниях комитета членом, которого он является.</w:t>
      </w:r>
    </w:p>
    <w:p w:rsidR="006536F0" w:rsidRPr="00F21154" w:rsidRDefault="006536F0" w:rsidP="00945098">
      <w:pPr>
        <w:widowControl w:val="0"/>
        <w:numPr>
          <w:ilvl w:val="0"/>
          <w:numId w:val="21"/>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О невозможности присутствовать на заседании комитета по уважительной причине депутат заблаговременно информирует председателя комитета.</w:t>
      </w:r>
    </w:p>
    <w:p w:rsidR="006536F0" w:rsidRPr="00F21154" w:rsidRDefault="006536F0" w:rsidP="00945098">
      <w:pPr>
        <w:widowControl w:val="0"/>
        <w:numPr>
          <w:ilvl w:val="0"/>
          <w:numId w:val="22"/>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Решение комитетов принимаются большинством голосов от общего числа членов комитета присутствующих на заседании, при решении спорного вопроса голос председателя решающий.</w:t>
      </w:r>
    </w:p>
    <w:p w:rsidR="006536F0" w:rsidRPr="00F21154" w:rsidRDefault="006536F0" w:rsidP="00945098">
      <w:pPr>
        <w:widowControl w:val="0"/>
        <w:numPr>
          <w:ilvl w:val="0"/>
          <w:numId w:val="23"/>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Протокол заседания комитета подписывает председательствующий.</w:t>
      </w:r>
    </w:p>
    <w:p w:rsidR="006536F0" w:rsidRPr="00F21154" w:rsidRDefault="006536F0" w:rsidP="00F21154">
      <w:pPr>
        <w:widowControl w:val="0"/>
        <w:autoSpaceDE w:val="0"/>
        <w:autoSpaceDN w:val="0"/>
        <w:adjustRightInd w:val="0"/>
        <w:spacing w:after="0" w:line="240" w:lineRule="auto"/>
        <w:ind w:left="720"/>
        <w:jc w:val="both"/>
        <w:rPr>
          <w:rFonts w:ascii="Times New Roman" w:hAnsi="Times New Roman"/>
          <w:sz w:val="28"/>
          <w:szCs w:val="28"/>
        </w:rPr>
      </w:pPr>
    </w:p>
    <w:p w:rsidR="006536F0" w:rsidRPr="00F21154" w:rsidRDefault="006536F0" w:rsidP="00F21154">
      <w:pPr>
        <w:widowControl w:val="0"/>
        <w:autoSpaceDE w:val="0"/>
        <w:autoSpaceDN w:val="0"/>
        <w:adjustRightInd w:val="0"/>
        <w:spacing w:after="0"/>
        <w:jc w:val="both"/>
        <w:rPr>
          <w:rFonts w:ascii="Times New Roman" w:hAnsi="Times New Roman"/>
          <w:b/>
          <w:bCs/>
          <w:i/>
          <w:iCs/>
          <w:sz w:val="28"/>
          <w:szCs w:val="28"/>
        </w:rPr>
      </w:pPr>
      <w:r w:rsidRPr="00F21154">
        <w:rPr>
          <w:rFonts w:ascii="Times New Roman" w:hAnsi="Times New Roman"/>
          <w:b/>
          <w:bCs/>
          <w:i/>
          <w:iCs/>
          <w:sz w:val="28"/>
          <w:szCs w:val="28"/>
        </w:rPr>
        <w:t>СТАТЬЯ 22. Взаимоотношения комитетов с Советом народных депутатов Шовгеновского района</w:t>
      </w:r>
    </w:p>
    <w:p w:rsidR="006536F0" w:rsidRPr="00F21154" w:rsidRDefault="006536F0" w:rsidP="00945098">
      <w:pPr>
        <w:widowControl w:val="0"/>
        <w:numPr>
          <w:ilvl w:val="0"/>
          <w:numId w:val="24"/>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Комитеты Совета народных депутатов Шовгеновского района имеют право вносить на заседание Совета народных депутатов Шовгеновского района предложения по повестке заседания.</w:t>
      </w:r>
    </w:p>
    <w:p w:rsidR="006536F0" w:rsidRPr="00F21154" w:rsidRDefault="006536F0" w:rsidP="00945098">
      <w:pPr>
        <w:widowControl w:val="0"/>
        <w:numPr>
          <w:ilvl w:val="0"/>
          <w:numId w:val="25"/>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Председатель комитета имеет право выступать на заседаниях Совета народных депутатов Шовгеновского района.</w:t>
      </w:r>
      <w:r w:rsidRPr="00F21154">
        <w:rPr>
          <w:rFonts w:ascii="Times New Roman" w:hAnsi="Times New Roman"/>
          <w:b/>
          <w:bCs/>
          <w:i/>
          <w:iCs/>
          <w:sz w:val="28"/>
          <w:szCs w:val="28"/>
        </w:rPr>
        <w:t xml:space="preserve"> </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23. Участие в работе комитетов, депутатов, представителей органов местного самоуправления</w:t>
      </w:r>
    </w:p>
    <w:p w:rsidR="006536F0" w:rsidRPr="00F21154" w:rsidRDefault="006536F0" w:rsidP="00945098">
      <w:pPr>
        <w:widowControl w:val="0"/>
        <w:numPr>
          <w:ilvl w:val="0"/>
          <w:numId w:val="26"/>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В работе комитета с правом совещательного голоса могут принимать участие депутаты Совета народных депутатов Шовгеновского района, не входящие в их состав.</w:t>
      </w:r>
    </w:p>
    <w:p w:rsidR="006536F0" w:rsidRPr="00F21154" w:rsidRDefault="006536F0" w:rsidP="00945098">
      <w:pPr>
        <w:widowControl w:val="0"/>
        <w:numPr>
          <w:ilvl w:val="0"/>
          <w:numId w:val="27"/>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На заседании комитета вправе присутствовать полномочный представитель администрации района.</w:t>
      </w:r>
    </w:p>
    <w:p w:rsidR="006536F0" w:rsidRPr="00F21154" w:rsidRDefault="006536F0" w:rsidP="00945098">
      <w:pPr>
        <w:widowControl w:val="0"/>
        <w:numPr>
          <w:ilvl w:val="0"/>
          <w:numId w:val="28"/>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 xml:space="preserve">На заседание комитета могут быть приглашены эксперты, а также </w:t>
      </w:r>
      <w:r w:rsidRPr="00F21154">
        <w:rPr>
          <w:rFonts w:ascii="Times New Roman" w:hAnsi="Times New Roman"/>
          <w:sz w:val="28"/>
          <w:szCs w:val="28"/>
        </w:rPr>
        <w:lastRenderedPageBreak/>
        <w:t>представители заинтересованных государственных органов и общественных объединений, СМИ.</w:t>
      </w:r>
    </w:p>
    <w:p w:rsidR="006536F0" w:rsidRPr="00F21154" w:rsidRDefault="006536F0" w:rsidP="00945098">
      <w:pPr>
        <w:widowControl w:val="0"/>
        <w:numPr>
          <w:ilvl w:val="0"/>
          <w:numId w:val="29"/>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Комитеты вправе проводить совместные заседания.</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24. Организация работы комитетов Совета народных депутатов Шовгеновского района</w:t>
      </w:r>
    </w:p>
    <w:p w:rsidR="006536F0" w:rsidRPr="00F21154" w:rsidRDefault="006536F0" w:rsidP="00945098">
      <w:pPr>
        <w:widowControl w:val="0"/>
        <w:numPr>
          <w:ilvl w:val="0"/>
          <w:numId w:val="30"/>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Для подготовки отдельных вопросов, комитет может создавать рабочие группы из числа членов этого комитета, других депутатов Совета народных депутатов Шовгеновского района, представителей администрации, а также специалистов.</w:t>
      </w:r>
    </w:p>
    <w:p w:rsidR="006536F0" w:rsidRPr="00F21154" w:rsidRDefault="006536F0" w:rsidP="00945098">
      <w:pPr>
        <w:widowControl w:val="0"/>
        <w:numPr>
          <w:ilvl w:val="0"/>
          <w:numId w:val="31"/>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Комитеты вправе привлекать к своей работе экспертов, назначать независимую экспертизу проектов решений Совета народных депутатов Шовгеновского района.</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25. Принципы деятельности комитетов Совета народных депутатов Шовгеновского района</w:t>
      </w:r>
    </w:p>
    <w:p w:rsidR="006536F0" w:rsidRPr="00F21154" w:rsidRDefault="006536F0" w:rsidP="00B46362">
      <w:pPr>
        <w:widowControl w:val="0"/>
        <w:autoSpaceDE w:val="0"/>
        <w:autoSpaceDN w:val="0"/>
        <w:adjustRightInd w:val="0"/>
        <w:spacing w:after="0" w:line="240" w:lineRule="auto"/>
        <w:ind w:left="708" w:firstLine="708"/>
        <w:jc w:val="both"/>
        <w:rPr>
          <w:rFonts w:ascii="Times New Roman" w:hAnsi="Times New Roman"/>
          <w:sz w:val="28"/>
          <w:szCs w:val="28"/>
        </w:rPr>
      </w:pPr>
      <w:r w:rsidRPr="00F21154">
        <w:rPr>
          <w:rFonts w:ascii="Times New Roman" w:hAnsi="Times New Roman"/>
          <w:sz w:val="28"/>
          <w:szCs w:val="28"/>
        </w:rPr>
        <w:t>Деятельность комитета Совета народных депутатов Шовгеновского района основана на принципах политического многообразия, свободы обсуждения, гласности.</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26. Взаимодействие комитетов с органами исполнительной власти, общественными объединениями, предприятиями, учреждениями</w:t>
      </w:r>
    </w:p>
    <w:p w:rsidR="006536F0" w:rsidRPr="00F21154" w:rsidRDefault="006536F0" w:rsidP="00945098">
      <w:pPr>
        <w:widowControl w:val="0"/>
        <w:numPr>
          <w:ilvl w:val="0"/>
          <w:numId w:val="32"/>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Комитеты Совета народных депутатов Шовгеновского района вправе запрашивать документы и материалы, необходимые для их деятельности, а также приглашать на свои заседания должностных лиц, общественных объединений, учреждений и организаций.</w:t>
      </w:r>
    </w:p>
    <w:p w:rsidR="006536F0" w:rsidRPr="00F21154" w:rsidRDefault="006536F0" w:rsidP="00945098">
      <w:pPr>
        <w:widowControl w:val="0"/>
        <w:numPr>
          <w:ilvl w:val="0"/>
          <w:numId w:val="33"/>
        </w:numPr>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Общественные объединения, предприятия, учреждения, организации и их должностные лица обязаны в 10 –ти дневный срок представить комитетам запрашиваемые ими документы и материалы.</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27. Комитеты Совета народных депутатов Шовгеновского района</w:t>
      </w:r>
    </w:p>
    <w:p w:rsidR="006536F0" w:rsidRPr="006D0F1E" w:rsidRDefault="006536F0" w:rsidP="00945098">
      <w:pPr>
        <w:pStyle w:val="a5"/>
        <w:widowControl w:val="0"/>
        <w:numPr>
          <w:ilvl w:val="0"/>
          <w:numId w:val="100"/>
        </w:numPr>
        <w:autoSpaceDE w:val="0"/>
        <w:autoSpaceDN w:val="0"/>
        <w:adjustRightInd w:val="0"/>
        <w:spacing w:after="0" w:line="240" w:lineRule="auto"/>
        <w:jc w:val="both"/>
        <w:rPr>
          <w:rFonts w:ascii="Times New Roman" w:hAnsi="Times New Roman"/>
          <w:sz w:val="28"/>
          <w:szCs w:val="28"/>
        </w:rPr>
      </w:pPr>
      <w:r w:rsidRPr="006D0F1E">
        <w:rPr>
          <w:rFonts w:ascii="Times New Roman" w:hAnsi="Times New Roman"/>
          <w:sz w:val="28"/>
          <w:szCs w:val="28"/>
        </w:rPr>
        <w:t>Совет народных депутатов Шовгеновского района образует следующие комитеты:</w:t>
      </w:r>
    </w:p>
    <w:p w:rsidR="006536F0" w:rsidRPr="00F21154" w:rsidRDefault="006536F0" w:rsidP="00B46362">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комитет по бюджету, налогам и социально – экономическим программам развития района;</w:t>
      </w:r>
    </w:p>
    <w:p w:rsidR="006536F0" w:rsidRPr="00F21154" w:rsidRDefault="006536F0" w:rsidP="00B46362">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комитет по вопросам агропромышленного комплекса, строительству, жилищно – коммунального хозяйства, торговли, экологии и природопользованию;</w:t>
      </w:r>
    </w:p>
    <w:p w:rsidR="00B46362" w:rsidRDefault="006536F0" w:rsidP="00B46362">
      <w:pPr>
        <w:widowControl w:val="0"/>
        <w:autoSpaceDE w:val="0"/>
        <w:autoSpaceDN w:val="0"/>
        <w:adjustRightInd w:val="0"/>
        <w:spacing w:after="0" w:line="240" w:lineRule="auto"/>
        <w:ind w:left="708"/>
        <w:jc w:val="both"/>
        <w:rPr>
          <w:rFonts w:ascii="Times New Roman" w:hAnsi="Times New Roman"/>
          <w:sz w:val="28"/>
          <w:szCs w:val="28"/>
        </w:rPr>
      </w:pPr>
      <w:r w:rsidRPr="00F21154">
        <w:rPr>
          <w:rFonts w:ascii="Times New Roman" w:hAnsi="Times New Roman"/>
          <w:sz w:val="28"/>
          <w:szCs w:val="28"/>
        </w:rPr>
        <w:t>- комитет по вопросам законности, социальной защиты населения, здравоохранения, образования, культуры, спорта, молодежи и национальным отношениям.</w:t>
      </w:r>
    </w:p>
    <w:p w:rsidR="006536F0" w:rsidRPr="00B46362" w:rsidRDefault="006536F0" w:rsidP="00945098">
      <w:pPr>
        <w:pStyle w:val="a5"/>
        <w:widowControl w:val="0"/>
        <w:numPr>
          <w:ilvl w:val="0"/>
          <w:numId w:val="100"/>
        </w:numPr>
        <w:autoSpaceDE w:val="0"/>
        <w:autoSpaceDN w:val="0"/>
        <w:adjustRightInd w:val="0"/>
        <w:spacing w:after="0" w:line="240" w:lineRule="auto"/>
        <w:jc w:val="both"/>
        <w:rPr>
          <w:rFonts w:ascii="Times New Roman" w:hAnsi="Times New Roman"/>
          <w:sz w:val="28"/>
          <w:szCs w:val="28"/>
        </w:rPr>
      </w:pPr>
      <w:r w:rsidRPr="00B46362">
        <w:rPr>
          <w:rFonts w:ascii="Times New Roman" w:hAnsi="Times New Roman"/>
          <w:sz w:val="28"/>
          <w:szCs w:val="28"/>
        </w:rPr>
        <w:t>Комитеты Совета народных депутатов Шовгеновского района образуются из числа депутатов Совета народных депутатов Шовгеновского района. В случае необходимости Совет народных депутатов Шовгеновского района может образовать либо реорганизовать комитет.</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28. Полномочия комитета по бюджету, налогам и социально – экономическим программам развития района</w:t>
      </w:r>
    </w:p>
    <w:p w:rsidR="00B46362" w:rsidRPr="00F21154" w:rsidRDefault="006536F0" w:rsidP="00B46362">
      <w:pPr>
        <w:widowControl w:val="0"/>
        <w:autoSpaceDE w:val="0"/>
        <w:autoSpaceDN w:val="0"/>
        <w:adjustRightInd w:val="0"/>
        <w:spacing w:after="0" w:line="240" w:lineRule="auto"/>
        <w:ind w:left="709" w:firstLine="711"/>
        <w:jc w:val="both"/>
        <w:rPr>
          <w:rFonts w:ascii="Times New Roman" w:hAnsi="Times New Roman"/>
          <w:sz w:val="28"/>
          <w:szCs w:val="28"/>
        </w:rPr>
      </w:pPr>
      <w:r w:rsidRPr="00F21154">
        <w:rPr>
          <w:rFonts w:ascii="Times New Roman" w:hAnsi="Times New Roman"/>
          <w:sz w:val="28"/>
          <w:szCs w:val="28"/>
        </w:rPr>
        <w:t xml:space="preserve">Комитет по бюджету, налогам и социально – экономическим </w:t>
      </w:r>
      <w:r w:rsidRPr="00F21154">
        <w:rPr>
          <w:rFonts w:ascii="Times New Roman" w:hAnsi="Times New Roman"/>
          <w:sz w:val="28"/>
          <w:szCs w:val="28"/>
        </w:rPr>
        <w:lastRenderedPageBreak/>
        <w:t>программам развития района:</w:t>
      </w:r>
    </w:p>
    <w:p w:rsidR="006536F0" w:rsidRDefault="006536F0" w:rsidP="00945098">
      <w:pPr>
        <w:pStyle w:val="a5"/>
        <w:widowControl w:val="0"/>
        <w:numPr>
          <w:ilvl w:val="0"/>
          <w:numId w:val="101"/>
        </w:numPr>
        <w:autoSpaceDE w:val="0"/>
        <w:autoSpaceDN w:val="0"/>
        <w:adjustRightInd w:val="0"/>
        <w:spacing w:after="0" w:line="240" w:lineRule="auto"/>
        <w:jc w:val="both"/>
        <w:rPr>
          <w:rFonts w:ascii="Times New Roman" w:hAnsi="Times New Roman"/>
          <w:sz w:val="28"/>
          <w:szCs w:val="28"/>
        </w:rPr>
      </w:pPr>
      <w:r w:rsidRPr="00B46362">
        <w:rPr>
          <w:rFonts w:ascii="Times New Roman" w:hAnsi="Times New Roman"/>
          <w:sz w:val="28"/>
          <w:szCs w:val="28"/>
        </w:rPr>
        <w:t>Осуществляет подготовку проектов решений по вопросам районного бюджета по местным налогам, банковской, деятельности, иным вопросам бюджетно – финансовой, нал</w:t>
      </w:r>
      <w:r w:rsidR="00B46362">
        <w:rPr>
          <w:rFonts w:ascii="Times New Roman" w:hAnsi="Times New Roman"/>
          <w:sz w:val="28"/>
          <w:szCs w:val="28"/>
        </w:rPr>
        <w:t>оговой и экономической политике.</w:t>
      </w:r>
    </w:p>
    <w:p w:rsidR="006536F0" w:rsidRDefault="006536F0" w:rsidP="00945098">
      <w:pPr>
        <w:pStyle w:val="a5"/>
        <w:widowControl w:val="0"/>
        <w:numPr>
          <w:ilvl w:val="0"/>
          <w:numId w:val="101"/>
        </w:numPr>
        <w:autoSpaceDE w:val="0"/>
        <w:autoSpaceDN w:val="0"/>
        <w:adjustRightInd w:val="0"/>
        <w:spacing w:after="0" w:line="240" w:lineRule="auto"/>
        <w:jc w:val="both"/>
        <w:rPr>
          <w:rFonts w:ascii="Times New Roman" w:hAnsi="Times New Roman"/>
          <w:sz w:val="28"/>
          <w:szCs w:val="28"/>
        </w:rPr>
      </w:pPr>
      <w:r w:rsidRPr="00B46362">
        <w:rPr>
          <w:rFonts w:ascii="Times New Roman" w:hAnsi="Times New Roman"/>
          <w:sz w:val="28"/>
          <w:szCs w:val="28"/>
        </w:rPr>
        <w:t xml:space="preserve">Осуществляет подготовку предложений по проектам решений о </w:t>
      </w:r>
      <w:r w:rsidR="00B46362">
        <w:rPr>
          <w:rFonts w:ascii="Times New Roman" w:hAnsi="Times New Roman"/>
          <w:sz w:val="28"/>
          <w:szCs w:val="28"/>
        </w:rPr>
        <w:t>бюджетном процессе и устройстве.</w:t>
      </w:r>
    </w:p>
    <w:p w:rsidR="006536F0" w:rsidRPr="00B46362" w:rsidRDefault="006536F0" w:rsidP="00945098">
      <w:pPr>
        <w:pStyle w:val="a5"/>
        <w:widowControl w:val="0"/>
        <w:numPr>
          <w:ilvl w:val="0"/>
          <w:numId w:val="101"/>
        </w:numPr>
        <w:autoSpaceDE w:val="0"/>
        <w:autoSpaceDN w:val="0"/>
        <w:adjustRightInd w:val="0"/>
        <w:spacing w:after="0" w:line="240" w:lineRule="auto"/>
        <w:jc w:val="both"/>
        <w:rPr>
          <w:rFonts w:ascii="Times New Roman" w:hAnsi="Times New Roman"/>
          <w:sz w:val="28"/>
          <w:szCs w:val="28"/>
        </w:rPr>
      </w:pPr>
      <w:r w:rsidRPr="00B46362">
        <w:rPr>
          <w:rFonts w:ascii="Times New Roman" w:hAnsi="Times New Roman"/>
          <w:sz w:val="28"/>
          <w:szCs w:val="28"/>
        </w:rPr>
        <w:t>Осуществляет иные полномочия по вопросам своего ведения в соответствии с законами Республики Адыгея и настоящим Регламентом.</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29. Полномочия комитета по вопросам агропромышленного комплекса, строительству, жилищно – коммунального хозяйства, торговли, экологии и природопользованию</w:t>
      </w:r>
    </w:p>
    <w:p w:rsidR="006536F0" w:rsidRPr="00F21154" w:rsidRDefault="006536F0" w:rsidP="00B46362">
      <w:pPr>
        <w:widowControl w:val="0"/>
        <w:autoSpaceDE w:val="0"/>
        <w:autoSpaceDN w:val="0"/>
        <w:adjustRightInd w:val="0"/>
        <w:spacing w:after="0" w:line="240" w:lineRule="auto"/>
        <w:ind w:left="708" w:firstLine="712"/>
        <w:jc w:val="both"/>
        <w:rPr>
          <w:rFonts w:ascii="Times New Roman" w:hAnsi="Times New Roman"/>
          <w:sz w:val="28"/>
          <w:szCs w:val="28"/>
        </w:rPr>
      </w:pPr>
      <w:r w:rsidRPr="00F21154">
        <w:rPr>
          <w:rFonts w:ascii="Times New Roman" w:hAnsi="Times New Roman"/>
          <w:sz w:val="28"/>
          <w:szCs w:val="28"/>
        </w:rPr>
        <w:t>Комитет по вопросам агропромышленного комплекса, строительству, жилищно – коммунального хозяйства, торговли, экологии и природопользованию:</w:t>
      </w:r>
    </w:p>
    <w:p w:rsidR="006536F0" w:rsidRDefault="006536F0" w:rsidP="00945098">
      <w:pPr>
        <w:pStyle w:val="a5"/>
        <w:widowControl w:val="0"/>
        <w:numPr>
          <w:ilvl w:val="0"/>
          <w:numId w:val="102"/>
        </w:numPr>
        <w:autoSpaceDE w:val="0"/>
        <w:autoSpaceDN w:val="0"/>
        <w:adjustRightInd w:val="0"/>
        <w:spacing w:after="0" w:line="240" w:lineRule="auto"/>
        <w:jc w:val="both"/>
        <w:rPr>
          <w:rFonts w:ascii="Times New Roman" w:hAnsi="Times New Roman"/>
          <w:sz w:val="28"/>
          <w:szCs w:val="28"/>
        </w:rPr>
      </w:pPr>
      <w:r w:rsidRPr="00B46362">
        <w:rPr>
          <w:rFonts w:ascii="Times New Roman" w:hAnsi="Times New Roman"/>
          <w:sz w:val="28"/>
          <w:szCs w:val="28"/>
        </w:rPr>
        <w:t>Осуществляет подготовку проектов решений по вопросам аграрной полити</w:t>
      </w:r>
      <w:r w:rsidR="00B46362">
        <w:rPr>
          <w:rFonts w:ascii="Times New Roman" w:hAnsi="Times New Roman"/>
          <w:sz w:val="28"/>
          <w:szCs w:val="28"/>
        </w:rPr>
        <w:t>ки, земельной реформы, торговли.</w:t>
      </w:r>
    </w:p>
    <w:p w:rsidR="006536F0" w:rsidRDefault="006536F0" w:rsidP="00945098">
      <w:pPr>
        <w:pStyle w:val="a5"/>
        <w:widowControl w:val="0"/>
        <w:numPr>
          <w:ilvl w:val="0"/>
          <w:numId w:val="102"/>
        </w:numPr>
        <w:autoSpaceDE w:val="0"/>
        <w:autoSpaceDN w:val="0"/>
        <w:adjustRightInd w:val="0"/>
        <w:spacing w:after="0" w:line="240" w:lineRule="auto"/>
        <w:jc w:val="both"/>
        <w:rPr>
          <w:rFonts w:ascii="Times New Roman" w:hAnsi="Times New Roman"/>
          <w:sz w:val="28"/>
          <w:szCs w:val="28"/>
        </w:rPr>
      </w:pPr>
      <w:r w:rsidRPr="00B46362">
        <w:rPr>
          <w:rFonts w:ascii="Times New Roman" w:hAnsi="Times New Roman"/>
          <w:sz w:val="28"/>
          <w:szCs w:val="28"/>
        </w:rPr>
        <w:t>Осуществляет подготовку проектов решений по вопросам охраны окружающей природной среды, животного и растите</w:t>
      </w:r>
      <w:r w:rsidR="00B46362">
        <w:rPr>
          <w:rFonts w:ascii="Times New Roman" w:hAnsi="Times New Roman"/>
          <w:sz w:val="28"/>
          <w:szCs w:val="28"/>
        </w:rPr>
        <w:t>льного мира, природопользования.</w:t>
      </w:r>
    </w:p>
    <w:p w:rsidR="006536F0" w:rsidRPr="00B46362" w:rsidRDefault="006536F0" w:rsidP="00945098">
      <w:pPr>
        <w:pStyle w:val="a5"/>
        <w:widowControl w:val="0"/>
        <w:numPr>
          <w:ilvl w:val="0"/>
          <w:numId w:val="102"/>
        </w:numPr>
        <w:autoSpaceDE w:val="0"/>
        <w:autoSpaceDN w:val="0"/>
        <w:adjustRightInd w:val="0"/>
        <w:spacing w:after="0" w:line="240" w:lineRule="auto"/>
        <w:jc w:val="both"/>
        <w:rPr>
          <w:rFonts w:ascii="Times New Roman" w:hAnsi="Times New Roman"/>
          <w:sz w:val="28"/>
          <w:szCs w:val="28"/>
        </w:rPr>
      </w:pPr>
      <w:r w:rsidRPr="00B46362">
        <w:rPr>
          <w:rFonts w:ascii="Times New Roman" w:hAnsi="Times New Roman"/>
          <w:sz w:val="28"/>
          <w:szCs w:val="28"/>
        </w:rPr>
        <w:t>Осуществляет иные полномочия по вопросам своего ведения в соответствии с законами республики Адыгея и настоящего Регламента.</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30. Полномочия комитета по вопросам законности, социальной защиты населения, здравоохранения, образования, культуры, спорта, молодежи и национальным отношениям</w:t>
      </w:r>
    </w:p>
    <w:p w:rsidR="006536F0" w:rsidRPr="00F21154" w:rsidRDefault="006536F0" w:rsidP="00B46362">
      <w:pPr>
        <w:widowControl w:val="0"/>
        <w:autoSpaceDE w:val="0"/>
        <w:autoSpaceDN w:val="0"/>
        <w:adjustRightInd w:val="0"/>
        <w:spacing w:after="0" w:line="240" w:lineRule="auto"/>
        <w:ind w:left="708" w:firstLine="712"/>
        <w:jc w:val="both"/>
        <w:rPr>
          <w:rFonts w:ascii="Times New Roman" w:hAnsi="Times New Roman"/>
          <w:sz w:val="28"/>
          <w:szCs w:val="28"/>
        </w:rPr>
      </w:pPr>
      <w:r w:rsidRPr="00F21154">
        <w:rPr>
          <w:rFonts w:ascii="Times New Roman" w:hAnsi="Times New Roman"/>
          <w:sz w:val="28"/>
          <w:szCs w:val="28"/>
        </w:rPr>
        <w:t>Комитет по вопросам законности, социальной защиты населения, здравоохранения, образования, культуры, спорта, молодежи и национальным отношениям:</w:t>
      </w:r>
    </w:p>
    <w:p w:rsidR="006536F0" w:rsidRPr="00B46362" w:rsidRDefault="006536F0" w:rsidP="00945098">
      <w:pPr>
        <w:pStyle w:val="a5"/>
        <w:widowControl w:val="0"/>
        <w:numPr>
          <w:ilvl w:val="0"/>
          <w:numId w:val="103"/>
        </w:numPr>
        <w:autoSpaceDE w:val="0"/>
        <w:autoSpaceDN w:val="0"/>
        <w:adjustRightInd w:val="0"/>
        <w:spacing w:after="0" w:line="240" w:lineRule="auto"/>
        <w:ind w:left="709" w:hanging="283"/>
        <w:jc w:val="both"/>
        <w:rPr>
          <w:rFonts w:ascii="Times New Roman" w:hAnsi="Times New Roman"/>
          <w:sz w:val="28"/>
          <w:szCs w:val="28"/>
        </w:rPr>
      </w:pPr>
      <w:r w:rsidRPr="00B46362">
        <w:rPr>
          <w:rFonts w:ascii="Times New Roman" w:hAnsi="Times New Roman"/>
          <w:sz w:val="28"/>
          <w:szCs w:val="28"/>
        </w:rPr>
        <w:t>Разрабатывает проекты решений по вопросам местного самоуправления, по правам человека, анализирует и обобщает практику применения республиканского законодатель</w:t>
      </w:r>
      <w:r w:rsidR="00B46362" w:rsidRPr="00B46362">
        <w:rPr>
          <w:rFonts w:ascii="Times New Roman" w:hAnsi="Times New Roman"/>
          <w:sz w:val="28"/>
          <w:szCs w:val="28"/>
        </w:rPr>
        <w:t>ства по вопросам своего ведения.</w:t>
      </w:r>
    </w:p>
    <w:p w:rsidR="006536F0" w:rsidRDefault="006536F0" w:rsidP="00945098">
      <w:pPr>
        <w:pStyle w:val="a5"/>
        <w:widowControl w:val="0"/>
        <w:numPr>
          <w:ilvl w:val="0"/>
          <w:numId w:val="103"/>
        </w:numPr>
        <w:autoSpaceDE w:val="0"/>
        <w:autoSpaceDN w:val="0"/>
        <w:adjustRightInd w:val="0"/>
        <w:spacing w:after="0" w:line="240" w:lineRule="auto"/>
        <w:ind w:left="709" w:hanging="283"/>
        <w:jc w:val="both"/>
        <w:rPr>
          <w:rFonts w:ascii="Times New Roman" w:hAnsi="Times New Roman"/>
          <w:sz w:val="28"/>
          <w:szCs w:val="28"/>
        </w:rPr>
      </w:pPr>
      <w:r w:rsidRPr="00B46362">
        <w:rPr>
          <w:rFonts w:ascii="Times New Roman" w:hAnsi="Times New Roman"/>
          <w:sz w:val="28"/>
          <w:szCs w:val="28"/>
        </w:rPr>
        <w:t>Осуществляет подготовку проектов решений по вопросам межнациональных отношений, образования, науки, культуры.</w:t>
      </w:r>
    </w:p>
    <w:p w:rsidR="006536F0" w:rsidRDefault="006536F0" w:rsidP="00945098">
      <w:pPr>
        <w:pStyle w:val="a5"/>
        <w:widowControl w:val="0"/>
        <w:numPr>
          <w:ilvl w:val="0"/>
          <w:numId w:val="103"/>
        </w:numPr>
        <w:autoSpaceDE w:val="0"/>
        <w:autoSpaceDN w:val="0"/>
        <w:adjustRightInd w:val="0"/>
        <w:spacing w:after="0" w:line="240" w:lineRule="auto"/>
        <w:ind w:left="709" w:hanging="283"/>
        <w:jc w:val="both"/>
        <w:rPr>
          <w:rFonts w:ascii="Times New Roman" w:hAnsi="Times New Roman"/>
          <w:sz w:val="28"/>
          <w:szCs w:val="28"/>
        </w:rPr>
      </w:pPr>
      <w:r w:rsidRPr="00B46362">
        <w:rPr>
          <w:rFonts w:ascii="Times New Roman" w:hAnsi="Times New Roman"/>
          <w:sz w:val="28"/>
          <w:szCs w:val="28"/>
        </w:rPr>
        <w:t>Осуществляет подготовку проектов решений по вопросам социального развития, труда и занятости, семьи, материнства и детства, здравоохранения, санитарии, социального обеспечения, в том числе ветеранов и инвалидов.</w:t>
      </w:r>
    </w:p>
    <w:p w:rsidR="006536F0" w:rsidRPr="00B46362" w:rsidRDefault="006536F0" w:rsidP="00945098">
      <w:pPr>
        <w:pStyle w:val="a5"/>
        <w:widowControl w:val="0"/>
        <w:numPr>
          <w:ilvl w:val="0"/>
          <w:numId w:val="103"/>
        </w:numPr>
        <w:autoSpaceDE w:val="0"/>
        <w:autoSpaceDN w:val="0"/>
        <w:adjustRightInd w:val="0"/>
        <w:spacing w:after="0" w:line="240" w:lineRule="auto"/>
        <w:ind w:left="709" w:hanging="283"/>
        <w:jc w:val="both"/>
        <w:rPr>
          <w:rFonts w:ascii="Times New Roman" w:hAnsi="Times New Roman"/>
          <w:sz w:val="28"/>
          <w:szCs w:val="28"/>
        </w:rPr>
      </w:pPr>
      <w:r w:rsidRPr="00B46362">
        <w:rPr>
          <w:rFonts w:ascii="Times New Roman" w:hAnsi="Times New Roman"/>
          <w:sz w:val="28"/>
          <w:szCs w:val="28"/>
        </w:rPr>
        <w:t>Осуществляет иные полномочия по вопросам своего ведения в соответствии с законом Республики Адыгея и настоящим Регламентом.</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31. Комиссии Совета народных депутатов по вопросам порядка ведения сессии и соблюдения Регламента Совета народных депутатов</w:t>
      </w:r>
    </w:p>
    <w:p w:rsidR="006536F0" w:rsidRPr="00F21154" w:rsidRDefault="006536F0" w:rsidP="00945098">
      <w:pPr>
        <w:widowControl w:val="0"/>
        <w:numPr>
          <w:ilvl w:val="0"/>
          <w:numId w:val="34"/>
        </w:numPr>
        <w:tabs>
          <w:tab w:val="left" w:pos="720"/>
        </w:tabs>
        <w:autoSpaceDE w:val="0"/>
        <w:autoSpaceDN w:val="0"/>
        <w:adjustRightInd w:val="0"/>
        <w:spacing w:after="0" w:line="240" w:lineRule="auto"/>
        <w:jc w:val="both"/>
        <w:rPr>
          <w:rFonts w:ascii="Times New Roman" w:hAnsi="Times New Roman"/>
          <w:sz w:val="28"/>
          <w:szCs w:val="28"/>
        </w:rPr>
      </w:pPr>
      <w:r w:rsidRPr="00F21154">
        <w:rPr>
          <w:rFonts w:ascii="Times New Roman" w:hAnsi="Times New Roman"/>
          <w:sz w:val="28"/>
          <w:szCs w:val="28"/>
        </w:rPr>
        <w:t>Комиссия Совета народных депутатов формируются из числа депутатов Совета народных депутатов.</w:t>
      </w:r>
    </w:p>
    <w:p w:rsidR="006536F0" w:rsidRPr="00F21154" w:rsidRDefault="006536F0" w:rsidP="00945098">
      <w:pPr>
        <w:widowControl w:val="0"/>
        <w:numPr>
          <w:ilvl w:val="0"/>
          <w:numId w:val="35"/>
        </w:numPr>
        <w:tabs>
          <w:tab w:val="left" w:pos="720"/>
        </w:tabs>
        <w:autoSpaceDE w:val="0"/>
        <w:autoSpaceDN w:val="0"/>
        <w:adjustRightInd w:val="0"/>
        <w:spacing w:after="0" w:line="240" w:lineRule="auto"/>
        <w:jc w:val="both"/>
        <w:rPr>
          <w:rFonts w:ascii="Times New Roman" w:hAnsi="Times New Roman"/>
          <w:sz w:val="28"/>
          <w:szCs w:val="28"/>
        </w:rPr>
      </w:pPr>
      <w:r w:rsidRPr="00F21154">
        <w:rPr>
          <w:rFonts w:ascii="Times New Roman" w:hAnsi="Times New Roman"/>
          <w:sz w:val="28"/>
          <w:szCs w:val="28"/>
        </w:rPr>
        <w:t>Совет народных депутатов образует:</w:t>
      </w:r>
    </w:p>
    <w:p w:rsidR="006536F0" w:rsidRPr="00F21154" w:rsidRDefault="00A5175F" w:rsidP="00A5175F">
      <w:pPr>
        <w:widowControl w:val="0"/>
        <w:autoSpaceDE w:val="0"/>
        <w:autoSpaceDN w:val="0"/>
        <w:adjustRightInd w:val="0"/>
        <w:spacing w:after="0" w:line="240" w:lineRule="auto"/>
        <w:ind w:left="360" w:firstLine="348"/>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Счетную комиссию;</w:t>
      </w:r>
    </w:p>
    <w:p w:rsidR="006536F0" w:rsidRPr="00F21154" w:rsidRDefault="00A5175F" w:rsidP="00A5175F">
      <w:pPr>
        <w:widowControl w:val="0"/>
        <w:autoSpaceDE w:val="0"/>
        <w:autoSpaceDN w:val="0"/>
        <w:adjustRightInd w:val="0"/>
        <w:spacing w:after="0" w:line="240" w:lineRule="auto"/>
        <w:ind w:left="360" w:firstLine="348"/>
        <w:jc w:val="both"/>
        <w:rPr>
          <w:rFonts w:ascii="Times New Roman" w:hAnsi="Times New Roman"/>
          <w:sz w:val="28"/>
          <w:szCs w:val="28"/>
        </w:rPr>
      </w:pPr>
      <w:r>
        <w:rPr>
          <w:rFonts w:ascii="Times New Roman" w:hAnsi="Times New Roman"/>
          <w:sz w:val="28"/>
          <w:szCs w:val="28"/>
        </w:rPr>
        <w:lastRenderedPageBreak/>
        <w:t xml:space="preserve">- </w:t>
      </w:r>
      <w:r w:rsidR="006536F0" w:rsidRPr="00F21154">
        <w:rPr>
          <w:rFonts w:ascii="Times New Roman" w:hAnsi="Times New Roman"/>
          <w:sz w:val="28"/>
          <w:szCs w:val="28"/>
        </w:rPr>
        <w:t>Комиссию по регламенту Совета народных депутатов;</w:t>
      </w:r>
    </w:p>
    <w:p w:rsidR="006536F0" w:rsidRPr="00F21154" w:rsidRDefault="00A5175F" w:rsidP="00A5175F">
      <w:pPr>
        <w:widowControl w:val="0"/>
        <w:autoSpaceDE w:val="0"/>
        <w:autoSpaceDN w:val="0"/>
        <w:adjustRightInd w:val="0"/>
        <w:spacing w:after="0" w:line="240" w:lineRule="auto"/>
        <w:ind w:left="360" w:firstLine="348"/>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 xml:space="preserve">Секретариат Совета народных депутатов; </w:t>
      </w:r>
    </w:p>
    <w:p w:rsidR="006536F0" w:rsidRDefault="00A5175F" w:rsidP="00A5175F">
      <w:pPr>
        <w:widowControl w:val="0"/>
        <w:autoSpaceDE w:val="0"/>
        <w:autoSpaceDN w:val="0"/>
        <w:adjustRightInd w:val="0"/>
        <w:spacing w:after="0" w:line="240" w:lineRule="auto"/>
        <w:ind w:left="360" w:firstLine="348"/>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Другие комиссии.</w:t>
      </w:r>
    </w:p>
    <w:p w:rsidR="006536F0" w:rsidRDefault="006536F0" w:rsidP="00945098">
      <w:pPr>
        <w:pStyle w:val="a5"/>
        <w:widowControl w:val="0"/>
        <w:numPr>
          <w:ilvl w:val="0"/>
          <w:numId w:val="35"/>
        </w:numPr>
        <w:autoSpaceDE w:val="0"/>
        <w:autoSpaceDN w:val="0"/>
        <w:adjustRightInd w:val="0"/>
        <w:spacing w:after="0" w:line="240" w:lineRule="auto"/>
        <w:jc w:val="both"/>
        <w:rPr>
          <w:rFonts w:ascii="Times New Roman" w:hAnsi="Times New Roman"/>
          <w:sz w:val="28"/>
          <w:szCs w:val="28"/>
        </w:rPr>
      </w:pPr>
      <w:r w:rsidRPr="00A5175F">
        <w:rPr>
          <w:rFonts w:ascii="Times New Roman" w:hAnsi="Times New Roman"/>
          <w:sz w:val="28"/>
          <w:szCs w:val="28"/>
        </w:rPr>
        <w:t>Состав комиссии определяется решением Совета народных депутатов.</w:t>
      </w:r>
    </w:p>
    <w:p w:rsidR="006536F0" w:rsidRDefault="006536F0" w:rsidP="00945098">
      <w:pPr>
        <w:pStyle w:val="a5"/>
        <w:widowControl w:val="0"/>
        <w:numPr>
          <w:ilvl w:val="0"/>
          <w:numId w:val="35"/>
        </w:numPr>
        <w:autoSpaceDE w:val="0"/>
        <w:autoSpaceDN w:val="0"/>
        <w:adjustRightInd w:val="0"/>
        <w:spacing w:after="0" w:line="240" w:lineRule="auto"/>
        <w:jc w:val="both"/>
        <w:rPr>
          <w:rFonts w:ascii="Times New Roman" w:hAnsi="Times New Roman"/>
          <w:sz w:val="28"/>
          <w:szCs w:val="28"/>
        </w:rPr>
      </w:pPr>
      <w:r w:rsidRPr="00A5175F">
        <w:rPr>
          <w:rFonts w:ascii="Times New Roman" w:hAnsi="Times New Roman"/>
          <w:sz w:val="28"/>
          <w:szCs w:val="28"/>
        </w:rPr>
        <w:t>Счетная комиссия и комиссия по Регламенту Совета народных депутатов образуется на срок полномочий Совета народных депутатов данного созыва.</w:t>
      </w:r>
    </w:p>
    <w:p w:rsidR="006536F0" w:rsidRPr="00A5175F" w:rsidRDefault="006536F0" w:rsidP="00945098">
      <w:pPr>
        <w:pStyle w:val="a5"/>
        <w:widowControl w:val="0"/>
        <w:numPr>
          <w:ilvl w:val="0"/>
          <w:numId w:val="35"/>
        </w:numPr>
        <w:autoSpaceDE w:val="0"/>
        <w:autoSpaceDN w:val="0"/>
        <w:adjustRightInd w:val="0"/>
        <w:spacing w:after="0" w:line="240" w:lineRule="auto"/>
        <w:jc w:val="both"/>
        <w:rPr>
          <w:rFonts w:ascii="Times New Roman" w:hAnsi="Times New Roman"/>
          <w:sz w:val="28"/>
          <w:szCs w:val="28"/>
        </w:rPr>
      </w:pPr>
      <w:r w:rsidRPr="00A5175F">
        <w:rPr>
          <w:rFonts w:ascii="Times New Roman" w:hAnsi="Times New Roman"/>
          <w:sz w:val="28"/>
          <w:szCs w:val="28"/>
        </w:rPr>
        <w:t>Комиссия Совета народных депутатов в части обеспечения своей деятельности имеет статус комитетов Совета народных депутатов.</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32. Счетная комиссия Совета народных депутатов Шовгеновского района</w:t>
      </w:r>
    </w:p>
    <w:p w:rsidR="006536F0" w:rsidRPr="00F21154" w:rsidRDefault="006536F0" w:rsidP="00945098">
      <w:pPr>
        <w:widowControl w:val="0"/>
        <w:numPr>
          <w:ilvl w:val="0"/>
          <w:numId w:val="36"/>
        </w:numPr>
        <w:tabs>
          <w:tab w:val="left" w:pos="851"/>
        </w:tabs>
        <w:autoSpaceDE w:val="0"/>
        <w:autoSpaceDN w:val="0"/>
        <w:adjustRightInd w:val="0"/>
        <w:spacing w:after="0" w:line="240" w:lineRule="auto"/>
        <w:ind w:left="709" w:hanging="283"/>
        <w:jc w:val="both"/>
        <w:rPr>
          <w:rFonts w:ascii="Times New Roman" w:hAnsi="Times New Roman"/>
          <w:sz w:val="28"/>
          <w:szCs w:val="28"/>
        </w:rPr>
      </w:pPr>
      <w:r w:rsidRPr="00F21154">
        <w:rPr>
          <w:rFonts w:ascii="Times New Roman" w:hAnsi="Times New Roman"/>
          <w:sz w:val="28"/>
          <w:szCs w:val="28"/>
        </w:rPr>
        <w:t>Для проведения тайного голосования и определения его результатов Совет народных депутатов избирает из числа депутатов Совета народных депутатов Шовгеновского района открытым голосованием счетную комиссию. Счетная комиссия избирается на срок полномочий депутатов Совета народных депутатов Шовгеновского района. В состав счетной комиссии не могут входить депутаты выдвинутые в состав избирательных органов или посты должностных лиц Совета народных депутатов.</w:t>
      </w:r>
    </w:p>
    <w:p w:rsidR="006536F0" w:rsidRPr="00F21154" w:rsidRDefault="006536F0" w:rsidP="00945098">
      <w:pPr>
        <w:widowControl w:val="0"/>
        <w:numPr>
          <w:ilvl w:val="0"/>
          <w:numId w:val="37"/>
        </w:numPr>
        <w:autoSpaceDE w:val="0"/>
        <w:autoSpaceDN w:val="0"/>
        <w:adjustRightInd w:val="0"/>
        <w:spacing w:after="0" w:line="240" w:lineRule="auto"/>
        <w:ind w:left="709" w:hanging="283"/>
        <w:jc w:val="both"/>
        <w:rPr>
          <w:rFonts w:ascii="Times New Roman" w:hAnsi="Times New Roman"/>
          <w:sz w:val="28"/>
          <w:szCs w:val="28"/>
        </w:rPr>
      </w:pPr>
      <w:r w:rsidRPr="00F21154">
        <w:rPr>
          <w:rFonts w:ascii="Times New Roman" w:hAnsi="Times New Roman"/>
          <w:sz w:val="28"/>
          <w:szCs w:val="28"/>
        </w:rPr>
        <w:t>Счетная комиссия избирает из своего состава председателя и секретаря. Решения счетной комиссии принимаются большинством голосов счетной комиссии.</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33. Порядок работы счетной комиссии по организации тайного голосования</w:t>
      </w:r>
    </w:p>
    <w:p w:rsidR="006536F0" w:rsidRPr="00F21154" w:rsidRDefault="006536F0" w:rsidP="00945098">
      <w:pPr>
        <w:widowControl w:val="0"/>
        <w:numPr>
          <w:ilvl w:val="0"/>
          <w:numId w:val="38"/>
        </w:numPr>
        <w:tabs>
          <w:tab w:val="left" w:pos="735"/>
        </w:tabs>
        <w:autoSpaceDE w:val="0"/>
        <w:autoSpaceDN w:val="0"/>
        <w:adjustRightInd w:val="0"/>
        <w:spacing w:after="0" w:line="240" w:lineRule="auto"/>
        <w:ind w:left="735" w:hanging="375"/>
        <w:jc w:val="both"/>
        <w:rPr>
          <w:rFonts w:ascii="Times New Roman" w:hAnsi="Times New Roman"/>
          <w:sz w:val="28"/>
          <w:szCs w:val="28"/>
        </w:rPr>
      </w:pPr>
      <w:r w:rsidRPr="00F21154">
        <w:rPr>
          <w:rFonts w:ascii="Times New Roman" w:hAnsi="Times New Roman"/>
          <w:sz w:val="28"/>
          <w:szCs w:val="28"/>
        </w:rPr>
        <w:t>Счетная комиссия перед началом голосования получает от мандатной комиссии, список всех депутатов, полномочия которых признаны в установленном законом порядке действительными, организует изготовление бюллетеней для тайного голосования, проверяет изготовление кабин для заполнения бюллетеней, опечатывает ящики для тайного голосования и обеспечивает условия для полного соблюдения тайного голосования.</w:t>
      </w:r>
    </w:p>
    <w:p w:rsidR="006536F0" w:rsidRPr="00F21154" w:rsidRDefault="006536F0" w:rsidP="00945098">
      <w:pPr>
        <w:widowControl w:val="0"/>
        <w:numPr>
          <w:ilvl w:val="0"/>
          <w:numId w:val="39"/>
        </w:numPr>
        <w:tabs>
          <w:tab w:val="left" w:pos="735"/>
        </w:tabs>
        <w:autoSpaceDE w:val="0"/>
        <w:autoSpaceDN w:val="0"/>
        <w:adjustRightInd w:val="0"/>
        <w:spacing w:after="0" w:line="240" w:lineRule="auto"/>
        <w:ind w:left="735" w:hanging="375"/>
        <w:jc w:val="both"/>
        <w:rPr>
          <w:rFonts w:ascii="Times New Roman" w:hAnsi="Times New Roman"/>
          <w:sz w:val="28"/>
          <w:szCs w:val="28"/>
        </w:rPr>
      </w:pPr>
      <w:r w:rsidRPr="00F21154">
        <w:rPr>
          <w:rFonts w:ascii="Times New Roman" w:hAnsi="Times New Roman"/>
          <w:sz w:val="28"/>
          <w:szCs w:val="28"/>
        </w:rPr>
        <w:t>Бюллетени для тайного голосования изготавливаются под контролем счетной комиссии по установленной ею форме в определенном количестве.</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34. Порядок тайного голосования</w:t>
      </w:r>
    </w:p>
    <w:p w:rsidR="006536F0" w:rsidRPr="00F21154" w:rsidRDefault="006536F0" w:rsidP="00945098">
      <w:pPr>
        <w:widowControl w:val="0"/>
        <w:numPr>
          <w:ilvl w:val="0"/>
          <w:numId w:val="40"/>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Каждому депутату в соответствии со списком депутатов выдается один бюллетень по выборам избирательного органа или должностного лица либо по проекту решения рассматриваемого Советом народных депутатов Шовгеновского района.</w:t>
      </w:r>
    </w:p>
    <w:p w:rsidR="006536F0" w:rsidRPr="00F21154" w:rsidRDefault="006536F0" w:rsidP="00945098">
      <w:pPr>
        <w:widowControl w:val="0"/>
        <w:numPr>
          <w:ilvl w:val="0"/>
          <w:numId w:val="41"/>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Каждый бюллетень заверяется с обратной стороны подписями председателя и секретаря счетной комиссии.</w:t>
      </w:r>
    </w:p>
    <w:p w:rsidR="006536F0" w:rsidRPr="00F21154" w:rsidRDefault="006536F0" w:rsidP="00945098">
      <w:pPr>
        <w:widowControl w:val="0"/>
        <w:numPr>
          <w:ilvl w:val="0"/>
          <w:numId w:val="42"/>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Заполнение бюллетеней производится в кабине для тайного голосования путем проставления любого знака относящимся кандидату, в пользу которого сделан выбор.</w:t>
      </w:r>
    </w:p>
    <w:p w:rsidR="006536F0" w:rsidRPr="00F21154" w:rsidRDefault="006536F0" w:rsidP="00945098">
      <w:pPr>
        <w:widowControl w:val="0"/>
        <w:numPr>
          <w:ilvl w:val="0"/>
          <w:numId w:val="43"/>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 xml:space="preserve">недействительными считаются бюллетени не установленной формы, не </w:t>
      </w:r>
      <w:r w:rsidRPr="00F21154">
        <w:rPr>
          <w:rFonts w:ascii="Times New Roman" w:hAnsi="Times New Roman"/>
          <w:sz w:val="28"/>
          <w:szCs w:val="28"/>
        </w:rPr>
        <w:lastRenderedPageBreak/>
        <w:t>заверенные подписями председателя и секретаря счетной комиссии, а при избрании председателя и должностных лиц, бюллетени, где две или более кандидатуры, фамилии дописанные в бюллетени при подсчете голосов не учитываются.</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35. Полномочия секретариата Совета народных депутатов Шовгеновского района</w:t>
      </w:r>
    </w:p>
    <w:p w:rsidR="006536F0" w:rsidRPr="00F21154" w:rsidRDefault="006536F0" w:rsidP="00C97993">
      <w:pPr>
        <w:widowControl w:val="0"/>
        <w:autoSpaceDE w:val="0"/>
        <w:autoSpaceDN w:val="0"/>
        <w:adjustRightInd w:val="0"/>
        <w:spacing w:after="0" w:line="240" w:lineRule="auto"/>
        <w:ind w:left="709"/>
        <w:jc w:val="both"/>
        <w:rPr>
          <w:rFonts w:ascii="Times New Roman" w:hAnsi="Times New Roman"/>
          <w:b/>
          <w:bCs/>
          <w:i/>
          <w:iCs/>
          <w:sz w:val="28"/>
          <w:szCs w:val="28"/>
        </w:rPr>
      </w:pPr>
      <w:r w:rsidRPr="00F21154">
        <w:rPr>
          <w:rFonts w:ascii="Times New Roman" w:hAnsi="Times New Roman"/>
          <w:sz w:val="28"/>
          <w:szCs w:val="28"/>
        </w:rPr>
        <w:tab/>
        <w:t>Секретариат Совета народных депутатов ведет запись на выступления, регистрирует вопросы, справки, сообщения, заявления, предложения и другие материалы, поступающие от депутатов, информирует председательствующего о списке записавшихся для выступления и об указанных материалах, выполняет иные функции по обеспечению заседания Совета народных депутатов.</w:t>
      </w:r>
      <w:r w:rsidRPr="00F21154">
        <w:rPr>
          <w:rFonts w:ascii="Times New Roman" w:hAnsi="Times New Roman"/>
          <w:b/>
          <w:bCs/>
          <w:i/>
          <w:iCs/>
          <w:sz w:val="28"/>
          <w:szCs w:val="28"/>
        </w:rPr>
        <w:t xml:space="preserve"> </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36. Полномочия комиссии по Регламенту</w:t>
      </w:r>
    </w:p>
    <w:p w:rsidR="006536F0" w:rsidRPr="00F21154" w:rsidRDefault="006536F0" w:rsidP="00F21154">
      <w:pPr>
        <w:widowControl w:val="0"/>
        <w:autoSpaceDE w:val="0"/>
        <w:autoSpaceDN w:val="0"/>
        <w:adjustRightInd w:val="0"/>
        <w:spacing w:after="0" w:line="240" w:lineRule="auto"/>
        <w:jc w:val="both"/>
        <w:rPr>
          <w:rFonts w:ascii="Times New Roman" w:hAnsi="Times New Roman"/>
          <w:sz w:val="28"/>
          <w:szCs w:val="28"/>
        </w:rPr>
      </w:pPr>
      <w:r w:rsidRPr="00F21154">
        <w:rPr>
          <w:rFonts w:ascii="Times New Roman" w:hAnsi="Times New Roman"/>
          <w:sz w:val="28"/>
          <w:szCs w:val="28"/>
        </w:rPr>
        <w:tab/>
        <w:t>Комиссия по Регламенту:</w:t>
      </w:r>
    </w:p>
    <w:p w:rsidR="006536F0" w:rsidRPr="00F21154" w:rsidRDefault="006536F0" w:rsidP="00945098">
      <w:pPr>
        <w:widowControl w:val="0"/>
        <w:numPr>
          <w:ilvl w:val="0"/>
          <w:numId w:val="44"/>
        </w:numPr>
        <w:tabs>
          <w:tab w:val="left" w:pos="735"/>
        </w:tabs>
        <w:autoSpaceDE w:val="0"/>
        <w:autoSpaceDN w:val="0"/>
        <w:adjustRightInd w:val="0"/>
        <w:spacing w:after="0" w:line="240" w:lineRule="auto"/>
        <w:ind w:left="735" w:hanging="375"/>
        <w:jc w:val="both"/>
        <w:rPr>
          <w:rFonts w:ascii="Times New Roman" w:hAnsi="Times New Roman"/>
          <w:sz w:val="28"/>
          <w:szCs w:val="28"/>
        </w:rPr>
      </w:pPr>
      <w:r w:rsidRPr="00F21154">
        <w:rPr>
          <w:rFonts w:ascii="Times New Roman" w:hAnsi="Times New Roman"/>
          <w:sz w:val="28"/>
          <w:szCs w:val="28"/>
        </w:rPr>
        <w:t>Осуществляет контроль за соблюдением Регламента Совета народных депутатов в ходе проведения сессии Совета народных депутатов.</w:t>
      </w:r>
    </w:p>
    <w:p w:rsidR="006536F0" w:rsidRPr="00F21154" w:rsidRDefault="006536F0" w:rsidP="00945098">
      <w:pPr>
        <w:widowControl w:val="0"/>
        <w:numPr>
          <w:ilvl w:val="0"/>
          <w:numId w:val="45"/>
        </w:numPr>
        <w:tabs>
          <w:tab w:val="left" w:pos="735"/>
        </w:tabs>
        <w:autoSpaceDE w:val="0"/>
        <w:autoSpaceDN w:val="0"/>
        <w:adjustRightInd w:val="0"/>
        <w:spacing w:after="0" w:line="240" w:lineRule="auto"/>
        <w:ind w:left="735" w:hanging="375"/>
        <w:jc w:val="both"/>
        <w:rPr>
          <w:rFonts w:ascii="Times New Roman" w:hAnsi="Times New Roman"/>
          <w:sz w:val="28"/>
          <w:szCs w:val="28"/>
        </w:rPr>
      </w:pPr>
      <w:r w:rsidRPr="00F21154">
        <w:rPr>
          <w:rFonts w:ascii="Times New Roman" w:hAnsi="Times New Roman"/>
          <w:sz w:val="28"/>
          <w:szCs w:val="28"/>
        </w:rPr>
        <w:t>Дает при необходимости разъяснение положений Регламента Совета народных депутатов.</w:t>
      </w:r>
    </w:p>
    <w:p w:rsidR="006536F0" w:rsidRPr="00F21154" w:rsidRDefault="006536F0" w:rsidP="00945098">
      <w:pPr>
        <w:widowControl w:val="0"/>
        <w:numPr>
          <w:ilvl w:val="0"/>
          <w:numId w:val="46"/>
        </w:numPr>
        <w:tabs>
          <w:tab w:val="left" w:pos="735"/>
        </w:tabs>
        <w:autoSpaceDE w:val="0"/>
        <w:autoSpaceDN w:val="0"/>
        <w:adjustRightInd w:val="0"/>
        <w:spacing w:after="0" w:line="240" w:lineRule="auto"/>
        <w:ind w:left="735" w:hanging="375"/>
        <w:jc w:val="both"/>
        <w:rPr>
          <w:rFonts w:ascii="Times New Roman" w:hAnsi="Times New Roman"/>
          <w:sz w:val="28"/>
          <w:szCs w:val="28"/>
        </w:rPr>
      </w:pPr>
      <w:r w:rsidRPr="00F21154">
        <w:rPr>
          <w:rFonts w:ascii="Times New Roman" w:hAnsi="Times New Roman"/>
          <w:sz w:val="28"/>
          <w:szCs w:val="28"/>
        </w:rPr>
        <w:t>Вносит предложения председательствующему на сессии Совета народных депутатов по соблюдению Регламента.</w:t>
      </w:r>
    </w:p>
    <w:p w:rsidR="006536F0" w:rsidRPr="00F21154" w:rsidRDefault="006536F0" w:rsidP="00945098">
      <w:pPr>
        <w:widowControl w:val="0"/>
        <w:numPr>
          <w:ilvl w:val="0"/>
          <w:numId w:val="47"/>
        </w:numPr>
        <w:tabs>
          <w:tab w:val="left" w:pos="735"/>
        </w:tabs>
        <w:autoSpaceDE w:val="0"/>
        <w:autoSpaceDN w:val="0"/>
        <w:adjustRightInd w:val="0"/>
        <w:spacing w:after="0" w:line="240" w:lineRule="auto"/>
        <w:ind w:left="735" w:hanging="375"/>
        <w:jc w:val="both"/>
        <w:rPr>
          <w:rFonts w:ascii="Times New Roman" w:hAnsi="Times New Roman"/>
          <w:sz w:val="28"/>
          <w:szCs w:val="28"/>
        </w:rPr>
      </w:pPr>
      <w:r w:rsidRPr="00F21154">
        <w:rPr>
          <w:rFonts w:ascii="Times New Roman" w:hAnsi="Times New Roman"/>
          <w:sz w:val="28"/>
          <w:szCs w:val="28"/>
        </w:rPr>
        <w:t>Регламентная комиссия избирает из своего состава председателя и секретаря. Решения комиссии принимаются большинством голосов членов комиссии.</w:t>
      </w:r>
      <w:r w:rsidRPr="00F21154">
        <w:rPr>
          <w:rFonts w:ascii="Times New Roman" w:hAnsi="Times New Roman"/>
          <w:b/>
          <w:bCs/>
          <w:i/>
          <w:iCs/>
          <w:sz w:val="28"/>
          <w:szCs w:val="28"/>
        </w:rPr>
        <w:t xml:space="preserve"> </w:t>
      </w:r>
    </w:p>
    <w:p w:rsidR="006536F0" w:rsidRPr="00F21154" w:rsidRDefault="006536F0" w:rsidP="00A5175F">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37. Временные комиссии</w:t>
      </w:r>
    </w:p>
    <w:p w:rsidR="006536F0" w:rsidRPr="00F21154" w:rsidRDefault="006536F0" w:rsidP="00945098">
      <w:pPr>
        <w:widowControl w:val="0"/>
        <w:numPr>
          <w:ilvl w:val="0"/>
          <w:numId w:val="48"/>
        </w:numPr>
        <w:tabs>
          <w:tab w:val="left" w:pos="765"/>
        </w:tabs>
        <w:autoSpaceDE w:val="0"/>
        <w:autoSpaceDN w:val="0"/>
        <w:adjustRightInd w:val="0"/>
        <w:spacing w:after="0" w:line="240" w:lineRule="auto"/>
        <w:ind w:left="765" w:hanging="405"/>
        <w:jc w:val="both"/>
        <w:rPr>
          <w:rFonts w:ascii="Times New Roman" w:hAnsi="Times New Roman"/>
          <w:sz w:val="28"/>
          <w:szCs w:val="28"/>
        </w:rPr>
      </w:pPr>
      <w:r w:rsidRPr="00F21154">
        <w:rPr>
          <w:rFonts w:ascii="Times New Roman" w:hAnsi="Times New Roman"/>
          <w:sz w:val="28"/>
          <w:szCs w:val="28"/>
        </w:rPr>
        <w:t>Для подготовки отдельных вопросов, относящихся к компетенции представительного органа местного самоуправления, председатель Совета народных депутатов своим распоряжением может образовать временные комиссии.</w:t>
      </w:r>
    </w:p>
    <w:p w:rsidR="006536F0" w:rsidRPr="00F21154" w:rsidRDefault="006536F0" w:rsidP="00945098">
      <w:pPr>
        <w:widowControl w:val="0"/>
        <w:numPr>
          <w:ilvl w:val="0"/>
          <w:numId w:val="49"/>
        </w:numPr>
        <w:tabs>
          <w:tab w:val="left" w:pos="765"/>
        </w:tabs>
        <w:autoSpaceDE w:val="0"/>
        <w:autoSpaceDN w:val="0"/>
        <w:adjustRightInd w:val="0"/>
        <w:spacing w:after="0" w:line="240" w:lineRule="auto"/>
        <w:ind w:left="765" w:hanging="405"/>
        <w:jc w:val="both"/>
        <w:rPr>
          <w:rFonts w:ascii="Times New Roman" w:hAnsi="Times New Roman"/>
          <w:sz w:val="28"/>
          <w:szCs w:val="28"/>
        </w:rPr>
      </w:pPr>
      <w:r w:rsidRPr="00F21154">
        <w:rPr>
          <w:rFonts w:ascii="Times New Roman" w:hAnsi="Times New Roman"/>
          <w:sz w:val="28"/>
          <w:szCs w:val="28"/>
        </w:rPr>
        <w:t>В состав временных комиссий могут входить депутаты из разных комиссий Совета народных депутатов, работники аппарата Совета народных депутатов, специалисты администрации, учреждений и организаций района.</w:t>
      </w:r>
    </w:p>
    <w:p w:rsidR="006536F0" w:rsidRPr="00F21154" w:rsidRDefault="006536F0" w:rsidP="00945098">
      <w:pPr>
        <w:widowControl w:val="0"/>
        <w:numPr>
          <w:ilvl w:val="0"/>
          <w:numId w:val="50"/>
        </w:numPr>
        <w:tabs>
          <w:tab w:val="left" w:pos="765"/>
        </w:tabs>
        <w:autoSpaceDE w:val="0"/>
        <w:autoSpaceDN w:val="0"/>
        <w:adjustRightInd w:val="0"/>
        <w:spacing w:after="0" w:line="240" w:lineRule="auto"/>
        <w:ind w:left="765" w:hanging="405"/>
        <w:jc w:val="both"/>
        <w:rPr>
          <w:rFonts w:ascii="Times New Roman" w:hAnsi="Times New Roman"/>
          <w:sz w:val="28"/>
          <w:szCs w:val="28"/>
        </w:rPr>
      </w:pPr>
      <w:r w:rsidRPr="00F21154">
        <w:rPr>
          <w:rFonts w:ascii="Times New Roman" w:hAnsi="Times New Roman"/>
          <w:sz w:val="28"/>
          <w:szCs w:val="28"/>
        </w:rPr>
        <w:t>Деятельность временных комиссий ограничена определенным сроком или конкретной задачей.</w:t>
      </w:r>
    </w:p>
    <w:p w:rsidR="006536F0" w:rsidRPr="00F21154" w:rsidRDefault="002E5706" w:rsidP="00F21154">
      <w:pPr>
        <w:widowControl w:val="0"/>
        <w:autoSpaceDE w:val="0"/>
        <w:autoSpaceDN w:val="0"/>
        <w:adjustRightInd w:val="0"/>
        <w:spacing w:after="0" w:line="240" w:lineRule="auto"/>
        <w:ind w:left="360"/>
        <w:jc w:val="both"/>
        <w:rPr>
          <w:rFonts w:ascii="Times New Roman" w:hAnsi="Times New Roman"/>
          <w:b/>
          <w:bCs/>
          <w:sz w:val="28"/>
          <w:szCs w:val="28"/>
        </w:rPr>
      </w:pPr>
      <w:r>
        <w:rPr>
          <w:rFonts w:ascii="Times New Roman" w:hAnsi="Times New Roman"/>
          <w:b/>
          <w:bCs/>
          <w:sz w:val="28"/>
          <w:szCs w:val="28"/>
        </w:rPr>
        <w:t xml:space="preserve">ГЛАВА 3. ДЕПУТАТСКИЕ ОБЪЕДИНЕНИЯ, </w:t>
      </w:r>
      <w:r w:rsidR="006536F0" w:rsidRPr="00F21154">
        <w:rPr>
          <w:rFonts w:ascii="Times New Roman" w:hAnsi="Times New Roman"/>
          <w:b/>
          <w:bCs/>
          <w:sz w:val="28"/>
          <w:szCs w:val="28"/>
        </w:rPr>
        <w:t>ФРАКЦИИ, ДЕПУТАТСКИЕ ГРУППЫ</w:t>
      </w:r>
    </w:p>
    <w:p w:rsidR="006536F0" w:rsidRPr="00F21154" w:rsidRDefault="006536F0" w:rsidP="00A5175F">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38. Депутатские объединения</w:t>
      </w:r>
    </w:p>
    <w:p w:rsidR="006536F0" w:rsidRPr="00F21154" w:rsidRDefault="006536F0" w:rsidP="00945098">
      <w:pPr>
        <w:widowControl w:val="0"/>
        <w:numPr>
          <w:ilvl w:val="0"/>
          <w:numId w:val="51"/>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Депутатскими объединения являются фракции и депутатские группы.</w:t>
      </w:r>
    </w:p>
    <w:p w:rsidR="006536F0" w:rsidRPr="00F21154" w:rsidRDefault="006536F0" w:rsidP="00945098">
      <w:pPr>
        <w:widowControl w:val="0"/>
        <w:numPr>
          <w:ilvl w:val="0"/>
          <w:numId w:val="52"/>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Депутатские объединения создаются для выработки единой позиции по вопросам рассматриваемым Советом народных депутатов Шовгеновского района.</w:t>
      </w:r>
    </w:p>
    <w:p w:rsidR="006536F0" w:rsidRPr="00F21154" w:rsidRDefault="006536F0" w:rsidP="00945098">
      <w:pPr>
        <w:widowControl w:val="0"/>
        <w:numPr>
          <w:ilvl w:val="0"/>
          <w:numId w:val="53"/>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Депутатские группы создаются по территориальному, профессиональному или иному политическому признаку.</w:t>
      </w:r>
    </w:p>
    <w:p w:rsidR="006536F0" w:rsidRPr="00F21154" w:rsidRDefault="006536F0" w:rsidP="00945098">
      <w:pPr>
        <w:widowControl w:val="0"/>
        <w:numPr>
          <w:ilvl w:val="0"/>
          <w:numId w:val="54"/>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Фракции и депутатские группы обладают равными правами.</w:t>
      </w:r>
    </w:p>
    <w:p w:rsidR="006536F0" w:rsidRPr="00F21154" w:rsidRDefault="006536F0" w:rsidP="00945098">
      <w:pPr>
        <w:widowControl w:val="0"/>
        <w:numPr>
          <w:ilvl w:val="0"/>
          <w:numId w:val="55"/>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lastRenderedPageBreak/>
        <w:t>Объединения депутатов Совета народных депутатов Шовгеновского района, незарегистрированные в соответствии с настоящим Регламентом не пользуются правами фракции, депутатские группы.</w:t>
      </w:r>
    </w:p>
    <w:p w:rsidR="006536F0" w:rsidRPr="00F21154" w:rsidRDefault="006536F0" w:rsidP="00945098">
      <w:pPr>
        <w:widowControl w:val="0"/>
        <w:numPr>
          <w:ilvl w:val="0"/>
          <w:numId w:val="56"/>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Депутаты вправе состоять только в одном депутатском объединении.</w:t>
      </w:r>
    </w:p>
    <w:p w:rsidR="006536F0" w:rsidRPr="00F21154" w:rsidRDefault="006536F0" w:rsidP="00945098">
      <w:pPr>
        <w:widowControl w:val="0"/>
        <w:numPr>
          <w:ilvl w:val="0"/>
          <w:numId w:val="57"/>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Внутренняя  деятельность депутатских объединений организуется ими самостоятельно.</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39. Порядок создания и роспуска фракций и депутатских групп</w:t>
      </w:r>
    </w:p>
    <w:p w:rsidR="006536F0" w:rsidRPr="00F21154" w:rsidRDefault="006536F0" w:rsidP="00945098">
      <w:pPr>
        <w:widowControl w:val="0"/>
        <w:numPr>
          <w:ilvl w:val="0"/>
          <w:numId w:val="58"/>
        </w:numPr>
        <w:tabs>
          <w:tab w:val="left" w:pos="840"/>
        </w:tabs>
        <w:autoSpaceDE w:val="0"/>
        <w:autoSpaceDN w:val="0"/>
        <w:adjustRightInd w:val="0"/>
        <w:spacing w:after="0" w:line="240" w:lineRule="auto"/>
        <w:ind w:left="840" w:hanging="480"/>
        <w:jc w:val="both"/>
        <w:rPr>
          <w:rFonts w:ascii="Times New Roman" w:hAnsi="Times New Roman"/>
          <w:sz w:val="28"/>
          <w:szCs w:val="28"/>
        </w:rPr>
      </w:pPr>
      <w:r w:rsidRPr="00F21154">
        <w:rPr>
          <w:rFonts w:ascii="Times New Roman" w:hAnsi="Times New Roman"/>
          <w:sz w:val="28"/>
          <w:szCs w:val="28"/>
        </w:rPr>
        <w:t>Создание фракции, депутатской группы оформляется протоколом собрания соответствующего объединения.</w:t>
      </w:r>
    </w:p>
    <w:p w:rsidR="006536F0" w:rsidRPr="00F21154" w:rsidRDefault="006536F0" w:rsidP="00945098">
      <w:pPr>
        <w:widowControl w:val="0"/>
        <w:numPr>
          <w:ilvl w:val="0"/>
          <w:numId w:val="59"/>
        </w:numPr>
        <w:tabs>
          <w:tab w:val="left" w:pos="840"/>
        </w:tabs>
        <w:autoSpaceDE w:val="0"/>
        <w:autoSpaceDN w:val="0"/>
        <w:adjustRightInd w:val="0"/>
        <w:spacing w:after="0" w:line="240" w:lineRule="auto"/>
        <w:ind w:left="840" w:hanging="480"/>
        <w:jc w:val="both"/>
        <w:rPr>
          <w:rFonts w:ascii="Times New Roman" w:hAnsi="Times New Roman"/>
          <w:sz w:val="28"/>
          <w:szCs w:val="28"/>
        </w:rPr>
      </w:pPr>
      <w:r w:rsidRPr="00F21154">
        <w:rPr>
          <w:rFonts w:ascii="Times New Roman" w:hAnsi="Times New Roman"/>
          <w:sz w:val="28"/>
          <w:szCs w:val="28"/>
        </w:rPr>
        <w:t>В протоколе указываются задачи объединения, его численность, фамилии депутатов – координаторов, уполномоченных представлять интересы фракции, депутатских групп. К протоколу прилагается список депутатов, входящих во фракцию или депутатскую группу, с личной подписью каждого. Фракции, депутатские группы не могут иметь одинакового названия.</w:t>
      </w:r>
    </w:p>
    <w:p w:rsidR="006536F0" w:rsidRPr="00F21154" w:rsidRDefault="006536F0" w:rsidP="00945098">
      <w:pPr>
        <w:widowControl w:val="0"/>
        <w:numPr>
          <w:ilvl w:val="0"/>
          <w:numId w:val="60"/>
        </w:numPr>
        <w:tabs>
          <w:tab w:val="left" w:pos="840"/>
        </w:tabs>
        <w:autoSpaceDE w:val="0"/>
        <w:autoSpaceDN w:val="0"/>
        <w:adjustRightInd w:val="0"/>
        <w:spacing w:after="0" w:line="240" w:lineRule="auto"/>
        <w:ind w:left="840" w:hanging="480"/>
        <w:jc w:val="both"/>
        <w:rPr>
          <w:rFonts w:ascii="Times New Roman" w:hAnsi="Times New Roman"/>
          <w:sz w:val="28"/>
          <w:szCs w:val="28"/>
        </w:rPr>
      </w:pPr>
      <w:r w:rsidRPr="00F21154">
        <w:rPr>
          <w:rFonts w:ascii="Times New Roman" w:hAnsi="Times New Roman"/>
          <w:sz w:val="28"/>
          <w:szCs w:val="28"/>
        </w:rPr>
        <w:t>Фракция, депутатские группы могут прекратить свое существование путем самороспуска, о чем письменно уведомляют Совет народных депутатов Шовгеновского района.</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40. Порядок регистрации депутатского объединения</w:t>
      </w:r>
    </w:p>
    <w:p w:rsidR="006536F0" w:rsidRPr="00F21154" w:rsidRDefault="006536F0" w:rsidP="00945098">
      <w:pPr>
        <w:widowControl w:val="0"/>
        <w:numPr>
          <w:ilvl w:val="0"/>
          <w:numId w:val="61"/>
        </w:numPr>
        <w:tabs>
          <w:tab w:val="left" w:pos="851"/>
        </w:tabs>
        <w:autoSpaceDE w:val="0"/>
        <w:autoSpaceDN w:val="0"/>
        <w:adjustRightInd w:val="0"/>
        <w:spacing w:after="0" w:line="240" w:lineRule="auto"/>
        <w:ind w:left="851" w:hanging="425"/>
        <w:jc w:val="both"/>
        <w:rPr>
          <w:rFonts w:ascii="Times New Roman" w:hAnsi="Times New Roman"/>
          <w:sz w:val="28"/>
          <w:szCs w:val="28"/>
        </w:rPr>
      </w:pPr>
      <w:r w:rsidRPr="00F21154">
        <w:rPr>
          <w:rFonts w:ascii="Times New Roman" w:hAnsi="Times New Roman"/>
          <w:sz w:val="28"/>
          <w:szCs w:val="28"/>
        </w:rPr>
        <w:t>Для регистрации депутатского объединения в Совет народных депутатов Шовгеновского района направляется письменное уведомление о создании фракции или депутатской группы, ее целях, составе, а также о лицах, уполномоченных выступать от имени фракции и депутатской группы и представлять ее на заседаниях Совета народных депутатов Шовгеновского района в государственных органах и общественных объединениях.</w:t>
      </w:r>
    </w:p>
    <w:p w:rsidR="006536F0" w:rsidRPr="00F21154" w:rsidRDefault="006536F0" w:rsidP="00945098">
      <w:pPr>
        <w:widowControl w:val="0"/>
        <w:numPr>
          <w:ilvl w:val="0"/>
          <w:numId w:val="62"/>
        </w:numPr>
        <w:autoSpaceDE w:val="0"/>
        <w:autoSpaceDN w:val="0"/>
        <w:adjustRightInd w:val="0"/>
        <w:spacing w:after="0" w:line="240" w:lineRule="auto"/>
        <w:ind w:left="851" w:hanging="360"/>
        <w:jc w:val="both"/>
        <w:rPr>
          <w:rFonts w:ascii="Times New Roman" w:hAnsi="Times New Roman"/>
          <w:sz w:val="28"/>
          <w:szCs w:val="28"/>
        </w:rPr>
      </w:pPr>
      <w:r w:rsidRPr="00F21154">
        <w:rPr>
          <w:rFonts w:ascii="Times New Roman" w:hAnsi="Times New Roman"/>
          <w:sz w:val="28"/>
          <w:szCs w:val="28"/>
        </w:rPr>
        <w:t>Председатель Совета народных депутатов Шовгеновского района предоставляет средствам массовой информации сведения о составе фракции и депутатских групп.</w:t>
      </w:r>
    </w:p>
    <w:p w:rsidR="006536F0" w:rsidRPr="00F21154" w:rsidRDefault="006536F0" w:rsidP="00945098">
      <w:pPr>
        <w:widowControl w:val="0"/>
        <w:numPr>
          <w:ilvl w:val="0"/>
          <w:numId w:val="63"/>
        </w:numPr>
        <w:tabs>
          <w:tab w:val="left" w:pos="851"/>
        </w:tabs>
        <w:autoSpaceDE w:val="0"/>
        <w:autoSpaceDN w:val="0"/>
        <w:adjustRightInd w:val="0"/>
        <w:spacing w:after="0" w:line="240" w:lineRule="auto"/>
        <w:ind w:left="720" w:hanging="360"/>
        <w:jc w:val="center"/>
        <w:rPr>
          <w:rFonts w:ascii="Times New Roman" w:hAnsi="Times New Roman"/>
          <w:sz w:val="28"/>
          <w:szCs w:val="28"/>
        </w:rPr>
      </w:pPr>
      <w:r w:rsidRPr="00F21154">
        <w:rPr>
          <w:rFonts w:ascii="Times New Roman" w:hAnsi="Times New Roman"/>
          <w:sz w:val="28"/>
          <w:szCs w:val="28"/>
        </w:rPr>
        <w:t>Депутатские объединения информируют председателя Совета народных депутатов о своих предложениях по повестке дня сессии.</w:t>
      </w:r>
    </w:p>
    <w:p w:rsidR="006536F0" w:rsidRPr="00F21154" w:rsidRDefault="006536F0" w:rsidP="00F21154">
      <w:pPr>
        <w:widowControl w:val="0"/>
        <w:autoSpaceDE w:val="0"/>
        <w:autoSpaceDN w:val="0"/>
        <w:adjustRightInd w:val="0"/>
        <w:spacing w:after="0" w:line="240" w:lineRule="auto"/>
        <w:ind w:left="360"/>
        <w:jc w:val="center"/>
        <w:rPr>
          <w:rFonts w:ascii="Times New Roman" w:hAnsi="Times New Roman"/>
          <w:b/>
          <w:bCs/>
          <w:sz w:val="28"/>
          <w:szCs w:val="28"/>
        </w:rPr>
      </w:pPr>
      <w:r w:rsidRPr="00F21154">
        <w:rPr>
          <w:rFonts w:ascii="Times New Roman" w:hAnsi="Times New Roman"/>
          <w:b/>
          <w:bCs/>
          <w:sz w:val="28"/>
          <w:szCs w:val="28"/>
        </w:rPr>
        <w:t>РАЗДЕЛ 2</w:t>
      </w:r>
    </w:p>
    <w:p w:rsidR="006536F0" w:rsidRPr="00F21154" w:rsidRDefault="006536F0" w:rsidP="00F21154">
      <w:pPr>
        <w:widowControl w:val="0"/>
        <w:autoSpaceDE w:val="0"/>
        <w:autoSpaceDN w:val="0"/>
        <w:adjustRightInd w:val="0"/>
        <w:spacing w:after="0" w:line="240" w:lineRule="auto"/>
        <w:ind w:left="360"/>
        <w:jc w:val="center"/>
        <w:rPr>
          <w:rFonts w:ascii="Times New Roman" w:hAnsi="Times New Roman"/>
          <w:b/>
          <w:bCs/>
          <w:sz w:val="28"/>
          <w:szCs w:val="28"/>
        </w:rPr>
      </w:pPr>
      <w:r w:rsidRPr="00F21154">
        <w:rPr>
          <w:rFonts w:ascii="Times New Roman" w:hAnsi="Times New Roman"/>
          <w:b/>
          <w:bCs/>
          <w:sz w:val="28"/>
          <w:szCs w:val="28"/>
        </w:rPr>
        <w:t>ОБЩИЙ ПОРЯДОК РАБОТЫ СОВЕТА НАРОДНЫХ ДЕПУТАТОВ</w:t>
      </w:r>
    </w:p>
    <w:p w:rsidR="006536F0" w:rsidRPr="00F21154" w:rsidRDefault="006536F0" w:rsidP="00F21154">
      <w:pPr>
        <w:widowControl w:val="0"/>
        <w:autoSpaceDE w:val="0"/>
        <w:autoSpaceDN w:val="0"/>
        <w:adjustRightInd w:val="0"/>
        <w:spacing w:after="0" w:line="240" w:lineRule="auto"/>
        <w:ind w:left="360"/>
        <w:jc w:val="center"/>
        <w:rPr>
          <w:rFonts w:ascii="Times New Roman" w:hAnsi="Times New Roman"/>
          <w:b/>
          <w:bCs/>
          <w:sz w:val="28"/>
          <w:szCs w:val="28"/>
        </w:rPr>
      </w:pPr>
      <w:r w:rsidRPr="00F21154">
        <w:rPr>
          <w:rFonts w:ascii="Times New Roman" w:hAnsi="Times New Roman"/>
          <w:b/>
          <w:bCs/>
          <w:sz w:val="28"/>
          <w:szCs w:val="28"/>
        </w:rPr>
        <w:t>ШОВГЕНОВСКОГО РАЙОНА</w:t>
      </w:r>
    </w:p>
    <w:p w:rsidR="006536F0" w:rsidRPr="00F21154" w:rsidRDefault="006536F0" w:rsidP="00F21154">
      <w:pPr>
        <w:widowControl w:val="0"/>
        <w:autoSpaceDE w:val="0"/>
        <w:autoSpaceDN w:val="0"/>
        <w:adjustRightInd w:val="0"/>
        <w:spacing w:after="0" w:line="240" w:lineRule="auto"/>
        <w:ind w:left="360"/>
        <w:jc w:val="both"/>
        <w:rPr>
          <w:rFonts w:ascii="Times New Roman" w:hAnsi="Times New Roman"/>
          <w:b/>
          <w:bCs/>
          <w:sz w:val="28"/>
          <w:szCs w:val="28"/>
        </w:rPr>
      </w:pPr>
      <w:r w:rsidRPr="00F21154">
        <w:rPr>
          <w:rFonts w:ascii="Times New Roman" w:hAnsi="Times New Roman"/>
          <w:b/>
          <w:bCs/>
          <w:sz w:val="28"/>
          <w:szCs w:val="28"/>
        </w:rPr>
        <w:t>ГЛАВА 4. НАЧАЛО РАБОТЫ СОВЕТА НАРОДНЫХ ДЕПУТАТОВ</w:t>
      </w:r>
    </w:p>
    <w:p w:rsidR="006536F0" w:rsidRPr="00F21154" w:rsidRDefault="006536F0" w:rsidP="0012227E">
      <w:pPr>
        <w:widowControl w:val="0"/>
        <w:autoSpaceDE w:val="0"/>
        <w:autoSpaceDN w:val="0"/>
        <w:adjustRightInd w:val="0"/>
        <w:spacing w:after="0" w:line="240" w:lineRule="auto"/>
        <w:ind w:left="851" w:hanging="491"/>
        <w:jc w:val="both"/>
        <w:rPr>
          <w:rFonts w:ascii="Times New Roman" w:hAnsi="Times New Roman"/>
          <w:b/>
          <w:bCs/>
          <w:sz w:val="28"/>
          <w:szCs w:val="28"/>
        </w:rPr>
      </w:pPr>
      <w:r w:rsidRPr="00F21154">
        <w:rPr>
          <w:rFonts w:ascii="Times New Roman" w:hAnsi="Times New Roman"/>
          <w:b/>
          <w:bCs/>
          <w:sz w:val="28"/>
          <w:szCs w:val="28"/>
        </w:rPr>
        <w:tab/>
      </w:r>
      <w:r w:rsidRPr="00F21154">
        <w:rPr>
          <w:rFonts w:ascii="Times New Roman" w:hAnsi="Times New Roman"/>
          <w:b/>
          <w:bCs/>
          <w:sz w:val="28"/>
          <w:szCs w:val="28"/>
        </w:rPr>
        <w:tab/>
        <w:t>ШОВГЕНОВСКОГО РАЙОНА</w:t>
      </w:r>
    </w:p>
    <w:p w:rsidR="006536F0" w:rsidRPr="00F21154" w:rsidRDefault="006536F0" w:rsidP="00DA5C02">
      <w:pPr>
        <w:widowControl w:val="0"/>
        <w:autoSpaceDE w:val="0"/>
        <w:autoSpaceDN w:val="0"/>
        <w:adjustRightInd w:val="0"/>
        <w:spacing w:after="0" w:line="240" w:lineRule="auto"/>
        <w:ind w:left="360"/>
        <w:jc w:val="both"/>
        <w:rPr>
          <w:rFonts w:ascii="Times New Roman" w:hAnsi="Times New Roman"/>
          <w:b/>
          <w:bCs/>
          <w:sz w:val="28"/>
          <w:szCs w:val="28"/>
        </w:rPr>
      </w:pPr>
      <w:r w:rsidRPr="00F21154">
        <w:rPr>
          <w:rFonts w:ascii="Times New Roman" w:hAnsi="Times New Roman"/>
          <w:b/>
          <w:bCs/>
          <w:sz w:val="28"/>
          <w:szCs w:val="28"/>
        </w:rPr>
        <w:t>ПОРЯДОК ПРОВЕДЕНИЯ ЗАСЕД</w:t>
      </w:r>
      <w:r w:rsidR="00DA5C02">
        <w:rPr>
          <w:rFonts w:ascii="Times New Roman" w:hAnsi="Times New Roman"/>
          <w:b/>
          <w:bCs/>
          <w:sz w:val="28"/>
          <w:szCs w:val="28"/>
        </w:rPr>
        <w:t xml:space="preserve">АНИЯ СОВЕТА НАРОДНЫХ  ДЕПУТАТОВ </w:t>
      </w:r>
      <w:r w:rsidRPr="00F21154">
        <w:rPr>
          <w:rFonts w:ascii="Times New Roman" w:hAnsi="Times New Roman"/>
          <w:b/>
          <w:bCs/>
          <w:sz w:val="28"/>
          <w:szCs w:val="28"/>
        </w:rPr>
        <w:t>ШОВГЕНОВСКОГО РАЙОНА</w:t>
      </w:r>
    </w:p>
    <w:p w:rsidR="006536F0" w:rsidRPr="00F21154" w:rsidRDefault="006536F0" w:rsidP="002E5706">
      <w:pPr>
        <w:widowControl w:val="0"/>
        <w:autoSpaceDE w:val="0"/>
        <w:autoSpaceDN w:val="0"/>
        <w:adjustRightInd w:val="0"/>
        <w:spacing w:after="0" w:line="240" w:lineRule="auto"/>
        <w:rPr>
          <w:rFonts w:ascii="Times New Roman" w:hAnsi="Times New Roman"/>
          <w:b/>
          <w:bCs/>
          <w:sz w:val="28"/>
          <w:szCs w:val="28"/>
        </w:rPr>
      </w:pPr>
      <w:r w:rsidRPr="00F21154">
        <w:rPr>
          <w:rFonts w:ascii="Times New Roman" w:hAnsi="Times New Roman"/>
          <w:b/>
          <w:bCs/>
          <w:i/>
          <w:iCs/>
          <w:sz w:val="28"/>
          <w:szCs w:val="28"/>
        </w:rPr>
        <w:t>СТАТЬЯ 41. Порядок созыва первого заседания Совета народных депутатов</w:t>
      </w:r>
    </w:p>
    <w:p w:rsidR="006536F0" w:rsidRPr="00F21154" w:rsidRDefault="006536F0" w:rsidP="00A5175F">
      <w:pPr>
        <w:widowControl w:val="0"/>
        <w:autoSpaceDE w:val="0"/>
        <w:autoSpaceDN w:val="0"/>
        <w:adjustRightInd w:val="0"/>
        <w:spacing w:after="0" w:line="240" w:lineRule="auto"/>
        <w:ind w:left="851" w:hanging="491"/>
        <w:jc w:val="both"/>
        <w:rPr>
          <w:rFonts w:ascii="Times New Roman" w:hAnsi="Times New Roman"/>
          <w:sz w:val="28"/>
          <w:szCs w:val="28"/>
        </w:rPr>
      </w:pPr>
      <w:r w:rsidRPr="00F21154">
        <w:rPr>
          <w:rFonts w:ascii="Times New Roman" w:hAnsi="Times New Roman"/>
          <w:sz w:val="28"/>
          <w:szCs w:val="28"/>
        </w:rPr>
        <w:tab/>
        <w:t>Совет народных депутатов Шовгеновского района собирается на свое первое заседание не позднее чем в 20 дневный срок со дня официального опубликования результатов выборов.</w:t>
      </w:r>
    </w:p>
    <w:p w:rsidR="006536F0" w:rsidRPr="00F21154" w:rsidRDefault="006536F0" w:rsidP="00A5175F">
      <w:pPr>
        <w:widowControl w:val="0"/>
        <w:autoSpaceDE w:val="0"/>
        <w:autoSpaceDN w:val="0"/>
        <w:adjustRightInd w:val="0"/>
        <w:spacing w:after="0" w:line="240" w:lineRule="auto"/>
        <w:ind w:left="851"/>
        <w:jc w:val="both"/>
        <w:rPr>
          <w:rFonts w:ascii="Times New Roman" w:hAnsi="Times New Roman"/>
          <w:sz w:val="28"/>
          <w:szCs w:val="28"/>
        </w:rPr>
      </w:pPr>
      <w:r w:rsidRPr="00F21154">
        <w:rPr>
          <w:rFonts w:ascii="Times New Roman" w:hAnsi="Times New Roman"/>
          <w:sz w:val="28"/>
          <w:szCs w:val="28"/>
        </w:rPr>
        <w:tab/>
        <w:t>Первое заседание Совета народных депутатов Шовгеновского района ведет до избрания председ</w:t>
      </w:r>
      <w:r w:rsidR="00C97993">
        <w:rPr>
          <w:rFonts w:ascii="Times New Roman" w:hAnsi="Times New Roman"/>
          <w:sz w:val="28"/>
          <w:szCs w:val="28"/>
        </w:rPr>
        <w:t xml:space="preserve">ателя Совета народных депутатов </w:t>
      </w:r>
      <w:r w:rsidR="00C97993">
        <w:rPr>
          <w:rFonts w:ascii="Times New Roman" w:hAnsi="Times New Roman"/>
          <w:sz w:val="28"/>
          <w:szCs w:val="28"/>
        </w:rPr>
        <w:lastRenderedPageBreak/>
        <w:t>с</w:t>
      </w:r>
      <w:r w:rsidRPr="00F21154">
        <w:rPr>
          <w:rFonts w:ascii="Times New Roman" w:hAnsi="Times New Roman"/>
          <w:sz w:val="28"/>
          <w:szCs w:val="28"/>
        </w:rPr>
        <w:t>тарший по возрасту депутат.</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 xml:space="preserve">СТАТЬЯ 42. Оглашение списка избранных депутатов </w:t>
      </w:r>
    </w:p>
    <w:p w:rsidR="006536F0" w:rsidRPr="00F21154" w:rsidRDefault="006536F0" w:rsidP="00A5175F">
      <w:pPr>
        <w:widowControl w:val="0"/>
        <w:autoSpaceDE w:val="0"/>
        <w:autoSpaceDN w:val="0"/>
        <w:adjustRightInd w:val="0"/>
        <w:spacing w:after="0" w:line="240" w:lineRule="auto"/>
        <w:ind w:left="851" w:firstLine="142"/>
        <w:jc w:val="both"/>
        <w:rPr>
          <w:rFonts w:ascii="Times New Roman" w:hAnsi="Times New Roman"/>
          <w:sz w:val="28"/>
          <w:szCs w:val="28"/>
        </w:rPr>
      </w:pPr>
      <w:r w:rsidRPr="00F21154">
        <w:rPr>
          <w:rFonts w:ascii="Times New Roman" w:hAnsi="Times New Roman"/>
          <w:sz w:val="28"/>
          <w:szCs w:val="28"/>
        </w:rPr>
        <w:tab/>
        <w:t xml:space="preserve">На первом заседании Совета народных депутатов Шовгеновского района председатель территориальной избирательной комиссии сообщает фамилии избранных депутатов Совета народных депутатов Шовгеновского района. </w:t>
      </w:r>
    </w:p>
    <w:p w:rsidR="006536F0"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43. Избрание рабочих органов Совета народных депутатов Шовгеновского района</w:t>
      </w:r>
    </w:p>
    <w:p w:rsidR="006536F0" w:rsidRPr="0012227E" w:rsidRDefault="006536F0" w:rsidP="00945098">
      <w:pPr>
        <w:pStyle w:val="a5"/>
        <w:widowControl w:val="0"/>
        <w:numPr>
          <w:ilvl w:val="0"/>
          <w:numId w:val="104"/>
        </w:numPr>
        <w:autoSpaceDE w:val="0"/>
        <w:autoSpaceDN w:val="0"/>
        <w:adjustRightInd w:val="0"/>
        <w:spacing w:after="0" w:line="240" w:lineRule="auto"/>
        <w:ind w:left="851" w:hanging="425"/>
        <w:jc w:val="both"/>
        <w:rPr>
          <w:rFonts w:ascii="Times New Roman" w:hAnsi="Times New Roman"/>
          <w:bCs/>
          <w:iCs/>
          <w:sz w:val="28"/>
          <w:szCs w:val="28"/>
        </w:rPr>
      </w:pPr>
      <w:r w:rsidRPr="0012227E">
        <w:rPr>
          <w:rFonts w:ascii="Times New Roman" w:hAnsi="Times New Roman"/>
          <w:sz w:val="28"/>
          <w:szCs w:val="28"/>
        </w:rPr>
        <w:t>Совет народных депутатов</w:t>
      </w:r>
      <w:r w:rsidR="0012227E">
        <w:rPr>
          <w:rFonts w:ascii="Times New Roman" w:hAnsi="Times New Roman"/>
          <w:sz w:val="28"/>
          <w:szCs w:val="28"/>
        </w:rPr>
        <w:t xml:space="preserve"> Шовгеновского района открытым </w:t>
      </w:r>
      <w:r w:rsidRPr="0012227E">
        <w:rPr>
          <w:rFonts w:ascii="Times New Roman" w:hAnsi="Times New Roman"/>
          <w:sz w:val="28"/>
          <w:szCs w:val="28"/>
        </w:rPr>
        <w:t>голосованием большинством голосов от числа избра</w:t>
      </w:r>
      <w:r w:rsidR="0012227E">
        <w:rPr>
          <w:rFonts w:ascii="Times New Roman" w:hAnsi="Times New Roman"/>
          <w:sz w:val="28"/>
          <w:szCs w:val="28"/>
        </w:rPr>
        <w:t xml:space="preserve">нных депутатов </w:t>
      </w:r>
      <w:r w:rsidRPr="0012227E">
        <w:rPr>
          <w:rFonts w:ascii="Times New Roman" w:hAnsi="Times New Roman"/>
          <w:sz w:val="28"/>
          <w:szCs w:val="28"/>
        </w:rPr>
        <w:t>избирает:</w:t>
      </w:r>
    </w:p>
    <w:p w:rsidR="006536F0" w:rsidRPr="00F21154" w:rsidRDefault="006536F0" w:rsidP="0012227E">
      <w:pPr>
        <w:widowControl w:val="0"/>
        <w:autoSpaceDE w:val="0"/>
        <w:autoSpaceDN w:val="0"/>
        <w:adjustRightInd w:val="0"/>
        <w:spacing w:after="0" w:line="240" w:lineRule="auto"/>
        <w:ind w:left="709" w:firstLine="142"/>
        <w:jc w:val="both"/>
        <w:rPr>
          <w:rFonts w:ascii="Times New Roman" w:hAnsi="Times New Roman"/>
          <w:sz w:val="28"/>
          <w:szCs w:val="28"/>
        </w:rPr>
      </w:pPr>
      <w:r w:rsidRPr="00F21154">
        <w:rPr>
          <w:rFonts w:ascii="Times New Roman" w:hAnsi="Times New Roman"/>
          <w:sz w:val="28"/>
          <w:szCs w:val="28"/>
        </w:rPr>
        <w:t>- счетную комиссию Совета народных депутатов;</w:t>
      </w:r>
    </w:p>
    <w:p w:rsidR="006536F0" w:rsidRPr="00F21154" w:rsidRDefault="006536F0" w:rsidP="0012227E">
      <w:pPr>
        <w:widowControl w:val="0"/>
        <w:autoSpaceDE w:val="0"/>
        <w:autoSpaceDN w:val="0"/>
        <w:adjustRightInd w:val="0"/>
        <w:spacing w:after="0" w:line="240" w:lineRule="auto"/>
        <w:ind w:left="709" w:firstLine="142"/>
        <w:jc w:val="both"/>
        <w:rPr>
          <w:rFonts w:ascii="Times New Roman" w:hAnsi="Times New Roman"/>
          <w:sz w:val="28"/>
          <w:szCs w:val="28"/>
        </w:rPr>
      </w:pPr>
      <w:r w:rsidRPr="00F21154">
        <w:rPr>
          <w:rFonts w:ascii="Times New Roman" w:hAnsi="Times New Roman"/>
          <w:sz w:val="28"/>
          <w:szCs w:val="28"/>
        </w:rPr>
        <w:t>- секретариат Совета народных депутатов;</w:t>
      </w:r>
    </w:p>
    <w:p w:rsidR="0012227E" w:rsidRDefault="006536F0" w:rsidP="0012227E">
      <w:pPr>
        <w:widowControl w:val="0"/>
        <w:autoSpaceDE w:val="0"/>
        <w:autoSpaceDN w:val="0"/>
        <w:adjustRightInd w:val="0"/>
        <w:spacing w:after="0" w:line="240" w:lineRule="auto"/>
        <w:ind w:left="503" w:firstLine="348"/>
        <w:jc w:val="both"/>
        <w:rPr>
          <w:rFonts w:ascii="Times New Roman" w:hAnsi="Times New Roman"/>
          <w:sz w:val="28"/>
          <w:szCs w:val="28"/>
        </w:rPr>
      </w:pPr>
      <w:r w:rsidRPr="0012227E">
        <w:rPr>
          <w:rFonts w:ascii="Times New Roman" w:hAnsi="Times New Roman"/>
          <w:sz w:val="28"/>
          <w:szCs w:val="28"/>
        </w:rPr>
        <w:t>- мандатную комиссию Совета народных депутатов.</w:t>
      </w:r>
    </w:p>
    <w:p w:rsidR="006536F0" w:rsidRDefault="006536F0" w:rsidP="00945098">
      <w:pPr>
        <w:pStyle w:val="a5"/>
        <w:widowControl w:val="0"/>
        <w:numPr>
          <w:ilvl w:val="0"/>
          <w:numId w:val="104"/>
        </w:numPr>
        <w:autoSpaceDE w:val="0"/>
        <w:autoSpaceDN w:val="0"/>
        <w:adjustRightInd w:val="0"/>
        <w:spacing w:after="0" w:line="240" w:lineRule="auto"/>
        <w:jc w:val="both"/>
        <w:rPr>
          <w:rFonts w:ascii="Times New Roman" w:hAnsi="Times New Roman"/>
          <w:sz w:val="28"/>
          <w:szCs w:val="28"/>
        </w:rPr>
      </w:pPr>
      <w:r w:rsidRPr="0012227E">
        <w:rPr>
          <w:rFonts w:ascii="Times New Roman" w:hAnsi="Times New Roman"/>
          <w:sz w:val="28"/>
          <w:szCs w:val="28"/>
        </w:rPr>
        <w:t>Решения Совета народных депутатов Шовгеновского района по вопросам избрания комиссии оформляется решением.</w:t>
      </w:r>
    </w:p>
    <w:p w:rsidR="006536F0" w:rsidRPr="0012227E" w:rsidRDefault="006536F0" w:rsidP="00945098">
      <w:pPr>
        <w:pStyle w:val="a5"/>
        <w:widowControl w:val="0"/>
        <w:numPr>
          <w:ilvl w:val="0"/>
          <w:numId w:val="104"/>
        </w:numPr>
        <w:autoSpaceDE w:val="0"/>
        <w:autoSpaceDN w:val="0"/>
        <w:adjustRightInd w:val="0"/>
        <w:spacing w:after="0" w:line="240" w:lineRule="auto"/>
        <w:jc w:val="both"/>
        <w:rPr>
          <w:rFonts w:ascii="Times New Roman" w:hAnsi="Times New Roman"/>
          <w:sz w:val="28"/>
          <w:szCs w:val="28"/>
        </w:rPr>
      </w:pPr>
      <w:r w:rsidRPr="0012227E">
        <w:rPr>
          <w:rFonts w:ascii="Times New Roman" w:hAnsi="Times New Roman"/>
          <w:sz w:val="28"/>
          <w:szCs w:val="28"/>
        </w:rPr>
        <w:t>Срок полномочий комиссий устанавливается депутатами путем голосования большинством голосов от числа избранных депутатов.</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44. Задачи первой сессии Совета народных депутатов Шовгеновского района</w:t>
      </w:r>
    </w:p>
    <w:p w:rsidR="006536F0" w:rsidRPr="00F21154" w:rsidRDefault="006536F0" w:rsidP="00945098">
      <w:pPr>
        <w:widowControl w:val="0"/>
        <w:numPr>
          <w:ilvl w:val="0"/>
          <w:numId w:val="64"/>
        </w:numPr>
        <w:tabs>
          <w:tab w:val="left" w:pos="735"/>
        </w:tabs>
        <w:autoSpaceDE w:val="0"/>
        <w:autoSpaceDN w:val="0"/>
        <w:adjustRightInd w:val="0"/>
        <w:spacing w:after="0" w:line="240" w:lineRule="auto"/>
        <w:ind w:left="735" w:hanging="375"/>
        <w:jc w:val="both"/>
        <w:rPr>
          <w:rFonts w:ascii="Times New Roman" w:hAnsi="Times New Roman"/>
          <w:sz w:val="28"/>
          <w:szCs w:val="28"/>
        </w:rPr>
      </w:pPr>
      <w:r w:rsidRPr="00F21154">
        <w:rPr>
          <w:rFonts w:ascii="Times New Roman" w:hAnsi="Times New Roman"/>
          <w:sz w:val="28"/>
          <w:szCs w:val="28"/>
        </w:rPr>
        <w:t>На первой сессии Совета народных депутатов Шовгеновского района проводятся выборы председателя Совета народных депутатов Шовгеновского района, его заместителя в порядке установленном настоящим Регламентом.</w:t>
      </w:r>
    </w:p>
    <w:p w:rsidR="006536F0" w:rsidRPr="00F21154" w:rsidRDefault="006536F0" w:rsidP="00945098">
      <w:pPr>
        <w:widowControl w:val="0"/>
        <w:numPr>
          <w:ilvl w:val="0"/>
          <w:numId w:val="65"/>
        </w:numPr>
        <w:tabs>
          <w:tab w:val="left" w:pos="735"/>
        </w:tabs>
        <w:autoSpaceDE w:val="0"/>
        <w:autoSpaceDN w:val="0"/>
        <w:adjustRightInd w:val="0"/>
        <w:spacing w:after="0" w:line="240" w:lineRule="auto"/>
        <w:ind w:left="735" w:hanging="375"/>
        <w:jc w:val="both"/>
        <w:rPr>
          <w:rFonts w:ascii="Times New Roman" w:hAnsi="Times New Roman"/>
          <w:sz w:val="28"/>
          <w:szCs w:val="28"/>
        </w:rPr>
      </w:pPr>
      <w:r w:rsidRPr="00F21154">
        <w:rPr>
          <w:rFonts w:ascii="Times New Roman" w:hAnsi="Times New Roman"/>
          <w:sz w:val="28"/>
          <w:szCs w:val="28"/>
        </w:rPr>
        <w:t>Продолжительность и порядок проведения сессии Совета народных депутатов Шовгеновского района определяется настоящим Регламентом и решениями Совета народных депутатов Шовгеновского района.</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45. Порядок проведения сессии Совета народных депутатов Шовгеновского района</w:t>
      </w:r>
    </w:p>
    <w:p w:rsidR="006536F0" w:rsidRPr="00F21154" w:rsidRDefault="006536F0" w:rsidP="00945098">
      <w:pPr>
        <w:widowControl w:val="0"/>
        <w:numPr>
          <w:ilvl w:val="0"/>
          <w:numId w:val="66"/>
        </w:numPr>
        <w:tabs>
          <w:tab w:val="left" w:pos="735"/>
        </w:tabs>
        <w:autoSpaceDE w:val="0"/>
        <w:autoSpaceDN w:val="0"/>
        <w:adjustRightInd w:val="0"/>
        <w:spacing w:after="0" w:line="240" w:lineRule="auto"/>
        <w:ind w:left="735" w:hanging="375"/>
        <w:jc w:val="both"/>
        <w:rPr>
          <w:rFonts w:ascii="Times New Roman" w:hAnsi="Times New Roman"/>
          <w:sz w:val="28"/>
          <w:szCs w:val="28"/>
        </w:rPr>
      </w:pPr>
      <w:r w:rsidRPr="00F21154">
        <w:rPr>
          <w:rFonts w:ascii="Times New Roman" w:hAnsi="Times New Roman"/>
          <w:sz w:val="28"/>
          <w:szCs w:val="28"/>
        </w:rPr>
        <w:t>Сессии Совета народных депутатов Шовгеновского района проводятся открыто, гласно и освещаются средствами массовой информации.</w:t>
      </w:r>
    </w:p>
    <w:p w:rsidR="006536F0" w:rsidRPr="00F21154" w:rsidRDefault="006536F0" w:rsidP="00945098">
      <w:pPr>
        <w:widowControl w:val="0"/>
        <w:numPr>
          <w:ilvl w:val="0"/>
          <w:numId w:val="67"/>
        </w:numPr>
        <w:tabs>
          <w:tab w:val="left" w:pos="735"/>
        </w:tabs>
        <w:autoSpaceDE w:val="0"/>
        <w:autoSpaceDN w:val="0"/>
        <w:adjustRightInd w:val="0"/>
        <w:spacing w:after="0" w:line="240" w:lineRule="auto"/>
        <w:ind w:left="735" w:hanging="375"/>
        <w:jc w:val="both"/>
        <w:rPr>
          <w:rFonts w:ascii="Times New Roman" w:hAnsi="Times New Roman"/>
          <w:sz w:val="28"/>
          <w:szCs w:val="28"/>
        </w:rPr>
      </w:pPr>
      <w:r w:rsidRPr="00F21154">
        <w:rPr>
          <w:rFonts w:ascii="Times New Roman" w:hAnsi="Times New Roman"/>
          <w:sz w:val="28"/>
          <w:szCs w:val="28"/>
        </w:rPr>
        <w:t>На сессиях Совета народных депутатов Шовгеновского района вправе присутствовать депутаты (члены) Федерального Собрания Российской Федерации и депутаты Государственного Совета – Хасэ Республики Адыгея.</w:t>
      </w:r>
    </w:p>
    <w:p w:rsidR="006536F0" w:rsidRPr="00F21154" w:rsidRDefault="006536F0" w:rsidP="00945098">
      <w:pPr>
        <w:widowControl w:val="0"/>
        <w:numPr>
          <w:ilvl w:val="0"/>
          <w:numId w:val="68"/>
        </w:numPr>
        <w:tabs>
          <w:tab w:val="left" w:pos="735"/>
        </w:tabs>
        <w:autoSpaceDE w:val="0"/>
        <w:autoSpaceDN w:val="0"/>
        <w:adjustRightInd w:val="0"/>
        <w:spacing w:after="0" w:line="240" w:lineRule="auto"/>
        <w:ind w:left="735" w:hanging="375"/>
        <w:jc w:val="both"/>
        <w:rPr>
          <w:rFonts w:ascii="Times New Roman" w:hAnsi="Times New Roman"/>
          <w:sz w:val="28"/>
          <w:szCs w:val="28"/>
        </w:rPr>
      </w:pPr>
      <w:r w:rsidRPr="00F21154">
        <w:rPr>
          <w:rFonts w:ascii="Times New Roman" w:hAnsi="Times New Roman"/>
          <w:sz w:val="28"/>
          <w:szCs w:val="28"/>
        </w:rPr>
        <w:t>Решением председателя Совета народных депутатов Шовгеновского района или его заместителем на сессию могут быть приглашены представители государственных органов, общественных объединений, эксперты и другие специалисты для предоставления необходимых сведений и заключений по рассматриваемым решениям и иным вопросам.</w:t>
      </w:r>
    </w:p>
    <w:p w:rsidR="006536F0" w:rsidRPr="00F21154" w:rsidRDefault="006536F0" w:rsidP="00945098">
      <w:pPr>
        <w:widowControl w:val="0"/>
        <w:numPr>
          <w:ilvl w:val="0"/>
          <w:numId w:val="69"/>
        </w:numPr>
        <w:tabs>
          <w:tab w:val="left" w:pos="735"/>
        </w:tabs>
        <w:autoSpaceDE w:val="0"/>
        <w:autoSpaceDN w:val="0"/>
        <w:adjustRightInd w:val="0"/>
        <w:spacing w:after="0" w:line="240" w:lineRule="auto"/>
        <w:ind w:left="735" w:hanging="375"/>
        <w:jc w:val="both"/>
        <w:rPr>
          <w:rFonts w:ascii="Times New Roman" w:hAnsi="Times New Roman"/>
          <w:sz w:val="28"/>
          <w:szCs w:val="28"/>
        </w:rPr>
      </w:pPr>
      <w:r w:rsidRPr="00F21154">
        <w:rPr>
          <w:rFonts w:ascii="Times New Roman" w:hAnsi="Times New Roman"/>
          <w:sz w:val="28"/>
          <w:szCs w:val="28"/>
        </w:rPr>
        <w:t>Сессия Совета народных депутатов Шовгеновского района может принять решение о проведении закрытого заседания.</w:t>
      </w:r>
    </w:p>
    <w:p w:rsidR="006536F0" w:rsidRPr="00F21154" w:rsidRDefault="006536F0" w:rsidP="00945098">
      <w:pPr>
        <w:widowControl w:val="0"/>
        <w:numPr>
          <w:ilvl w:val="0"/>
          <w:numId w:val="70"/>
        </w:numPr>
        <w:tabs>
          <w:tab w:val="left" w:pos="735"/>
        </w:tabs>
        <w:autoSpaceDE w:val="0"/>
        <w:autoSpaceDN w:val="0"/>
        <w:adjustRightInd w:val="0"/>
        <w:spacing w:after="0" w:line="240" w:lineRule="auto"/>
        <w:ind w:left="735" w:hanging="375"/>
        <w:jc w:val="both"/>
        <w:rPr>
          <w:rFonts w:ascii="Times New Roman" w:hAnsi="Times New Roman"/>
          <w:sz w:val="28"/>
          <w:szCs w:val="28"/>
        </w:rPr>
      </w:pPr>
      <w:r w:rsidRPr="00F21154">
        <w:rPr>
          <w:rFonts w:ascii="Times New Roman" w:hAnsi="Times New Roman"/>
          <w:sz w:val="28"/>
          <w:szCs w:val="28"/>
        </w:rPr>
        <w:t xml:space="preserve">Решение о проведении закрытого заседания принимается большинством голосов от числа избранных депутатов Совета народных депутатов </w:t>
      </w:r>
      <w:r w:rsidRPr="00F21154">
        <w:rPr>
          <w:rFonts w:ascii="Times New Roman" w:hAnsi="Times New Roman"/>
          <w:sz w:val="28"/>
          <w:szCs w:val="28"/>
        </w:rPr>
        <w:lastRenderedPageBreak/>
        <w:t>Шовгеновского района принявших участие в голосовании. Сведения о содержании закрытых заседаний не подлежат разглашению и могут быть использованы депутатами только для их деятельности в Совете народных депутатов Шовгеновского района.</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46. Протоколирование сессии Совета народных депутатов Шовгеновского района</w:t>
      </w:r>
    </w:p>
    <w:p w:rsidR="006536F0" w:rsidRPr="00F21154" w:rsidRDefault="006536F0" w:rsidP="00945098">
      <w:pPr>
        <w:widowControl w:val="0"/>
        <w:numPr>
          <w:ilvl w:val="0"/>
          <w:numId w:val="71"/>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На сессиях Совета народных депутатов Шовгеновского района ведется протокол. Протокол подписывается председательствующим на сессии.</w:t>
      </w:r>
    </w:p>
    <w:p w:rsidR="006536F0" w:rsidRPr="00F21154" w:rsidRDefault="006536F0" w:rsidP="00945098">
      <w:pPr>
        <w:widowControl w:val="0"/>
        <w:numPr>
          <w:ilvl w:val="0"/>
          <w:numId w:val="72"/>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Депутат Совета народных депутатов Шовгеновского района вправе ознакомиться с протоколом заседания.</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47. График работы Совета народных депутатов Шовгеновского района</w:t>
      </w:r>
    </w:p>
    <w:p w:rsidR="006536F0" w:rsidRPr="00F21154" w:rsidRDefault="006536F0" w:rsidP="0012227E">
      <w:pPr>
        <w:widowControl w:val="0"/>
        <w:autoSpaceDE w:val="0"/>
        <w:autoSpaceDN w:val="0"/>
        <w:adjustRightInd w:val="0"/>
        <w:spacing w:after="0" w:line="240" w:lineRule="auto"/>
        <w:ind w:left="709" w:firstLine="707"/>
        <w:jc w:val="both"/>
        <w:rPr>
          <w:rFonts w:ascii="Times New Roman" w:hAnsi="Times New Roman"/>
          <w:b/>
          <w:bCs/>
          <w:i/>
          <w:iCs/>
          <w:sz w:val="28"/>
          <w:szCs w:val="28"/>
        </w:rPr>
      </w:pPr>
      <w:r w:rsidRPr="00F21154">
        <w:rPr>
          <w:rFonts w:ascii="Times New Roman" w:hAnsi="Times New Roman"/>
          <w:sz w:val="28"/>
          <w:szCs w:val="28"/>
        </w:rPr>
        <w:t>Совет народных депутатов Шовгеновского района собирается на сессии, как правило не реже одного раза в квартал.</w:t>
      </w:r>
      <w:r w:rsidRPr="00F21154">
        <w:rPr>
          <w:rFonts w:ascii="Times New Roman" w:hAnsi="Times New Roman"/>
          <w:b/>
          <w:bCs/>
          <w:i/>
          <w:iCs/>
          <w:sz w:val="28"/>
          <w:szCs w:val="28"/>
        </w:rPr>
        <w:t xml:space="preserve"> </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48. Организация сессии Совета народных депутатов Шовгеновского района</w:t>
      </w:r>
    </w:p>
    <w:p w:rsidR="006536F0" w:rsidRPr="00F21154" w:rsidRDefault="006536F0" w:rsidP="00945098">
      <w:pPr>
        <w:widowControl w:val="0"/>
        <w:numPr>
          <w:ilvl w:val="0"/>
          <w:numId w:val="73"/>
        </w:numPr>
        <w:tabs>
          <w:tab w:val="left" w:pos="780"/>
        </w:tabs>
        <w:autoSpaceDE w:val="0"/>
        <w:autoSpaceDN w:val="0"/>
        <w:adjustRightInd w:val="0"/>
        <w:spacing w:after="0" w:line="240" w:lineRule="auto"/>
        <w:ind w:left="780" w:hanging="420"/>
        <w:jc w:val="both"/>
        <w:rPr>
          <w:rFonts w:ascii="Times New Roman" w:hAnsi="Times New Roman"/>
          <w:sz w:val="28"/>
          <w:szCs w:val="28"/>
        </w:rPr>
      </w:pPr>
      <w:r w:rsidRPr="00F21154">
        <w:rPr>
          <w:rFonts w:ascii="Times New Roman" w:hAnsi="Times New Roman"/>
          <w:sz w:val="28"/>
          <w:szCs w:val="28"/>
        </w:rPr>
        <w:t>Сессия Совета народных депутатов Шовгеновского района является правомочной, если на ней присутствует большинство от общего числа избранных депутатов.</w:t>
      </w:r>
    </w:p>
    <w:p w:rsidR="006536F0" w:rsidRPr="00F21154" w:rsidRDefault="006536F0" w:rsidP="00945098">
      <w:pPr>
        <w:widowControl w:val="0"/>
        <w:numPr>
          <w:ilvl w:val="0"/>
          <w:numId w:val="74"/>
        </w:numPr>
        <w:tabs>
          <w:tab w:val="left" w:pos="780"/>
        </w:tabs>
        <w:autoSpaceDE w:val="0"/>
        <w:autoSpaceDN w:val="0"/>
        <w:adjustRightInd w:val="0"/>
        <w:spacing w:after="0" w:line="240" w:lineRule="auto"/>
        <w:ind w:left="780" w:hanging="420"/>
        <w:jc w:val="both"/>
        <w:rPr>
          <w:rFonts w:ascii="Times New Roman" w:hAnsi="Times New Roman"/>
          <w:sz w:val="28"/>
          <w:szCs w:val="28"/>
        </w:rPr>
      </w:pPr>
      <w:r w:rsidRPr="00F21154">
        <w:rPr>
          <w:rFonts w:ascii="Times New Roman" w:hAnsi="Times New Roman"/>
          <w:sz w:val="28"/>
          <w:szCs w:val="28"/>
        </w:rPr>
        <w:t>Депутат обязан присутствовать на сессиях Совета народных депутатов Шовгеновского района.</w:t>
      </w:r>
    </w:p>
    <w:p w:rsidR="006536F0" w:rsidRPr="00F21154" w:rsidRDefault="006536F0" w:rsidP="00945098">
      <w:pPr>
        <w:widowControl w:val="0"/>
        <w:numPr>
          <w:ilvl w:val="0"/>
          <w:numId w:val="75"/>
        </w:numPr>
        <w:tabs>
          <w:tab w:val="left" w:pos="780"/>
        </w:tabs>
        <w:autoSpaceDE w:val="0"/>
        <w:autoSpaceDN w:val="0"/>
        <w:adjustRightInd w:val="0"/>
        <w:spacing w:after="0" w:line="240" w:lineRule="auto"/>
        <w:ind w:left="780" w:hanging="420"/>
        <w:jc w:val="both"/>
        <w:rPr>
          <w:rFonts w:ascii="Times New Roman" w:hAnsi="Times New Roman"/>
          <w:sz w:val="28"/>
          <w:szCs w:val="28"/>
        </w:rPr>
      </w:pPr>
      <w:r w:rsidRPr="00F21154">
        <w:rPr>
          <w:rFonts w:ascii="Times New Roman" w:hAnsi="Times New Roman"/>
          <w:sz w:val="28"/>
          <w:szCs w:val="28"/>
        </w:rPr>
        <w:t>О невозможности присутствовать на сессии по уважительной причине депутат информирует председателя Совета народных депутатов Шовгеновского района или его заместителя заблаговременно.</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49. Отсутствие депутата Совета народных депутатов Шовгеновского района на сессии без уважительных  причин</w:t>
      </w:r>
    </w:p>
    <w:p w:rsidR="006536F0" w:rsidRPr="00F21154" w:rsidRDefault="006536F0" w:rsidP="00945098">
      <w:pPr>
        <w:widowControl w:val="0"/>
        <w:numPr>
          <w:ilvl w:val="0"/>
          <w:numId w:val="76"/>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В случае неоднократного отсутствия депутата на сессии Совета народных депутатов Шовгеновского района без уважительных причин, ему не возмещаются месячные расходы, связанные с депутатской деятельностью.</w:t>
      </w:r>
    </w:p>
    <w:p w:rsidR="006536F0" w:rsidRPr="00F21154" w:rsidRDefault="006536F0" w:rsidP="00945098">
      <w:pPr>
        <w:widowControl w:val="0"/>
        <w:numPr>
          <w:ilvl w:val="0"/>
          <w:numId w:val="77"/>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Об отсутствии депутата на сессии по неуважительным причинам может сообщаться в средствах массовой информации по решению председателя Совета народных депутатов или его заместителя.</w:t>
      </w:r>
    </w:p>
    <w:p w:rsidR="006536F0" w:rsidRPr="00F21154" w:rsidRDefault="006536F0" w:rsidP="00F21154">
      <w:pPr>
        <w:widowControl w:val="0"/>
        <w:autoSpaceDE w:val="0"/>
        <w:autoSpaceDN w:val="0"/>
        <w:adjustRightInd w:val="0"/>
        <w:spacing w:after="0" w:line="240" w:lineRule="auto"/>
        <w:ind w:left="360" w:hanging="360"/>
        <w:jc w:val="both"/>
        <w:rPr>
          <w:rFonts w:ascii="Times New Roman" w:hAnsi="Times New Roman"/>
          <w:b/>
          <w:bCs/>
          <w:i/>
          <w:iCs/>
          <w:sz w:val="28"/>
          <w:szCs w:val="28"/>
        </w:rPr>
      </w:pPr>
      <w:r w:rsidRPr="00F21154">
        <w:rPr>
          <w:rFonts w:ascii="Times New Roman" w:hAnsi="Times New Roman"/>
          <w:b/>
          <w:bCs/>
          <w:i/>
          <w:iCs/>
          <w:sz w:val="28"/>
          <w:szCs w:val="28"/>
        </w:rPr>
        <w:t>СТАТЬЯ 50. Соблюдение депутатской этики на сессиях</w:t>
      </w:r>
    </w:p>
    <w:p w:rsidR="006536F0" w:rsidRPr="00F21154" w:rsidRDefault="006536F0" w:rsidP="00E836FA">
      <w:pPr>
        <w:widowControl w:val="0"/>
        <w:autoSpaceDE w:val="0"/>
        <w:autoSpaceDN w:val="0"/>
        <w:adjustRightInd w:val="0"/>
        <w:spacing w:after="0" w:line="240" w:lineRule="auto"/>
        <w:ind w:left="709" w:hanging="709"/>
        <w:jc w:val="both"/>
        <w:rPr>
          <w:rFonts w:ascii="Times New Roman" w:hAnsi="Times New Roman"/>
          <w:sz w:val="28"/>
          <w:szCs w:val="28"/>
        </w:rPr>
      </w:pPr>
      <w:r w:rsidRPr="00F21154">
        <w:rPr>
          <w:rFonts w:ascii="Times New Roman" w:hAnsi="Times New Roman"/>
          <w:sz w:val="28"/>
          <w:szCs w:val="28"/>
        </w:rPr>
        <w:tab/>
      </w:r>
      <w:r w:rsidR="00E836FA">
        <w:rPr>
          <w:rFonts w:ascii="Times New Roman" w:hAnsi="Times New Roman"/>
          <w:sz w:val="28"/>
          <w:szCs w:val="28"/>
        </w:rPr>
        <w:t xml:space="preserve">   </w:t>
      </w:r>
      <w:r w:rsidRPr="00F21154">
        <w:rPr>
          <w:rFonts w:ascii="Times New Roman" w:hAnsi="Times New Roman"/>
          <w:sz w:val="28"/>
          <w:szCs w:val="28"/>
        </w:rPr>
        <w:t>Выступающий на сессиях не вправе нарушать правила депутатской этики,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 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дня заседания.</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51. Участие депутатов в работе Совета народных депутатов Шовгеновского района</w:t>
      </w:r>
    </w:p>
    <w:p w:rsidR="006536F0" w:rsidRPr="00F21154" w:rsidRDefault="006536F0" w:rsidP="00C97993">
      <w:pPr>
        <w:widowControl w:val="0"/>
        <w:autoSpaceDE w:val="0"/>
        <w:autoSpaceDN w:val="0"/>
        <w:adjustRightInd w:val="0"/>
        <w:spacing w:after="0" w:line="240" w:lineRule="auto"/>
        <w:ind w:left="709" w:hanging="709"/>
        <w:jc w:val="both"/>
        <w:rPr>
          <w:rFonts w:ascii="Times New Roman" w:hAnsi="Times New Roman"/>
          <w:b/>
          <w:bCs/>
          <w:i/>
          <w:iCs/>
          <w:sz w:val="28"/>
          <w:szCs w:val="28"/>
        </w:rPr>
      </w:pPr>
      <w:r w:rsidRPr="00F21154">
        <w:rPr>
          <w:rFonts w:ascii="Times New Roman" w:hAnsi="Times New Roman"/>
          <w:sz w:val="28"/>
          <w:szCs w:val="28"/>
        </w:rPr>
        <w:tab/>
      </w:r>
      <w:r w:rsidR="00C97993">
        <w:rPr>
          <w:rFonts w:ascii="Times New Roman" w:hAnsi="Times New Roman"/>
          <w:sz w:val="28"/>
          <w:szCs w:val="28"/>
        </w:rPr>
        <w:tab/>
      </w:r>
      <w:r w:rsidRPr="00F21154">
        <w:rPr>
          <w:rFonts w:ascii="Times New Roman" w:hAnsi="Times New Roman"/>
          <w:sz w:val="28"/>
          <w:szCs w:val="28"/>
        </w:rPr>
        <w:t xml:space="preserve">На заседаниях депутаты вправе участвовать в прениях, вносить </w:t>
      </w:r>
      <w:r w:rsidRPr="00F21154">
        <w:rPr>
          <w:rFonts w:ascii="Times New Roman" w:hAnsi="Times New Roman"/>
          <w:sz w:val="28"/>
          <w:szCs w:val="28"/>
        </w:rPr>
        <w:lastRenderedPageBreak/>
        <w:t>предложения, замечания и поправки по существу обсуждаемых вопросов, предлагать кандидатуру и высказывать свое мнение по кандидатурам должностных лиц, избираемых, назначаемых или утверждаемых Советом народных депутатов Шовгеновского района, задавать вопросы, давать справки, а также пользоваться иными установленными правами.</w:t>
      </w:r>
      <w:r w:rsidRPr="00F21154">
        <w:rPr>
          <w:rFonts w:ascii="Times New Roman" w:hAnsi="Times New Roman"/>
          <w:b/>
          <w:bCs/>
          <w:i/>
          <w:iCs/>
          <w:sz w:val="28"/>
          <w:szCs w:val="28"/>
        </w:rPr>
        <w:t xml:space="preserve"> </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52. Порядок извещения депутатов о вопросах повестки дня</w:t>
      </w:r>
    </w:p>
    <w:p w:rsidR="006536F0" w:rsidRPr="00F21154" w:rsidRDefault="006536F0" w:rsidP="00C97993">
      <w:pPr>
        <w:widowControl w:val="0"/>
        <w:autoSpaceDE w:val="0"/>
        <w:autoSpaceDN w:val="0"/>
        <w:adjustRightInd w:val="0"/>
        <w:spacing w:after="0" w:line="240" w:lineRule="auto"/>
        <w:ind w:left="709" w:firstLine="707"/>
        <w:jc w:val="both"/>
        <w:rPr>
          <w:rFonts w:ascii="Times New Roman" w:hAnsi="Times New Roman"/>
          <w:sz w:val="28"/>
          <w:szCs w:val="28"/>
        </w:rPr>
      </w:pPr>
      <w:r w:rsidRPr="00F21154">
        <w:rPr>
          <w:rFonts w:ascii="Times New Roman" w:hAnsi="Times New Roman"/>
          <w:sz w:val="28"/>
          <w:szCs w:val="28"/>
        </w:rPr>
        <w:t>Депутаты своевременно извещаются о вопросах, вносимых на рассмотрение сессии. Проекты решений Совета народных депутатов Шовгеновского района и другие необходимые материалы предоставляются не позднее, чем за три дня до их рассмотрения на сессии.</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53. Планирование работы сессии Совета народных депутатов Шовгеновского района</w:t>
      </w:r>
    </w:p>
    <w:p w:rsidR="006536F0" w:rsidRPr="00F21154" w:rsidRDefault="006536F0" w:rsidP="00945098">
      <w:pPr>
        <w:widowControl w:val="0"/>
        <w:numPr>
          <w:ilvl w:val="0"/>
          <w:numId w:val="78"/>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Сессии Совета народных депутатов Шовгеновского района проводятся в соответствии с разработанным и утвержденным Советом народных депутатов примерным планом нормотворческой деятельности, заблаговременно разосланным депутатам Совета народных депутатов.</w:t>
      </w:r>
    </w:p>
    <w:p w:rsidR="006536F0" w:rsidRPr="00F21154" w:rsidRDefault="006536F0" w:rsidP="00945098">
      <w:pPr>
        <w:widowControl w:val="0"/>
        <w:numPr>
          <w:ilvl w:val="0"/>
          <w:numId w:val="79"/>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Изменения в этот план могут внесены по письменному требованию большинства депутатов от числа избранных депутатов в Совет народных депутатов.</w:t>
      </w:r>
    </w:p>
    <w:p w:rsidR="006536F0" w:rsidRPr="00F21154" w:rsidRDefault="006536F0" w:rsidP="00945098">
      <w:pPr>
        <w:widowControl w:val="0"/>
        <w:numPr>
          <w:ilvl w:val="0"/>
          <w:numId w:val="80"/>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Не подготовленные вопросы в повестку дня сессии не включаются и направляются для дальнейшей доработки в порядке предусмотренном настоящим Регламентом.</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54.  Вопросы подлежащие внеочередному рассмотрению на сессии</w:t>
      </w:r>
    </w:p>
    <w:p w:rsidR="006536F0" w:rsidRPr="00F21154" w:rsidRDefault="006536F0" w:rsidP="00945098">
      <w:pPr>
        <w:widowControl w:val="0"/>
        <w:numPr>
          <w:ilvl w:val="0"/>
          <w:numId w:val="81"/>
        </w:numPr>
        <w:tabs>
          <w:tab w:val="left" w:pos="750"/>
        </w:tabs>
        <w:autoSpaceDE w:val="0"/>
        <w:autoSpaceDN w:val="0"/>
        <w:adjustRightInd w:val="0"/>
        <w:spacing w:after="0" w:line="240" w:lineRule="auto"/>
        <w:ind w:left="750" w:hanging="390"/>
        <w:jc w:val="both"/>
        <w:rPr>
          <w:rFonts w:ascii="Times New Roman" w:hAnsi="Times New Roman"/>
          <w:sz w:val="28"/>
          <w:szCs w:val="28"/>
        </w:rPr>
      </w:pPr>
      <w:r w:rsidRPr="00F21154">
        <w:rPr>
          <w:rFonts w:ascii="Times New Roman" w:hAnsi="Times New Roman"/>
          <w:sz w:val="28"/>
          <w:szCs w:val="28"/>
        </w:rPr>
        <w:t>Внеочередному рассмотрению на сессии Совета народных депутатов подлежат:</w:t>
      </w:r>
    </w:p>
    <w:p w:rsidR="006536F0" w:rsidRPr="00F21154" w:rsidRDefault="0012227E" w:rsidP="0012227E">
      <w:pPr>
        <w:widowControl w:val="0"/>
        <w:autoSpaceDE w:val="0"/>
        <w:autoSpaceDN w:val="0"/>
        <w:adjustRightInd w:val="0"/>
        <w:spacing w:after="0" w:line="240" w:lineRule="auto"/>
        <w:ind w:left="360" w:firstLine="348"/>
        <w:jc w:val="both"/>
        <w:rPr>
          <w:rFonts w:ascii="Times New Roman" w:hAnsi="Times New Roman"/>
          <w:sz w:val="28"/>
          <w:szCs w:val="28"/>
        </w:rPr>
      </w:pPr>
      <w:r>
        <w:rPr>
          <w:rFonts w:ascii="Times New Roman" w:hAnsi="Times New Roman"/>
          <w:sz w:val="28"/>
          <w:szCs w:val="28"/>
        </w:rPr>
        <w:t>-</w:t>
      </w:r>
      <w:r w:rsidR="006536F0" w:rsidRPr="00F21154">
        <w:rPr>
          <w:rFonts w:ascii="Times New Roman" w:hAnsi="Times New Roman"/>
          <w:sz w:val="28"/>
          <w:szCs w:val="28"/>
        </w:rPr>
        <w:t xml:space="preserve"> решения, внесенные в качестве срочных администрацией района;</w:t>
      </w:r>
    </w:p>
    <w:p w:rsidR="006536F0" w:rsidRPr="00F21154" w:rsidRDefault="0012227E" w:rsidP="0012227E">
      <w:pPr>
        <w:widowControl w:val="0"/>
        <w:autoSpaceDE w:val="0"/>
        <w:autoSpaceDN w:val="0"/>
        <w:adjustRightInd w:val="0"/>
        <w:spacing w:after="0" w:line="240" w:lineRule="auto"/>
        <w:ind w:left="360" w:firstLine="348"/>
        <w:jc w:val="both"/>
        <w:rPr>
          <w:rFonts w:ascii="Times New Roman" w:hAnsi="Times New Roman"/>
          <w:sz w:val="28"/>
          <w:szCs w:val="28"/>
        </w:rPr>
      </w:pPr>
      <w:r>
        <w:rPr>
          <w:rFonts w:ascii="Times New Roman" w:hAnsi="Times New Roman"/>
          <w:sz w:val="28"/>
          <w:szCs w:val="28"/>
        </w:rPr>
        <w:t>-</w:t>
      </w:r>
      <w:r w:rsidR="006536F0" w:rsidRPr="00F21154">
        <w:rPr>
          <w:rFonts w:ascii="Times New Roman" w:hAnsi="Times New Roman"/>
          <w:sz w:val="28"/>
          <w:szCs w:val="28"/>
        </w:rPr>
        <w:t xml:space="preserve"> проекты решений о районном бюджете;</w:t>
      </w:r>
    </w:p>
    <w:p w:rsidR="006536F0" w:rsidRPr="00F21154" w:rsidRDefault="0043515D" w:rsidP="0043515D">
      <w:pPr>
        <w:widowControl w:val="0"/>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w:t>
      </w:r>
      <w:r w:rsidR="006536F0" w:rsidRPr="00F21154">
        <w:rPr>
          <w:rFonts w:ascii="Times New Roman" w:hAnsi="Times New Roman"/>
          <w:sz w:val="28"/>
          <w:szCs w:val="28"/>
        </w:rPr>
        <w:t xml:space="preserve"> проекты Регламента Совета народных депутатов Шовгеновского района и проекты решений о внесении в него изменений и дополнений;</w:t>
      </w:r>
    </w:p>
    <w:p w:rsidR="006536F0" w:rsidRPr="00F21154" w:rsidRDefault="0043515D" w:rsidP="0043515D">
      <w:pPr>
        <w:widowControl w:val="0"/>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вопросы относящиеся к ведению Совета народных депутатов Шовгеновского района в соответствии с действующим законодательством, сроки рассмотрения, которых истекают до начала следующей сессии;</w:t>
      </w:r>
    </w:p>
    <w:p w:rsidR="006536F0" w:rsidRPr="00F21154" w:rsidRDefault="0043515D" w:rsidP="0043515D">
      <w:pPr>
        <w:widowControl w:val="0"/>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в</w:t>
      </w:r>
      <w:r w:rsidR="006536F0" w:rsidRPr="00F21154">
        <w:rPr>
          <w:rFonts w:ascii="Times New Roman" w:hAnsi="Times New Roman"/>
          <w:sz w:val="28"/>
          <w:szCs w:val="28"/>
        </w:rPr>
        <w:t>опрос о досрочном освобождении от занимаемой должности председателя Совета народных депутатов, его заместителя в порядке установленном настоящим Регламентом;</w:t>
      </w:r>
    </w:p>
    <w:p w:rsidR="006536F0" w:rsidRPr="00F21154" w:rsidRDefault="0043515D" w:rsidP="0043515D">
      <w:pPr>
        <w:widowControl w:val="0"/>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в</w:t>
      </w:r>
      <w:r w:rsidR="006536F0" w:rsidRPr="00F21154">
        <w:rPr>
          <w:rFonts w:ascii="Times New Roman" w:hAnsi="Times New Roman"/>
          <w:sz w:val="28"/>
          <w:szCs w:val="28"/>
        </w:rPr>
        <w:t>опросы касающиеся установления, отмены местных налогов, сборов и других платежей;</w:t>
      </w:r>
    </w:p>
    <w:p w:rsidR="006536F0" w:rsidRPr="00F21154" w:rsidRDefault="0043515D" w:rsidP="0043515D">
      <w:pPr>
        <w:widowControl w:val="0"/>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в</w:t>
      </w:r>
      <w:r w:rsidR="006536F0" w:rsidRPr="00F21154">
        <w:rPr>
          <w:rFonts w:ascii="Times New Roman" w:hAnsi="Times New Roman"/>
          <w:sz w:val="28"/>
          <w:szCs w:val="28"/>
        </w:rPr>
        <w:t>опрос о повторном рассмотрении отклоненных проектов решений, о даче согласия на назначение кандидатур в муниципальные должности;</w:t>
      </w:r>
    </w:p>
    <w:p w:rsidR="00801C2A" w:rsidRDefault="0043515D" w:rsidP="00801C2A">
      <w:pPr>
        <w:widowControl w:val="0"/>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в</w:t>
      </w:r>
      <w:r w:rsidR="006536F0" w:rsidRPr="00F21154">
        <w:rPr>
          <w:rFonts w:ascii="Times New Roman" w:hAnsi="Times New Roman"/>
          <w:sz w:val="28"/>
          <w:szCs w:val="28"/>
        </w:rPr>
        <w:t>опрос о доверии начальнику управления (отдела),начальнику полиции общественной безопасности района.</w:t>
      </w:r>
    </w:p>
    <w:p w:rsidR="006536F0" w:rsidRPr="00801C2A" w:rsidRDefault="006536F0" w:rsidP="00945098">
      <w:pPr>
        <w:pStyle w:val="a5"/>
        <w:widowControl w:val="0"/>
        <w:numPr>
          <w:ilvl w:val="0"/>
          <w:numId w:val="81"/>
        </w:numPr>
        <w:autoSpaceDE w:val="0"/>
        <w:autoSpaceDN w:val="0"/>
        <w:adjustRightInd w:val="0"/>
        <w:spacing w:after="0" w:line="240" w:lineRule="auto"/>
        <w:ind w:hanging="436"/>
        <w:jc w:val="both"/>
        <w:rPr>
          <w:rFonts w:ascii="Times New Roman" w:hAnsi="Times New Roman"/>
          <w:sz w:val="28"/>
          <w:szCs w:val="28"/>
        </w:rPr>
      </w:pPr>
      <w:r w:rsidRPr="00801C2A">
        <w:rPr>
          <w:rFonts w:ascii="Times New Roman" w:hAnsi="Times New Roman"/>
          <w:sz w:val="28"/>
          <w:szCs w:val="28"/>
        </w:rPr>
        <w:t>Другие проекты решений, могут рассматриваться во внеочередном прядке только по решению сессии, принятому большинством голосов от числа избранных депутатов Совета народных депутатов Шовгеновского района.</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lastRenderedPageBreak/>
        <w:t>СТАТЬЯ 55.  Полномочия председательствующего на сессии Совета народных депутатов Шовгеновского района</w:t>
      </w:r>
    </w:p>
    <w:p w:rsidR="006536F0" w:rsidRPr="00F21154" w:rsidRDefault="006536F0" w:rsidP="00945098">
      <w:pPr>
        <w:widowControl w:val="0"/>
        <w:numPr>
          <w:ilvl w:val="0"/>
          <w:numId w:val="82"/>
        </w:numPr>
        <w:tabs>
          <w:tab w:val="left" w:pos="709"/>
        </w:tabs>
        <w:autoSpaceDE w:val="0"/>
        <w:autoSpaceDN w:val="0"/>
        <w:adjustRightInd w:val="0"/>
        <w:spacing w:after="0" w:line="240" w:lineRule="auto"/>
        <w:ind w:left="709" w:hanging="555"/>
        <w:jc w:val="both"/>
        <w:rPr>
          <w:rFonts w:ascii="Times New Roman" w:hAnsi="Times New Roman"/>
          <w:sz w:val="28"/>
          <w:szCs w:val="28"/>
        </w:rPr>
      </w:pPr>
      <w:r w:rsidRPr="00F21154">
        <w:rPr>
          <w:rFonts w:ascii="Times New Roman" w:hAnsi="Times New Roman"/>
          <w:sz w:val="28"/>
          <w:szCs w:val="28"/>
        </w:rPr>
        <w:t>Председательствующий на сессии Совета народных депутатов Шовгеновского района:</w:t>
      </w:r>
    </w:p>
    <w:p w:rsidR="006536F0" w:rsidRPr="00F21154" w:rsidRDefault="001D7C07" w:rsidP="001D7C07">
      <w:pPr>
        <w:widowControl w:val="0"/>
        <w:tabs>
          <w:tab w:val="left" w:pos="720"/>
        </w:tabs>
        <w:autoSpaceDE w:val="0"/>
        <w:autoSpaceDN w:val="0"/>
        <w:adjustRightInd w:val="0"/>
        <w:spacing w:after="0" w:line="240" w:lineRule="auto"/>
        <w:ind w:left="709" w:hanging="709"/>
        <w:jc w:val="both"/>
        <w:rPr>
          <w:rFonts w:ascii="Times New Roman" w:hAnsi="Times New Roman"/>
          <w:sz w:val="28"/>
          <w:szCs w:val="28"/>
        </w:rPr>
      </w:pPr>
      <w:r>
        <w:rPr>
          <w:rFonts w:ascii="Times New Roman" w:hAnsi="Times New Roman"/>
          <w:sz w:val="28"/>
          <w:szCs w:val="28"/>
        </w:rPr>
        <w:tab/>
        <w:t xml:space="preserve">- </w:t>
      </w:r>
      <w:r w:rsidR="006536F0" w:rsidRPr="00F21154">
        <w:rPr>
          <w:rFonts w:ascii="Times New Roman" w:hAnsi="Times New Roman"/>
          <w:sz w:val="28"/>
          <w:szCs w:val="28"/>
        </w:rPr>
        <w:t>руководит общим ходом сессии, обеспечивает соблюдение настоящего Регламента;</w:t>
      </w:r>
    </w:p>
    <w:p w:rsidR="006536F0" w:rsidRPr="00F21154" w:rsidRDefault="001D7C07" w:rsidP="001D7C07">
      <w:pPr>
        <w:widowControl w:val="0"/>
        <w:tabs>
          <w:tab w:val="left" w:pos="720"/>
        </w:tabs>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предоставляет слово для выступления в порядке поступления зарегистрированных заявок в соответствие с повесткой заседания, требованиями настоящего Регламента либо в ином порядке, определенном решением Совета народных депутатов Шовгеновского района;</w:t>
      </w:r>
    </w:p>
    <w:p w:rsidR="006536F0" w:rsidRPr="00F21154" w:rsidRDefault="001D7C07" w:rsidP="001D7C07">
      <w:pPr>
        <w:widowControl w:val="0"/>
        <w:tabs>
          <w:tab w:val="left" w:pos="720"/>
        </w:tabs>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ab/>
        <w:t xml:space="preserve">- </w:t>
      </w:r>
      <w:r w:rsidR="006536F0" w:rsidRPr="00F21154">
        <w:rPr>
          <w:rFonts w:ascii="Times New Roman" w:hAnsi="Times New Roman"/>
          <w:sz w:val="28"/>
          <w:szCs w:val="28"/>
        </w:rPr>
        <w:t>обеспечивает выполнение организационных решений Совета народных депутатов Шовгеновского района;</w:t>
      </w:r>
    </w:p>
    <w:p w:rsidR="006536F0" w:rsidRPr="00F21154" w:rsidRDefault="001D7C07" w:rsidP="001D7C07">
      <w:pPr>
        <w:widowControl w:val="0"/>
        <w:tabs>
          <w:tab w:val="left" w:pos="720"/>
        </w:tabs>
        <w:autoSpaceDE w:val="0"/>
        <w:autoSpaceDN w:val="0"/>
        <w:adjustRightInd w:val="0"/>
        <w:spacing w:after="0" w:line="240" w:lineRule="auto"/>
        <w:ind w:left="720"/>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ставит на голосование каждое предложение депутатов в порядке поступления;</w:t>
      </w:r>
    </w:p>
    <w:p w:rsidR="006536F0" w:rsidRPr="00F21154" w:rsidRDefault="001D7C07" w:rsidP="001D7C07">
      <w:pPr>
        <w:widowControl w:val="0"/>
        <w:tabs>
          <w:tab w:val="left" w:pos="720"/>
        </w:tabs>
        <w:autoSpaceDE w:val="0"/>
        <w:autoSpaceDN w:val="0"/>
        <w:adjustRightInd w:val="0"/>
        <w:spacing w:after="0" w:line="240" w:lineRule="auto"/>
        <w:ind w:left="720"/>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проводит голосование и оглашает его результаты;</w:t>
      </w:r>
    </w:p>
    <w:p w:rsidR="006536F0" w:rsidRPr="00F21154" w:rsidRDefault="001D7C07" w:rsidP="001D7C07">
      <w:pPr>
        <w:widowControl w:val="0"/>
        <w:tabs>
          <w:tab w:val="left" w:pos="720"/>
        </w:tabs>
        <w:autoSpaceDE w:val="0"/>
        <w:autoSpaceDN w:val="0"/>
        <w:adjustRightInd w:val="0"/>
        <w:spacing w:after="0" w:line="240" w:lineRule="auto"/>
        <w:ind w:left="720"/>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контролирует работу аппарата, ведение протоколов сессий, удостоверяет указанные протоколы своей подписью.</w:t>
      </w:r>
    </w:p>
    <w:p w:rsidR="006536F0" w:rsidRPr="006634E2" w:rsidRDefault="006536F0" w:rsidP="00945098">
      <w:pPr>
        <w:pStyle w:val="a5"/>
        <w:widowControl w:val="0"/>
        <w:numPr>
          <w:ilvl w:val="0"/>
          <w:numId w:val="82"/>
        </w:numPr>
        <w:autoSpaceDE w:val="0"/>
        <w:autoSpaceDN w:val="0"/>
        <w:adjustRightInd w:val="0"/>
        <w:spacing w:after="0" w:line="240" w:lineRule="auto"/>
        <w:jc w:val="both"/>
        <w:rPr>
          <w:rFonts w:ascii="Times New Roman" w:hAnsi="Times New Roman"/>
          <w:sz w:val="28"/>
          <w:szCs w:val="28"/>
        </w:rPr>
      </w:pPr>
      <w:r w:rsidRPr="006634E2">
        <w:rPr>
          <w:rFonts w:ascii="Times New Roman" w:hAnsi="Times New Roman"/>
          <w:sz w:val="28"/>
          <w:szCs w:val="28"/>
        </w:rPr>
        <w:t>Председательствующий на заседании Совет народных депутатов Шовгеновского района вправе:</w:t>
      </w:r>
    </w:p>
    <w:p w:rsidR="006536F0" w:rsidRPr="00F21154" w:rsidRDefault="001D7C07" w:rsidP="0042572E">
      <w:pPr>
        <w:widowControl w:val="0"/>
        <w:tabs>
          <w:tab w:val="left" w:pos="765"/>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удалять из зала заседаний приглашенных лиц, мешающих работе Совета народных депутатов Шовгеновского района;</w:t>
      </w:r>
    </w:p>
    <w:p w:rsidR="006634E2" w:rsidRDefault="001D7C07" w:rsidP="006634E2">
      <w:pPr>
        <w:widowControl w:val="0"/>
        <w:tabs>
          <w:tab w:val="left" w:pos="765"/>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депутатов  лишается слова без предупреждения.</w:t>
      </w:r>
    </w:p>
    <w:p w:rsidR="006536F0" w:rsidRPr="006634E2" w:rsidRDefault="006536F0" w:rsidP="00945098">
      <w:pPr>
        <w:pStyle w:val="a5"/>
        <w:widowControl w:val="0"/>
        <w:numPr>
          <w:ilvl w:val="0"/>
          <w:numId w:val="82"/>
        </w:numPr>
        <w:tabs>
          <w:tab w:val="left" w:pos="765"/>
        </w:tabs>
        <w:autoSpaceDE w:val="0"/>
        <w:autoSpaceDN w:val="0"/>
        <w:adjustRightInd w:val="0"/>
        <w:spacing w:after="0" w:line="240" w:lineRule="auto"/>
        <w:jc w:val="both"/>
        <w:rPr>
          <w:rFonts w:ascii="Times New Roman" w:hAnsi="Times New Roman"/>
          <w:sz w:val="28"/>
          <w:szCs w:val="28"/>
        </w:rPr>
      </w:pPr>
      <w:r w:rsidRPr="006634E2">
        <w:rPr>
          <w:rFonts w:ascii="Times New Roman" w:hAnsi="Times New Roman"/>
          <w:sz w:val="28"/>
          <w:szCs w:val="28"/>
        </w:rPr>
        <w:t>Порядок участия председательствующего в работе сессии Совета народных депутатов Шовгеновского района:</w:t>
      </w:r>
    </w:p>
    <w:p w:rsidR="006536F0" w:rsidRPr="00F21154" w:rsidRDefault="006634E2" w:rsidP="006634E2">
      <w:pPr>
        <w:widowControl w:val="0"/>
        <w:tabs>
          <w:tab w:val="left" w:pos="709"/>
        </w:tabs>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ab/>
      </w:r>
      <w:r w:rsidR="001D7C07">
        <w:rPr>
          <w:rFonts w:ascii="Times New Roman" w:hAnsi="Times New Roman"/>
          <w:sz w:val="28"/>
          <w:szCs w:val="28"/>
        </w:rPr>
        <w:t xml:space="preserve">- </w:t>
      </w:r>
      <w:r w:rsidR="006536F0" w:rsidRPr="00F21154">
        <w:rPr>
          <w:rFonts w:ascii="Times New Roman" w:hAnsi="Times New Roman"/>
          <w:sz w:val="28"/>
          <w:szCs w:val="28"/>
        </w:rPr>
        <w:t>председательствующий на заседании Совета народных депутатов Шовгеновского района не вправе высказывать собственное мнение по существу обсуждаемых вопросов, комментировать выступление депутатов, давать характеристику выступающим;</w:t>
      </w:r>
    </w:p>
    <w:p w:rsidR="006536F0" w:rsidRPr="00F21154" w:rsidRDefault="001D7C07" w:rsidP="006634E2">
      <w:pPr>
        <w:widowControl w:val="0"/>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если председательствующий считае</w:t>
      </w:r>
      <w:r>
        <w:rPr>
          <w:rFonts w:ascii="Times New Roman" w:hAnsi="Times New Roman"/>
          <w:sz w:val="28"/>
          <w:szCs w:val="28"/>
        </w:rPr>
        <w:t xml:space="preserve">т необходимым принять участие в   </w:t>
      </w:r>
      <w:r w:rsidR="006536F0" w:rsidRPr="00F21154">
        <w:rPr>
          <w:rFonts w:ascii="Times New Roman" w:hAnsi="Times New Roman"/>
          <w:sz w:val="28"/>
          <w:szCs w:val="28"/>
        </w:rPr>
        <w:t>обсуждении какого – либо вопроса он записывается в общем порядке для выступления передает своему заместителю функции председательствующего до принятия решения по обсуждаемому вопросу;</w:t>
      </w:r>
    </w:p>
    <w:p w:rsidR="006536F0" w:rsidRPr="00F21154" w:rsidRDefault="001D7C07" w:rsidP="006634E2">
      <w:pPr>
        <w:widowControl w:val="0"/>
        <w:tabs>
          <w:tab w:val="left" w:pos="795"/>
        </w:tabs>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 xml:space="preserve">участвуя в открытом голосовании председательствующий голосует </w:t>
      </w:r>
      <w:r>
        <w:rPr>
          <w:rFonts w:ascii="Times New Roman" w:hAnsi="Times New Roman"/>
          <w:sz w:val="28"/>
          <w:szCs w:val="28"/>
        </w:rPr>
        <w:t xml:space="preserve">     </w:t>
      </w:r>
      <w:r w:rsidR="006536F0" w:rsidRPr="00F21154">
        <w:rPr>
          <w:rFonts w:ascii="Times New Roman" w:hAnsi="Times New Roman"/>
          <w:sz w:val="28"/>
          <w:szCs w:val="28"/>
        </w:rPr>
        <w:t>последним.</w:t>
      </w:r>
    </w:p>
    <w:p w:rsidR="001D7C07" w:rsidRDefault="001D7C07" w:rsidP="001D7C07">
      <w:pPr>
        <w:widowControl w:val="0"/>
        <w:tabs>
          <w:tab w:val="left" w:pos="851"/>
        </w:tabs>
        <w:autoSpaceDE w:val="0"/>
        <w:autoSpaceDN w:val="0"/>
        <w:adjustRightInd w:val="0"/>
        <w:spacing w:after="0" w:line="240" w:lineRule="auto"/>
        <w:ind w:left="993" w:hanging="285"/>
        <w:jc w:val="both"/>
        <w:rPr>
          <w:rFonts w:ascii="Times New Roman" w:hAnsi="Times New Roman"/>
          <w:sz w:val="28"/>
          <w:szCs w:val="28"/>
        </w:rPr>
      </w:pPr>
      <w:r>
        <w:rPr>
          <w:rFonts w:ascii="Times New Roman" w:hAnsi="Times New Roman"/>
          <w:sz w:val="28"/>
          <w:szCs w:val="28"/>
        </w:rPr>
        <w:t>- п</w:t>
      </w:r>
      <w:r w:rsidR="006536F0" w:rsidRPr="00F21154">
        <w:rPr>
          <w:rFonts w:ascii="Times New Roman" w:hAnsi="Times New Roman"/>
          <w:sz w:val="28"/>
          <w:szCs w:val="28"/>
        </w:rPr>
        <w:t>ри нарушении председател</w:t>
      </w:r>
      <w:r>
        <w:rPr>
          <w:rFonts w:ascii="Times New Roman" w:hAnsi="Times New Roman"/>
          <w:sz w:val="28"/>
          <w:szCs w:val="28"/>
        </w:rPr>
        <w:t>ьствующим требований настоящего</w:t>
      </w:r>
    </w:p>
    <w:p w:rsidR="006536F0" w:rsidRPr="00F21154" w:rsidRDefault="001D7C07" w:rsidP="006634E2">
      <w:pPr>
        <w:widowControl w:val="0"/>
        <w:tabs>
          <w:tab w:val="left" w:pos="709"/>
        </w:tabs>
        <w:autoSpaceDE w:val="0"/>
        <w:autoSpaceDN w:val="0"/>
        <w:adjustRightInd w:val="0"/>
        <w:spacing w:after="0" w:line="240" w:lineRule="auto"/>
        <w:ind w:left="709" w:hanging="285"/>
        <w:jc w:val="both"/>
        <w:rPr>
          <w:rFonts w:ascii="Times New Roman" w:hAnsi="Times New Roman"/>
          <w:sz w:val="28"/>
          <w:szCs w:val="28"/>
        </w:rPr>
      </w:pPr>
      <w:r>
        <w:rPr>
          <w:rFonts w:ascii="Times New Roman" w:hAnsi="Times New Roman"/>
          <w:sz w:val="28"/>
          <w:szCs w:val="28"/>
        </w:rPr>
        <w:t xml:space="preserve"> </w:t>
      </w:r>
      <w:r w:rsidR="006634E2">
        <w:rPr>
          <w:rFonts w:ascii="Times New Roman" w:hAnsi="Times New Roman"/>
          <w:sz w:val="28"/>
          <w:szCs w:val="28"/>
        </w:rPr>
        <w:tab/>
      </w:r>
      <w:r w:rsidR="006536F0" w:rsidRPr="00F21154">
        <w:rPr>
          <w:rFonts w:ascii="Times New Roman" w:hAnsi="Times New Roman"/>
          <w:sz w:val="28"/>
          <w:szCs w:val="28"/>
        </w:rPr>
        <w:t>Регламента депутаты вправе назначит</w:t>
      </w:r>
      <w:r>
        <w:rPr>
          <w:rFonts w:ascii="Times New Roman" w:hAnsi="Times New Roman"/>
          <w:sz w:val="28"/>
          <w:szCs w:val="28"/>
        </w:rPr>
        <w:t xml:space="preserve">ь другого председательствующего </w:t>
      </w:r>
      <w:r w:rsidR="006634E2">
        <w:rPr>
          <w:rFonts w:ascii="Times New Roman" w:hAnsi="Times New Roman"/>
          <w:sz w:val="28"/>
          <w:szCs w:val="28"/>
        </w:rPr>
        <w:t xml:space="preserve">до </w:t>
      </w:r>
      <w:r w:rsidR="006536F0" w:rsidRPr="00F21154">
        <w:rPr>
          <w:rFonts w:ascii="Times New Roman" w:hAnsi="Times New Roman"/>
          <w:sz w:val="28"/>
          <w:szCs w:val="28"/>
        </w:rPr>
        <w:t>принятия решения по обсуждаемому вопросу.</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56. Графики проведения заседаний Совета народных депутатов Шовгеновского района</w:t>
      </w:r>
    </w:p>
    <w:p w:rsidR="006536F0" w:rsidRDefault="006536F0" w:rsidP="00945098">
      <w:pPr>
        <w:pStyle w:val="a5"/>
        <w:widowControl w:val="0"/>
        <w:numPr>
          <w:ilvl w:val="0"/>
          <w:numId w:val="105"/>
        </w:numPr>
        <w:tabs>
          <w:tab w:val="left" w:pos="1440"/>
        </w:tabs>
        <w:autoSpaceDE w:val="0"/>
        <w:autoSpaceDN w:val="0"/>
        <w:adjustRightInd w:val="0"/>
        <w:spacing w:after="0" w:line="240" w:lineRule="auto"/>
        <w:jc w:val="both"/>
        <w:rPr>
          <w:rFonts w:ascii="Times New Roman" w:hAnsi="Times New Roman"/>
          <w:sz w:val="28"/>
          <w:szCs w:val="28"/>
        </w:rPr>
      </w:pPr>
      <w:r w:rsidRPr="00C7270D">
        <w:rPr>
          <w:rFonts w:ascii="Times New Roman" w:hAnsi="Times New Roman"/>
          <w:sz w:val="28"/>
          <w:szCs w:val="28"/>
        </w:rPr>
        <w:t xml:space="preserve">Заседания Совета народных депутатов Шовгеновского района проводятся </w:t>
      </w:r>
      <w:r w:rsidRPr="00C7270D">
        <w:rPr>
          <w:rFonts w:ascii="Times New Roman" w:hAnsi="Times New Roman"/>
          <w:sz w:val="28"/>
          <w:szCs w:val="28"/>
        </w:rPr>
        <w:lastRenderedPageBreak/>
        <w:t>как в рабочие дни, так и выходные дни.</w:t>
      </w:r>
    </w:p>
    <w:p w:rsidR="00C7270D" w:rsidRDefault="006536F0" w:rsidP="00945098">
      <w:pPr>
        <w:pStyle w:val="a5"/>
        <w:widowControl w:val="0"/>
        <w:numPr>
          <w:ilvl w:val="0"/>
          <w:numId w:val="105"/>
        </w:numPr>
        <w:tabs>
          <w:tab w:val="left" w:pos="1440"/>
        </w:tabs>
        <w:autoSpaceDE w:val="0"/>
        <w:autoSpaceDN w:val="0"/>
        <w:adjustRightInd w:val="0"/>
        <w:spacing w:after="0" w:line="240" w:lineRule="auto"/>
        <w:jc w:val="both"/>
        <w:rPr>
          <w:rFonts w:ascii="Times New Roman" w:hAnsi="Times New Roman"/>
          <w:sz w:val="28"/>
          <w:szCs w:val="28"/>
        </w:rPr>
      </w:pPr>
      <w:r w:rsidRPr="00C7270D">
        <w:rPr>
          <w:rFonts w:ascii="Times New Roman" w:hAnsi="Times New Roman"/>
          <w:sz w:val="28"/>
          <w:szCs w:val="28"/>
        </w:rPr>
        <w:t>Устанавливаются перерывы в работе продолжител</w:t>
      </w:r>
      <w:r w:rsidR="00C7270D">
        <w:rPr>
          <w:rFonts w:ascii="Times New Roman" w:hAnsi="Times New Roman"/>
          <w:sz w:val="28"/>
          <w:szCs w:val="28"/>
        </w:rPr>
        <w:t>ьностью 15 минут через каждые 2 часа.</w:t>
      </w:r>
    </w:p>
    <w:p w:rsidR="006536F0" w:rsidRDefault="006536F0" w:rsidP="00945098">
      <w:pPr>
        <w:pStyle w:val="a5"/>
        <w:widowControl w:val="0"/>
        <w:numPr>
          <w:ilvl w:val="0"/>
          <w:numId w:val="105"/>
        </w:numPr>
        <w:tabs>
          <w:tab w:val="left" w:pos="1440"/>
        </w:tabs>
        <w:autoSpaceDE w:val="0"/>
        <w:autoSpaceDN w:val="0"/>
        <w:adjustRightInd w:val="0"/>
        <w:spacing w:after="0" w:line="240" w:lineRule="auto"/>
        <w:jc w:val="both"/>
        <w:rPr>
          <w:rFonts w:ascii="Times New Roman" w:hAnsi="Times New Roman"/>
          <w:sz w:val="28"/>
          <w:szCs w:val="28"/>
        </w:rPr>
      </w:pPr>
      <w:r w:rsidRPr="00C7270D">
        <w:rPr>
          <w:rFonts w:ascii="Times New Roman" w:hAnsi="Times New Roman"/>
          <w:sz w:val="28"/>
          <w:szCs w:val="28"/>
        </w:rPr>
        <w:t>Утренние заседания проводятся с 10 часов, дневные заседания с 14 часов.</w:t>
      </w:r>
    </w:p>
    <w:p w:rsidR="006536F0" w:rsidRPr="00C7270D" w:rsidRDefault="006536F0" w:rsidP="00945098">
      <w:pPr>
        <w:pStyle w:val="a5"/>
        <w:widowControl w:val="0"/>
        <w:numPr>
          <w:ilvl w:val="0"/>
          <w:numId w:val="105"/>
        </w:numPr>
        <w:tabs>
          <w:tab w:val="left" w:pos="1440"/>
        </w:tabs>
        <w:autoSpaceDE w:val="0"/>
        <w:autoSpaceDN w:val="0"/>
        <w:adjustRightInd w:val="0"/>
        <w:spacing w:after="0" w:line="240" w:lineRule="auto"/>
        <w:jc w:val="both"/>
        <w:rPr>
          <w:rFonts w:ascii="Times New Roman" w:hAnsi="Times New Roman"/>
          <w:sz w:val="28"/>
          <w:szCs w:val="28"/>
        </w:rPr>
      </w:pPr>
      <w:r w:rsidRPr="00C7270D">
        <w:rPr>
          <w:rFonts w:ascii="Times New Roman" w:hAnsi="Times New Roman"/>
          <w:sz w:val="28"/>
          <w:szCs w:val="28"/>
        </w:rPr>
        <w:t>Сессия может принять решение об ином времени проведения заседания.</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57. Продолжительность времени предоставляемого для выступления кандидатов</w:t>
      </w:r>
    </w:p>
    <w:p w:rsidR="006536F0" w:rsidRPr="00F21154" w:rsidRDefault="006536F0" w:rsidP="00945098">
      <w:pPr>
        <w:widowControl w:val="0"/>
        <w:numPr>
          <w:ilvl w:val="0"/>
          <w:numId w:val="83"/>
        </w:numPr>
        <w:tabs>
          <w:tab w:val="left" w:pos="780"/>
        </w:tabs>
        <w:autoSpaceDE w:val="0"/>
        <w:autoSpaceDN w:val="0"/>
        <w:adjustRightInd w:val="0"/>
        <w:spacing w:after="0" w:line="240" w:lineRule="auto"/>
        <w:ind w:left="780" w:hanging="420"/>
        <w:jc w:val="both"/>
        <w:rPr>
          <w:rFonts w:ascii="Times New Roman" w:hAnsi="Times New Roman"/>
          <w:sz w:val="28"/>
          <w:szCs w:val="28"/>
        </w:rPr>
      </w:pPr>
      <w:r w:rsidRPr="00F21154">
        <w:rPr>
          <w:rFonts w:ascii="Times New Roman" w:hAnsi="Times New Roman"/>
          <w:sz w:val="28"/>
          <w:szCs w:val="28"/>
        </w:rPr>
        <w:t>Продолжительность докладов, содокладов и заключительного слова устанавливается председательствующим на заседании Совета народных депутатов Шовгеновского района по согласованию с докладчиками и содокладчиками и не должна превышать 30 минут для доклада, 15 мин для содоклада  10 минут для заключительного слова.</w:t>
      </w:r>
    </w:p>
    <w:p w:rsidR="006536F0" w:rsidRPr="00F21154" w:rsidRDefault="006536F0" w:rsidP="00945098">
      <w:pPr>
        <w:widowControl w:val="0"/>
        <w:numPr>
          <w:ilvl w:val="0"/>
          <w:numId w:val="84"/>
        </w:numPr>
        <w:tabs>
          <w:tab w:val="left" w:pos="780"/>
        </w:tabs>
        <w:autoSpaceDE w:val="0"/>
        <w:autoSpaceDN w:val="0"/>
        <w:adjustRightInd w:val="0"/>
        <w:spacing w:after="0" w:line="240" w:lineRule="auto"/>
        <w:ind w:left="780" w:hanging="420"/>
        <w:jc w:val="both"/>
        <w:rPr>
          <w:rFonts w:ascii="Times New Roman" w:hAnsi="Times New Roman"/>
          <w:sz w:val="28"/>
          <w:szCs w:val="28"/>
        </w:rPr>
      </w:pPr>
      <w:r w:rsidRPr="00F21154">
        <w:rPr>
          <w:rFonts w:ascii="Times New Roman" w:hAnsi="Times New Roman"/>
          <w:sz w:val="28"/>
          <w:szCs w:val="28"/>
        </w:rPr>
        <w:t>Выступающим в прениях предоставляется время до 5 минут для повторных выступлений в прениях, а также для выступления при обсуждении проектов решений до 3 – х минут, для выступлений по порядку ведения заседания, по мотивам голосования до 3 – х  минут. По кандидатурам для заявлений, вопросов, предложений, сообщений, справок до 3 – минут.</w:t>
      </w:r>
    </w:p>
    <w:p w:rsidR="006536F0" w:rsidRPr="00F21154" w:rsidRDefault="006536F0" w:rsidP="00945098">
      <w:pPr>
        <w:widowControl w:val="0"/>
        <w:numPr>
          <w:ilvl w:val="0"/>
          <w:numId w:val="85"/>
        </w:numPr>
        <w:tabs>
          <w:tab w:val="left" w:pos="780"/>
        </w:tabs>
        <w:autoSpaceDE w:val="0"/>
        <w:autoSpaceDN w:val="0"/>
        <w:adjustRightInd w:val="0"/>
        <w:spacing w:after="0" w:line="240" w:lineRule="auto"/>
        <w:ind w:left="780" w:hanging="420"/>
        <w:jc w:val="both"/>
        <w:rPr>
          <w:rFonts w:ascii="Times New Roman" w:hAnsi="Times New Roman"/>
          <w:sz w:val="28"/>
          <w:szCs w:val="28"/>
        </w:rPr>
      </w:pPr>
      <w:r w:rsidRPr="00F21154">
        <w:rPr>
          <w:rFonts w:ascii="Times New Roman" w:hAnsi="Times New Roman"/>
          <w:sz w:val="28"/>
          <w:szCs w:val="28"/>
        </w:rPr>
        <w:t>По истечении установленного срока председательствующий предупреждает об этом выступающего. А затем вправе прервать его выступление.</w:t>
      </w:r>
    </w:p>
    <w:p w:rsidR="006536F0" w:rsidRPr="00F21154" w:rsidRDefault="006536F0" w:rsidP="00945098">
      <w:pPr>
        <w:widowControl w:val="0"/>
        <w:numPr>
          <w:ilvl w:val="0"/>
          <w:numId w:val="86"/>
        </w:numPr>
        <w:tabs>
          <w:tab w:val="left" w:pos="780"/>
        </w:tabs>
        <w:autoSpaceDE w:val="0"/>
        <w:autoSpaceDN w:val="0"/>
        <w:adjustRightInd w:val="0"/>
        <w:spacing w:after="0" w:line="240" w:lineRule="auto"/>
        <w:ind w:left="780" w:hanging="420"/>
        <w:jc w:val="both"/>
        <w:rPr>
          <w:rFonts w:ascii="Times New Roman" w:hAnsi="Times New Roman"/>
          <w:sz w:val="28"/>
          <w:szCs w:val="28"/>
        </w:rPr>
      </w:pPr>
      <w:r w:rsidRPr="00F21154">
        <w:rPr>
          <w:rFonts w:ascii="Times New Roman" w:hAnsi="Times New Roman"/>
          <w:sz w:val="28"/>
          <w:szCs w:val="28"/>
        </w:rPr>
        <w:t>С согласия большинства присутствующих на заседании депутатов председательствующий может установить продолжительность обсуждения вопроса, включенного в повестку заседания. Время отводимое для вопросов и ответов, продлить время выступления.</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58. Выступления депутата на сессии по одному и тому же вопросу не более двух раз</w:t>
      </w:r>
    </w:p>
    <w:p w:rsidR="006536F0" w:rsidRPr="00F21154" w:rsidRDefault="006536F0" w:rsidP="009D65BA">
      <w:pPr>
        <w:widowControl w:val="0"/>
        <w:autoSpaceDE w:val="0"/>
        <w:autoSpaceDN w:val="0"/>
        <w:adjustRightInd w:val="0"/>
        <w:spacing w:after="0" w:line="240" w:lineRule="auto"/>
        <w:ind w:left="708" w:firstLine="712"/>
        <w:jc w:val="both"/>
        <w:rPr>
          <w:rFonts w:ascii="Times New Roman" w:hAnsi="Times New Roman"/>
          <w:sz w:val="28"/>
          <w:szCs w:val="28"/>
        </w:rPr>
      </w:pPr>
      <w:r w:rsidRPr="00F21154">
        <w:rPr>
          <w:rFonts w:ascii="Times New Roman" w:hAnsi="Times New Roman"/>
          <w:sz w:val="28"/>
          <w:szCs w:val="28"/>
        </w:rPr>
        <w:t>На сессиях Совета народных депутатов Шовгеновского района представитель фракции депутатской группы, депутат может выступать в прениях по одному и тому же вопросу не более двух раз.</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59. Порядок выступления депутата на сессии</w:t>
      </w:r>
    </w:p>
    <w:p w:rsidR="006536F0" w:rsidRPr="00F21154" w:rsidRDefault="006536F0" w:rsidP="00945098">
      <w:pPr>
        <w:widowControl w:val="0"/>
        <w:numPr>
          <w:ilvl w:val="0"/>
          <w:numId w:val="87"/>
        </w:numPr>
        <w:tabs>
          <w:tab w:val="left" w:pos="780"/>
        </w:tabs>
        <w:autoSpaceDE w:val="0"/>
        <w:autoSpaceDN w:val="0"/>
        <w:adjustRightInd w:val="0"/>
        <w:spacing w:after="0" w:line="240" w:lineRule="auto"/>
        <w:ind w:left="780" w:hanging="420"/>
        <w:jc w:val="both"/>
        <w:rPr>
          <w:rFonts w:ascii="Times New Roman" w:hAnsi="Times New Roman"/>
          <w:sz w:val="28"/>
          <w:szCs w:val="28"/>
        </w:rPr>
      </w:pPr>
      <w:r w:rsidRPr="00F21154">
        <w:rPr>
          <w:rFonts w:ascii="Times New Roman" w:hAnsi="Times New Roman"/>
          <w:sz w:val="28"/>
          <w:szCs w:val="28"/>
        </w:rPr>
        <w:t>Никто не вправе выступать на сессии Совета народных депутатов Шовгеновского района без разрешения председательствующего.</w:t>
      </w:r>
    </w:p>
    <w:p w:rsidR="006536F0" w:rsidRPr="00F21154" w:rsidRDefault="006536F0" w:rsidP="00945098">
      <w:pPr>
        <w:widowControl w:val="0"/>
        <w:numPr>
          <w:ilvl w:val="0"/>
          <w:numId w:val="88"/>
        </w:numPr>
        <w:tabs>
          <w:tab w:val="left" w:pos="780"/>
        </w:tabs>
        <w:autoSpaceDE w:val="0"/>
        <w:autoSpaceDN w:val="0"/>
        <w:adjustRightInd w:val="0"/>
        <w:spacing w:after="0" w:line="240" w:lineRule="auto"/>
        <w:ind w:left="780" w:hanging="420"/>
        <w:jc w:val="both"/>
        <w:rPr>
          <w:rFonts w:ascii="Times New Roman" w:hAnsi="Times New Roman"/>
          <w:sz w:val="28"/>
          <w:szCs w:val="28"/>
        </w:rPr>
      </w:pPr>
      <w:r w:rsidRPr="00F21154">
        <w:rPr>
          <w:rFonts w:ascii="Times New Roman" w:hAnsi="Times New Roman"/>
          <w:sz w:val="28"/>
          <w:szCs w:val="28"/>
        </w:rPr>
        <w:t>Депутаты, которые не смогли выступить в связи с прекращением прений вправе приобщить подписанные тексты своих выступлений к протоколу сессии Совета народных депутатов Шовгеновского района.</w:t>
      </w:r>
    </w:p>
    <w:p w:rsidR="006536F0" w:rsidRPr="00F21154" w:rsidRDefault="006536F0" w:rsidP="00F21154">
      <w:pPr>
        <w:widowControl w:val="0"/>
        <w:autoSpaceDE w:val="0"/>
        <w:autoSpaceDN w:val="0"/>
        <w:adjustRightInd w:val="0"/>
        <w:spacing w:after="0" w:line="240" w:lineRule="auto"/>
        <w:ind w:left="360" w:hanging="360"/>
        <w:jc w:val="both"/>
        <w:rPr>
          <w:rFonts w:ascii="Times New Roman" w:hAnsi="Times New Roman"/>
          <w:b/>
          <w:bCs/>
          <w:i/>
          <w:iCs/>
          <w:sz w:val="28"/>
          <w:szCs w:val="28"/>
        </w:rPr>
      </w:pPr>
      <w:r w:rsidRPr="00F21154">
        <w:rPr>
          <w:rFonts w:ascii="Times New Roman" w:hAnsi="Times New Roman"/>
          <w:b/>
          <w:bCs/>
          <w:i/>
          <w:iCs/>
          <w:sz w:val="28"/>
          <w:szCs w:val="28"/>
        </w:rPr>
        <w:t>СТАТЬЯ 60. Прекращение прений</w:t>
      </w:r>
    </w:p>
    <w:p w:rsidR="006536F0" w:rsidRPr="00F21154" w:rsidRDefault="006536F0" w:rsidP="00945098">
      <w:pPr>
        <w:widowControl w:val="0"/>
        <w:numPr>
          <w:ilvl w:val="0"/>
          <w:numId w:val="89"/>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Прения по обсуждаемому вопросу могут быть прекращены по истечении времени установленного сессией, либо по решению Совета народных депутатов Шовгеновского района.</w:t>
      </w:r>
    </w:p>
    <w:p w:rsidR="006536F0" w:rsidRPr="00F21154" w:rsidRDefault="006536F0" w:rsidP="00945098">
      <w:pPr>
        <w:widowControl w:val="0"/>
        <w:numPr>
          <w:ilvl w:val="0"/>
          <w:numId w:val="90"/>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t>Председательствующий, получив предложение о прекращении прений информирует депутатов о числе записавшихся и выступивших, настаивающих на выступлении и с одобрения депутатов предоставляет им слово.</w:t>
      </w:r>
    </w:p>
    <w:p w:rsidR="006536F0" w:rsidRPr="00F21154" w:rsidRDefault="006536F0" w:rsidP="00945098">
      <w:pPr>
        <w:widowControl w:val="0"/>
        <w:numPr>
          <w:ilvl w:val="0"/>
          <w:numId w:val="91"/>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F21154">
        <w:rPr>
          <w:rFonts w:ascii="Times New Roman" w:hAnsi="Times New Roman"/>
          <w:sz w:val="28"/>
          <w:szCs w:val="28"/>
        </w:rPr>
        <w:lastRenderedPageBreak/>
        <w:t>После принятия решения о прекращении прений докладчик и содокладчик имеют право на заключительное слово. Допускаются выступления по мотивам голосования представителей фракций, депутатских групп и депутатов.</w:t>
      </w:r>
    </w:p>
    <w:p w:rsidR="006536F0" w:rsidRPr="00F21154" w:rsidRDefault="006536F0" w:rsidP="00F21154">
      <w:pPr>
        <w:widowControl w:val="0"/>
        <w:autoSpaceDE w:val="0"/>
        <w:autoSpaceDN w:val="0"/>
        <w:adjustRightInd w:val="0"/>
        <w:spacing w:after="0" w:line="240" w:lineRule="auto"/>
        <w:ind w:left="360"/>
        <w:jc w:val="both"/>
        <w:rPr>
          <w:rFonts w:ascii="Times New Roman" w:hAnsi="Times New Roman"/>
          <w:b/>
          <w:bCs/>
          <w:sz w:val="28"/>
          <w:szCs w:val="28"/>
        </w:rPr>
      </w:pPr>
      <w:r w:rsidRPr="00F21154">
        <w:rPr>
          <w:rFonts w:ascii="Times New Roman" w:hAnsi="Times New Roman"/>
          <w:b/>
          <w:bCs/>
          <w:sz w:val="28"/>
          <w:szCs w:val="28"/>
        </w:rPr>
        <w:t>ГЛАВА 5. РАБОТА ДЕПУТАТОВ СОВЕТА НАРОДНЫХ ДЕПУТАТОВ</w:t>
      </w:r>
    </w:p>
    <w:p w:rsidR="006536F0" w:rsidRPr="00F21154" w:rsidRDefault="006536F0" w:rsidP="00F21154">
      <w:pPr>
        <w:widowControl w:val="0"/>
        <w:autoSpaceDE w:val="0"/>
        <w:autoSpaceDN w:val="0"/>
        <w:adjustRightInd w:val="0"/>
        <w:spacing w:after="0" w:line="240" w:lineRule="auto"/>
        <w:ind w:left="360"/>
        <w:jc w:val="both"/>
        <w:rPr>
          <w:rFonts w:ascii="Times New Roman" w:hAnsi="Times New Roman"/>
          <w:sz w:val="28"/>
          <w:szCs w:val="28"/>
        </w:rPr>
      </w:pPr>
      <w:r w:rsidRPr="00F21154">
        <w:rPr>
          <w:rFonts w:ascii="Times New Roman" w:hAnsi="Times New Roman"/>
          <w:b/>
          <w:bCs/>
          <w:sz w:val="28"/>
          <w:szCs w:val="28"/>
        </w:rPr>
        <w:tab/>
      </w:r>
      <w:r w:rsidRPr="00F21154">
        <w:rPr>
          <w:rFonts w:ascii="Times New Roman" w:hAnsi="Times New Roman"/>
          <w:b/>
          <w:bCs/>
          <w:sz w:val="28"/>
          <w:szCs w:val="28"/>
        </w:rPr>
        <w:tab/>
        <w:t>ШОВГЕНОВСКОГО РАЙОНА С ИЗБИРАТЕЛЯМИ</w:t>
      </w:r>
      <w:r w:rsidRPr="00F21154">
        <w:rPr>
          <w:rFonts w:ascii="Times New Roman" w:hAnsi="Times New Roman"/>
          <w:sz w:val="28"/>
          <w:szCs w:val="28"/>
        </w:rPr>
        <w:t xml:space="preserve"> </w:t>
      </w:r>
    </w:p>
    <w:p w:rsidR="006536F0" w:rsidRPr="00F21154" w:rsidRDefault="006536F0" w:rsidP="00F21154">
      <w:pPr>
        <w:widowControl w:val="0"/>
        <w:autoSpaceDE w:val="0"/>
        <w:autoSpaceDN w:val="0"/>
        <w:adjustRightInd w:val="0"/>
        <w:spacing w:after="0" w:line="240" w:lineRule="auto"/>
        <w:ind w:left="360" w:hanging="360"/>
        <w:jc w:val="both"/>
        <w:rPr>
          <w:rFonts w:ascii="Times New Roman" w:hAnsi="Times New Roman"/>
          <w:b/>
          <w:bCs/>
          <w:i/>
          <w:iCs/>
          <w:sz w:val="28"/>
          <w:szCs w:val="28"/>
        </w:rPr>
      </w:pPr>
      <w:r w:rsidRPr="00F21154">
        <w:rPr>
          <w:rFonts w:ascii="Times New Roman" w:hAnsi="Times New Roman"/>
          <w:b/>
          <w:bCs/>
          <w:i/>
          <w:iCs/>
          <w:sz w:val="28"/>
          <w:szCs w:val="28"/>
        </w:rPr>
        <w:t>СТАТЬЯ 61. Работа депутатов с избирателями</w:t>
      </w:r>
    </w:p>
    <w:p w:rsidR="006536F0" w:rsidRPr="00F21154" w:rsidRDefault="006536F0" w:rsidP="009D65BA">
      <w:pPr>
        <w:widowControl w:val="0"/>
        <w:autoSpaceDE w:val="0"/>
        <w:autoSpaceDN w:val="0"/>
        <w:adjustRightInd w:val="0"/>
        <w:spacing w:after="0" w:line="240" w:lineRule="auto"/>
        <w:ind w:left="708" w:firstLine="712"/>
        <w:jc w:val="both"/>
        <w:rPr>
          <w:rFonts w:ascii="Times New Roman" w:hAnsi="Times New Roman"/>
          <w:sz w:val="28"/>
          <w:szCs w:val="28"/>
        </w:rPr>
      </w:pPr>
      <w:r w:rsidRPr="00F21154">
        <w:rPr>
          <w:rFonts w:ascii="Times New Roman" w:hAnsi="Times New Roman"/>
          <w:sz w:val="28"/>
          <w:szCs w:val="28"/>
        </w:rPr>
        <w:t>Поддерживая постоянную связь с избирателями депутат отвечает на письма избирателей, осуществляет их прием, изучает поступившие от них предложения и жалобы, выезжает в свой избирательный округ для встречи с избирателями.</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62. Формы работы депутатов с избирателями в период сессии</w:t>
      </w:r>
    </w:p>
    <w:p w:rsidR="006536F0" w:rsidRPr="00F21154" w:rsidRDefault="006536F0" w:rsidP="009D65BA">
      <w:pPr>
        <w:widowControl w:val="0"/>
        <w:autoSpaceDE w:val="0"/>
        <w:autoSpaceDN w:val="0"/>
        <w:adjustRightInd w:val="0"/>
        <w:spacing w:after="0" w:line="240" w:lineRule="auto"/>
        <w:ind w:left="708" w:firstLine="712"/>
        <w:jc w:val="both"/>
        <w:rPr>
          <w:rFonts w:ascii="Times New Roman" w:hAnsi="Times New Roman"/>
          <w:b/>
          <w:bCs/>
          <w:i/>
          <w:iCs/>
          <w:sz w:val="28"/>
          <w:szCs w:val="28"/>
        </w:rPr>
      </w:pPr>
      <w:r w:rsidRPr="00F21154">
        <w:rPr>
          <w:rFonts w:ascii="Times New Roman" w:hAnsi="Times New Roman"/>
          <w:sz w:val="28"/>
          <w:szCs w:val="28"/>
        </w:rPr>
        <w:t>В период сессии формой работы депутатов Совета народных депутатов Шовгеновского района с избирателями является, прежде всего, рассмотрение поступивших предложений, заявлений и жалоб избирателей по которым депутаты обязаны принимать меры, предусмотренные законодательством о прядке рассмотрения предложений, заявлений и жалоб граждан.</w:t>
      </w:r>
      <w:r w:rsidRPr="00F21154">
        <w:rPr>
          <w:rFonts w:ascii="Times New Roman" w:hAnsi="Times New Roman"/>
          <w:b/>
          <w:bCs/>
          <w:i/>
          <w:iCs/>
          <w:sz w:val="28"/>
          <w:szCs w:val="28"/>
        </w:rPr>
        <w:t xml:space="preserve"> </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63. Взаимоотношения депутатов с органами государственной власти, органами местного самоуправления, предприятиями, учреждениями и организациями</w:t>
      </w:r>
    </w:p>
    <w:p w:rsidR="006536F0" w:rsidRPr="00F21154" w:rsidRDefault="006536F0" w:rsidP="009D65BA">
      <w:pPr>
        <w:widowControl w:val="0"/>
        <w:autoSpaceDE w:val="0"/>
        <w:autoSpaceDN w:val="0"/>
        <w:adjustRightInd w:val="0"/>
        <w:spacing w:after="0" w:line="240" w:lineRule="auto"/>
        <w:ind w:left="708" w:firstLine="712"/>
        <w:jc w:val="both"/>
        <w:rPr>
          <w:rFonts w:ascii="Times New Roman" w:hAnsi="Times New Roman"/>
          <w:sz w:val="28"/>
          <w:szCs w:val="28"/>
        </w:rPr>
      </w:pPr>
      <w:r w:rsidRPr="00F21154">
        <w:rPr>
          <w:rFonts w:ascii="Times New Roman" w:hAnsi="Times New Roman"/>
          <w:sz w:val="28"/>
          <w:szCs w:val="28"/>
        </w:rPr>
        <w:t>Общий порядок работы депутатов Совета народных депутатов Шовгеновского района с избирателями, процедура обращения депутата в органы государственной власти и органы местного самоуправления на предприятия, в учреждения и организации, вопросы гарантии депутатской деятельности материального обеспечения и обслуживания депутатов при работе с избирателями, определяется Законом Республики Адыгея «О статусе депутата представительного органа и выборного должностного лица местного самоуправления». Законом Республики Адыгея «О местном самоуправлении».</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sz w:val="28"/>
          <w:szCs w:val="28"/>
        </w:rPr>
      </w:pPr>
      <w:r w:rsidRPr="00F21154">
        <w:rPr>
          <w:rFonts w:ascii="Times New Roman" w:hAnsi="Times New Roman"/>
          <w:b/>
          <w:bCs/>
          <w:sz w:val="28"/>
          <w:szCs w:val="28"/>
        </w:rPr>
        <w:t>ГЛАВА 6. ОБЕСПЕЧЕНИЕ ДЕЯТЕЛ</w:t>
      </w:r>
      <w:r w:rsidR="00DA5C02">
        <w:rPr>
          <w:rFonts w:ascii="Times New Roman" w:hAnsi="Times New Roman"/>
          <w:b/>
          <w:bCs/>
          <w:sz w:val="28"/>
          <w:szCs w:val="28"/>
        </w:rPr>
        <w:t xml:space="preserve">ЬНОСТИ СОВЕТА НАРОДНЫХ ДЕПУТАТОВ </w:t>
      </w:r>
      <w:r w:rsidRPr="00F21154">
        <w:rPr>
          <w:rFonts w:ascii="Times New Roman" w:hAnsi="Times New Roman"/>
          <w:b/>
          <w:bCs/>
          <w:sz w:val="28"/>
          <w:szCs w:val="28"/>
        </w:rPr>
        <w:t>ШОВГЕНОВСКОГО РАЙОНА</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64. Аппарат Совета народных депутатов Шовгеновского района</w:t>
      </w:r>
    </w:p>
    <w:p w:rsidR="006536F0" w:rsidRDefault="006536F0" w:rsidP="00945098">
      <w:pPr>
        <w:pStyle w:val="a5"/>
        <w:widowControl w:val="0"/>
        <w:numPr>
          <w:ilvl w:val="0"/>
          <w:numId w:val="106"/>
        </w:numPr>
        <w:tabs>
          <w:tab w:val="left" w:pos="1590"/>
        </w:tabs>
        <w:autoSpaceDE w:val="0"/>
        <w:autoSpaceDN w:val="0"/>
        <w:adjustRightInd w:val="0"/>
        <w:spacing w:after="0" w:line="240" w:lineRule="auto"/>
        <w:jc w:val="both"/>
        <w:rPr>
          <w:rFonts w:ascii="Times New Roman" w:hAnsi="Times New Roman"/>
          <w:sz w:val="28"/>
          <w:szCs w:val="28"/>
        </w:rPr>
      </w:pPr>
      <w:r w:rsidRPr="009D65BA">
        <w:rPr>
          <w:rFonts w:ascii="Times New Roman" w:hAnsi="Times New Roman"/>
          <w:sz w:val="28"/>
          <w:szCs w:val="28"/>
        </w:rPr>
        <w:t>Правовое, организационное, документальное и информационное обеспечение деятельности Совета народных депутатов Шовгеновского района  осуществляет аппарат Совета народных депутатов Шовгеновского района.</w:t>
      </w:r>
    </w:p>
    <w:p w:rsidR="006536F0" w:rsidRPr="009D65BA" w:rsidRDefault="006536F0" w:rsidP="00945098">
      <w:pPr>
        <w:pStyle w:val="a5"/>
        <w:widowControl w:val="0"/>
        <w:numPr>
          <w:ilvl w:val="0"/>
          <w:numId w:val="106"/>
        </w:numPr>
        <w:tabs>
          <w:tab w:val="left" w:pos="1590"/>
        </w:tabs>
        <w:autoSpaceDE w:val="0"/>
        <w:autoSpaceDN w:val="0"/>
        <w:adjustRightInd w:val="0"/>
        <w:spacing w:after="0" w:line="240" w:lineRule="auto"/>
        <w:jc w:val="both"/>
        <w:rPr>
          <w:rFonts w:ascii="Times New Roman" w:hAnsi="Times New Roman"/>
          <w:sz w:val="28"/>
          <w:szCs w:val="28"/>
        </w:rPr>
      </w:pPr>
      <w:r w:rsidRPr="009D65BA">
        <w:rPr>
          <w:rFonts w:ascii="Times New Roman" w:hAnsi="Times New Roman"/>
          <w:sz w:val="28"/>
          <w:szCs w:val="28"/>
        </w:rPr>
        <w:t>Основными задачами аппарата являются:</w:t>
      </w:r>
    </w:p>
    <w:p w:rsidR="006536F0" w:rsidRPr="00F21154" w:rsidRDefault="009D65BA" w:rsidP="009D65BA">
      <w:pPr>
        <w:widowControl w:val="0"/>
        <w:tabs>
          <w:tab w:val="left" w:pos="709"/>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правовое и информационно – аналитическое обеспечение деятельности Совета народных депутатов Шовгеновского района и депутатов;</w:t>
      </w:r>
    </w:p>
    <w:p w:rsidR="006536F0" w:rsidRPr="00F21154" w:rsidRDefault="009D65BA" w:rsidP="009D65BA">
      <w:pPr>
        <w:widowControl w:val="0"/>
        <w:tabs>
          <w:tab w:val="left" w:pos="1530"/>
        </w:tabs>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документальное и организационно – техническое обеспечение деятельности Совета народных депутатов Шовгеновского района и депутатов;</w:t>
      </w:r>
    </w:p>
    <w:p w:rsidR="006536F0" w:rsidRPr="00F21154" w:rsidRDefault="009D65BA" w:rsidP="009D65BA">
      <w:pPr>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 xml:space="preserve">подготовка и рассылка необходимых для работы депутатов Совета </w:t>
      </w:r>
      <w:r w:rsidR="006536F0" w:rsidRPr="00F21154">
        <w:rPr>
          <w:rFonts w:ascii="Times New Roman" w:hAnsi="Times New Roman"/>
          <w:sz w:val="28"/>
          <w:szCs w:val="28"/>
        </w:rPr>
        <w:lastRenderedPageBreak/>
        <w:t>народных депутатов Шовгеновского района справок, информационных бюллетеней и других материалов;</w:t>
      </w:r>
    </w:p>
    <w:p w:rsidR="006536F0" w:rsidRDefault="009D65BA" w:rsidP="009D65BA">
      <w:pPr>
        <w:widowControl w:val="0"/>
        <w:tabs>
          <w:tab w:val="left" w:pos="153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6536F0" w:rsidRPr="00F21154">
        <w:rPr>
          <w:rFonts w:ascii="Times New Roman" w:hAnsi="Times New Roman"/>
          <w:sz w:val="28"/>
          <w:szCs w:val="28"/>
        </w:rPr>
        <w:t>обеспечение регистрации и хранения документов.</w:t>
      </w:r>
    </w:p>
    <w:p w:rsidR="006536F0" w:rsidRPr="009D65BA" w:rsidRDefault="006536F0" w:rsidP="00945098">
      <w:pPr>
        <w:pStyle w:val="a5"/>
        <w:widowControl w:val="0"/>
        <w:numPr>
          <w:ilvl w:val="0"/>
          <w:numId w:val="106"/>
        </w:numPr>
        <w:tabs>
          <w:tab w:val="left" w:pos="1530"/>
        </w:tabs>
        <w:autoSpaceDE w:val="0"/>
        <w:autoSpaceDN w:val="0"/>
        <w:adjustRightInd w:val="0"/>
        <w:spacing w:after="0" w:line="240" w:lineRule="auto"/>
        <w:jc w:val="both"/>
        <w:rPr>
          <w:rFonts w:ascii="Times New Roman" w:hAnsi="Times New Roman"/>
          <w:sz w:val="28"/>
          <w:szCs w:val="28"/>
        </w:rPr>
      </w:pPr>
      <w:r w:rsidRPr="009D65BA">
        <w:rPr>
          <w:rFonts w:ascii="Times New Roman" w:hAnsi="Times New Roman"/>
          <w:sz w:val="28"/>
          <w:szCs w:val="28"/>
        </w:rPr>
        <w:t>Финансовое и материально – техническое обеспечение деятельности аппарата Совета народных депутатов Шовгеновского района, размер оплаты труда и условия материально – бытового обеспечения его сотрудников, а также иные расходы на их содержание определяются Советом народных депутатов в пределах средств выделяемых на обеспечение деятельности Совета народных депутатов Шовгеновского района.</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65. Правовая основа деятельности аппарата Совета народных депутатов</w:t>
      </w:r>
    </w:p>
    <w:p w:rsidR="006536F0" w:rsidRPr="00777564" w:rsidRDefault="006536F0" w:rsidP="00945098">
      <w:pPr>
        <w:pStyle w:val="a5"/>
        <w:widowControl w:val="0"/>
        <w:numPr>
          <w:ilvl w:val="1"/>
          <w:numId w:val="107"/>
        </w:numPr>
        <w:autoSpaceDE w:val="0"/>
        <w:autoSpaceDN w:val="0"/>
        <w:adjustRightInd w:val="0"/>
        <w:spacing w:after="0" w:line="240" w:lineRule="auto"/>
        <w:ind w:left="709" w:hanging="425"/>
        <w:jc w:val="both"/>
        <w:rPr>
          <w:rFonts w:ascii="Times New Roman" w:hAnsi="Times New Roman"/>
          <w:b/>
          <w:bCs/>
          <w:i/>
          <w:iCs/>
          <w:sz w:val="28"/>
          <w:szCs w:val="28"/>
        </w:rPr>
      </w:pPr>
      <w:r w:rsidRPr="00777564">
        <w:rPr>
          <w:rFonts w:ascii="Times New Roman" w:hAnsi="Times New Roman"/>
          <w:sz w:val="28"/>
          <w:szCs w:val="28"/>
        </w:rPr>
        <w:t>В своей деятельности аппарат Совета народных депутатов  Шовгеновского района руководствуется Конституцией Республики Адыгея, законами Российской Федерации и Республики Адыгея и иными нормативными актами, регулирующими вопросы муниципальной</w:t>
      </w:r>
      <w:r w:rsidR="008164C6" w:rsidRPr="00777564">
        <w:rPr>
          <w:rFonts w:ascii="Times New Roman" w:hAnsi="Times New Roman"/>
          <w:sz w:val="28"/>
          <w:szCs w:val="28"/>
        </w:rPr>
        <w:t xml:space="preserve"> службы, а также Регламентом и Положением «Об управлении делами</w:t>
      </w:r>
      <w:r w:rsidRPr="00777564">
        <w:rPr>
          <w:rFonts w:ascii="Times New Roman" w:hAnsi="Times New Roman"/>
          <w:sz w:val="28"/>
          <w:szCs w:val="28"/>
        </w:rPr>
        <w:t xml:space="preserve"> Совета </w:t>
      </w:r>
      <w:r w:rsidR="008164C6" w:rsidRPr="00777564">
        <w:rPr>
          <w:rFonts w:ascii="Times New Roman" w:hAnsi="Times New Roman"/>
          <w:sz w:val="28"/>
          <w:szCs w:val="28"/>
        </w:rPr>
        <w:t>народных депутатов МО «Шовгеновский район»»</w:t>
      </w:r>
      <w:r w:rsidRPr="00777564">
        <w:rPr>
          <w:rFonts w:ascii="Times New Roman" w:hAnsi="Times New Roman"/>
          <w:sz w:val="28"/>
          <w:szCs w:val="28"/>
        </w:rPr>
        <w:t>.</w:t>
      </w:r>
    </w:p>
    <w:p w:rsidR="006536F0" w:rsidRPr="00777564" w:rsidRDefault="006536F0" w:rsidP="00945098">
      <w:pPr>
        <w:pStyle w:val="a5"/>
        <w:widowControl w:val="0"/>
        <w:numPr>
          <w:ilvl w:val="1"/>
          <w:numId w:val="107"/>
        </w:numPr>
        <w:autoSpaceDE w:val="0"/>
        <w:autoSpaceDN w:val="0"/>
        <w:adjustRightInd w:val="0"/>
        <w:spacing w:after="0" w:line="240" w:lineRule="auto"/>
        <w:ind w:left="709" w:hanging="425"/>
        <w:jc w:val="both"/>
        <w:rPr>
          <w:rFonts w:ascii="Times New Roman" w:hAnsi="Times New Roman"/>
          <w:b/>
          <w:bCs/>
          <w:i/>
          <w:iCs/>
          <w:sz w:val="28"/>
          <w:szCs w:val="28"/>
        </w:rPr>
      </w:pPr>
      <w:r w:rsidRPr="00777564">
        <w:rPr>
          <w:rFonts w:ascii="Times New Roman" w:hAnsi="Times New Roman"/>
          <w:sz w:val="28"/>
          <w:szCs w:val="28"/>
        </w:rPr>
        <w:t>Деятельность аппарата Совета народных депутатов Шовгеновского района курирует председатель Совета народных депутатов Шовгеновского района.</w:t>
      </w:r>
    </w:p>
    <w:p w:rsidR="006536F0" w:rsidRPr="00777564" w:rsidRDefault="006536F0" w:rsidP="00945098">
      <w:pPr>
        <w:pStyle w:val="a5"/>
        <w:widowControl w:val="0"/>
        <w:numPr>
          <w:ilvl w:val="1"/>
          <w:numId w:val="107"/>
        </w:numPr>
        <w:autoSpaceDE w:val="0"/>
        <w:autoSpaceDN w:val="0"/>
        <w:adjustRightInd w:val="0"/>
        <w:spacing w:after="0" w:line="240" w:lineRule="auto"/>
        <w:ind w:left="709" w:hanging="425"/>
        <w:jc w:val="both"/>
        <w:rPr>
          <w:rFonts w:ascii="Times New Roman" w:hAnsi="Times New Roman"/>
          <w:b/>
          <w:bCs/>
          <w:i/>
          <w:iCs/>
          <w:sz w:val="28"/>
          <w:szCs w:val="28"/>
        </w:rPr>
      </w:pPr>
      <w:r w:rsidRPr="00777564">
        <w:rPr>
          <w:rFonts w:ascii="Times New Roman" w:hAnsi="Times New Roman"/>
          <w:sz w:val="28"/>
          <w:szCs w:val="28"/>
        </w:rPr>
        <w:t>Права, обязанности и ответственность работников аппарата опр</w:t>
      </w:r>
      <w:r w:rsidR="008164C6" w:rsidRPr="00777564">
        <w:rPr>
          <w:rFonts w:ascii="Times New Roman" w:hAnsi="Times New Roman"/>
          <w:sz w:val="28"/>
          <w:szCs w:val="28"/>
        </w:rPr>
        <w:t>еделяется Положением «Об управлении делами</w:t>
      </w:r>
      <w:r w:rsidRPr="00777564">
        <w:rPr>
          <w:rFonts w:ascii="Times New Roman" w:hAnsi="Times New Roman"/>
          <w:sz w:val="28"/>
          <w:szCs w:val="28"/>
        </w:rPr>
        <w:t xml:space="preserve"> Совета народных депутатов</w:t>
      </w:r>
      <w:r w:rsidR="008164C6" w:rsidRPr="00777564">
        <w:rPr>
          <w:rFonts w:ascii="Times New Roman" w:hAnsi="Times New Roman"/>
          <w:sz w:val="28"/>
          <w:szCs w:val="28"/>
        </w:rPr>
        <w:t xml:space="preserve"> МО «Шовгеновский район»»</w:t>
      </w:r>
      <w:r w:rsidRPr="00777564">
        <w:rPr>
          <w:rFonts w:ascii="Times New Roman" w:hAnsi="Times New Roman"/>
          <w:sz w:val="28"/>
          <w:szCs w:val="28"/>
        </w:rPr>
        <w:t xml:space="preserve">, утвержденном председателем Совета народных депутатов Шовгеновского района и действующим законодательством Российской Федерации. </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66. Структура аппарата Совета народных депутатов Шовгеновского района</w:t>
      </w:r>
    </w:p>
    <w:p w:rsidR="006536F0" w:rsidRPr="00F21154" w:rsidRDefault="006536F0" w:rsidP="00777564">
      <w:pPr>
        <w:widowControl w:val="0"/>
        <w:autoSpaceDE w:val="0"/>
        <w:autoSpaceDN w:val="0"/>
        <w:adjustRightInd w:val="0"/>
        <w:spacing w:after="0" w:line="240" w:lineRule="auto"/>
        <w:ind w:left="708" w:firstLine="2"/>
        <w:jc w:val="both"/>
        <w:rPr>
          <w:rFonts w:ascii="Times New Roman" w:hAnsi="Times New Roman"/>
          <w:sz w:val="28"/>
          <w:szCs w:val="28"/>
        </w:rPr>
      </w:pPr>
      <w:r w:rsidRPr="00F21154">
        <w:rPr>
          <w:rFonts w:ascii="Times New Roman" w:hAnsi="Times New Roman"/>
          <w:sz w:val="28"/>
          <w:szCs w:val="28"/>
        </w:rPr>
        <w:t>Структура и штатная численность аппарата утверждается Советом народных депутатов Шовгеновского района.</w:t>
      </w:r>
    </w:p>
    <w:p w:rsidR="006536F0" w:rsidRPr="00F21154" w:rsidRDefault="006536F0" w:rsidP="00777564">
      <w:pPr>
        <w:widowControl w:val="0"/>
        <w:autoSpaceDE w:val="0"/>
        <w:autoSpaceDN w:val="0"/>
        <w:adjustRightInd w:val="0"/>
        <w:spacing w:after="0" w:line="240" w:lineRule="auto"/>
        <w:jc w:val="center"/>
        <w:rPr>
          <w:rFonts w:ascii="Times New Roman" w:hAnsi="Times New Roman"/>
          <w:b/>
          <w:bCs/>
          <w:sz w:val="28"/>
          <w:szCs w:val="28"/>
        </w:rPr>
      </w:pPr>
      <w:r w:rsidRPr="00F21154">
        <w:rPr>
          <w:rFonts w:ascii="Times New Roman" w:hAnsi="Times New Roman"/>
          <w:b/>
          <w:bCs/>
          <w:sz w:val="28"/>
          <w:szCs w:val="28"/>
        </w:rPr>
        <w:t>ГЛАВА 7. ПОРЯДОК ГОЛОСОВАНИЯ И ПРИНЯТИЯ РЕШЕНИЙ</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67. Порядок проведения голосования на сессиях Совета народных депутатов Шовгеновского района</w:t>
      </w:r>
    </w:p>
    <w:p w:rsidR="006536F0" w:rsidRDefault="006536F0" w:rsidP="00945098">
      <w:pPr>
        <w:pStyle w:val="a5"/>
        <w:widowControl w:val="0"/>
        <w:numPr>
          <w:ilvl w:val="1"/>
          <w:numId w:val="108"/>
        </w:numPr>
        <w:autoSpaceDE w:val="0"/>
        <w:autoSpaceDN w:val="0"/>
        <w:adjustRightInd w:val="0"/>
        <w:spacing w:after="0" w:line="240" w:lineRule="auto"/>
        <w:ind w:left="709" w:hanging="425"/>
        <w:jc w:val="both"/>
        <w:rPr>
          <w:rFonts w:ascii="Times New Roman" w:hAnsi="Times New Roman"/>
          <w:sz w:val="28"/>
          <w:szCs w:val="28"/>
        </w:rPr>
      </w:pPr>
      <w:r w:rsidRPr="00777564">
        <w:rPr>
          <w:rFonts w:ascii="Times New Roman" w:hAnsi="Times New Roman"/>
          <w:sz w:val="28"/>
          <w:szCs w:val="28"/>
        </w:rPr>
        <w:t>Решение Совета народных депутатов Шовгеновского района принимаются на его сессиях открытым  или тайным голосованием. Открытое голосование может быть поименным.</w:t>
      </w:r>
    </w:p>
    <w:p w:rsidR="006536F0" w:rsidRDefault="006536F0" w:rsidP="00945098">
      <w:pPr>
        <w:pStyle w:val="a5"/>
        <w:widowControl w:val="0"/>
        <w:numPr>
          <w:ilvl w:val="1"/>
          <w:numId w:val="108"/>
        </w:numPr>
        <w:autoSpaceDE w:val="0"/>
        <w:autoSpaceDN w:val="0"/>
        <w:adjustRightInd w:val="0"/>
        <w:spacing w:after="0" w:line="240" w:lineRule="auto"/>
        <w:ind w:left="709" w:hanging="425"/>
        <w:jc w:val="both"/>
        <w:rPr>
          <w:rFonts w:ascii="Times New Roman" w:hAnsi="Times New Roman"/>
          <w:sz w:val="28"/>
          <w:szCs w:val="28"/>
        </w:rPr>
      </w:pPr>
      <w:r w:rsidRPr="00777564">
        <w:rPr>
          <w:rFonts w:ascii="Times New Roman" w:hAnsi="Times New Roman"/>
          <w:sz w:val="28"/>
          <w:szCs w:val="28"/>
        </w:rPr>
        <w:t>Решение Совета народных депутатов Шовгеновского района считается принятым, если за него проголосовало большинство от числа избранных депутатов, если иное не предусмотрено настоящим Регламентом. По процедурным вопросам решения принимаются большинством голосов от числа депутатов, принявших участие в голосовании, если другое не предусмотрено настоящим Регламентом.</w:t>
      </w:r>
    </w:p>
    <w:p w:rsidR="006536F0" w:rsidRPr="00777564" w:rsidRDefault="006536F0" w:rsidP="00945098">
      <w:pPr>
        <w:pStyle w:val="a5"/>
        <w:widowControl w:val="0"/>
        <w:numPr>
          <w:ilvl w:val="1"/>
          <w:numId w:val="108"/>
        </w:numPr>
        <w:autoSpaceDE w:val="0"/>
        <w:autoSpaceDN w:val="0"/>
        <w:adjustRightInd w:val="0"/>
        <w:spacing w:after="0" w:line="240" w:lineRule="auto"/>
        <w:ind w:left="709" w:hanging="425"/>
        <w:jc w:val="both"/>
        <w:rPr>
          <w:rFonts w:ascii="Times New Roman" w:hAnsi="Times New Roman"/>
          <w:sz w:val="28"/>
          <w:szCs w:val="28"/>
        </w:rPr>
      </w:pPr>
      <w:r w:rsidRPr="00777564">
        <w:rPr>
          <w:rFonts w:ascii="Times New Roman" w:hAnsi="Times New Roman"/>
          <w:sz w:val="28"/>
          <w:szCs w:val="28"/>
        </w:rPr>
        <w:t>Результаты голосования по всем вопросам вносятся в протокол заседания Совета народных депутатов Шовгеновского района.</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lastRenderedPageBreak/>
        <w:t>СТАТЬЯ 68. Порядок принятия решений Советом народных депутатов Шовгеновского района</w:t>
      </w:r>
    </w:p>
    <w:p w:rsidR="006536F0" w:rsidRDefault="006536F0" w:rsidP="00945098">
      <w:pPr>
        <w:pStyle w:val="a5"/>
        <w:widowControl w:val="0"/>
        <w:numPr>
          <w:ilvl w:val="1"/>
          <w:numId w:val="109"/>
        </w:numPr>
        <w:autoSpaceDE w:val="0"/>
        <w:autoSpaceDN w:val="0"/>
        <w:adjustRightInd w:val="0"/>
        <w:spacing w:after="0" w:line="240" w:lineRule="auto"/>
        <w:ind w:left="709" w:hanging="425"/>
        <w:jc w:val="both"/>
        <w:rPr>
          <w:rFonts w:ascii="Times New Roman" w:hAnsi="Times New Roman"/>
          <w:sz w:val="28"/>
          <w:szCs w:val="28"/>
        </w:rPr>
      </w:pPr>
      <w:r w:rsidRPr="00777564">
        <w:rPr>
          <w:rFonts w:ascii="Times New Roman" w:hAnsi="Times New Roman"/>
          <w:sz w:val="28"/>
          <w:szCs w:val="28"/>
        </w:rPr>
        <w:t>Решения Совета народных депутатов Шовгеновского района принимаются на его заседаниях открытым голосованием. Открытое голосование может быть поименным.</w:t>
      </w:r>
    </w:p>
    <w:p w:rsidR="006536F0" w:rsidRDefault="006536F0" w:rsidP="00945098">
      <w:pPr>
        <w:pStyle w:val="a5"/>
        <w:widowControl w:val="0"/>
        <w:numPr>
          <w:ilvl w:val="1"/>
          <w:numId w:val="109"/>
        </w:numPr>
        <w:autoSpaceDE w:val="0"/>
        <w:autoSpaceDN w:val="0"/>
        <w:adjustRightInd w:val="0"/>
        <w:spacing w:after="0" w:line="240" w:lineRule="auto"/>
        <w:ind w:left="709" w:hanging="425"/>
        <w:jc w:val="both"/>
        <w:rPr>
          <w:rFonts w:ascii="Times New Roman" w:hAnsi="Times New Roman"/>
          <w:sz w:val="28"/>
          <w:szCs w:val="28"/>
        </w:rPr>
      </w:pPr>
      <w:r w:rsidRPr="00777564">
        <w:rPr>
          <w:rFonts w:ascii="Times New Roman" w:hAnsi="Times New Roman"/>
          <w:sz w:val="28"/>
          <w:szCs w:val="28"/>
        </w:rPr>
        <w:t>Решения Совета народных депутатов Шовгеновского района по процедурным вопросам принимаются большинством голосов от числа депутатов, принявших участие в голосовании.</w:t>
      </w:r>
    </w:p>
    <w:p w:rsidR="006536F0" w:rsidRPr="00777564" w:rsidRDefault="006536F0" w:rsidP="00945098">
      <w:pPr>
        <w:pStyle w:val="a5"/>
        <w:widowControl w:val="0"/>
        <w:numPr>
          <w:ilvl w:val="1"/>
          <w:numId w:val="109"/>
        </w:numPr>
        <w:autoSpaceDE w:val="0"/>
        <w:autoSpaceDN w:val="0"/>
        <w:adjustRightInd w:val="0"/>
        <w:spacing w:after="0" w:line="240" w:lineRule="auto"/>
        <w:ind w:left="709" w:hanging="425"/>
        <w:jc w:val="both"/>
        <w:rPr>
          <w:rFonts w:ascii="Times New Roman" w:hAnsi="Times New Roman"/>
          <w:sz w:val="28"/>
          <w:szCs w:val="28"/>
        </w:rPr>
      </w:pPr>
      <w:r w:rsidRPr="00777564">
        <w:rPr>
          <w:rFonts w:ascii="Times New Roman" w:hAnsi="Times New Roman"/>
          <w:sz w:val="28"/>
          <w:szCs w:val="28"/>
        </w:rPr>
        <w:t>Решения Совета народных депутатов Шовгеновского района по вопросам принятия решений, избрания председателя Совета народных депутатов Шовгеновского района, его заместителя, председателей комитетов, принимаются большинством голосов от общего числа депутатов.</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69. Понятие «общее число депутатов» и «число избранных депутатов»</w:t>
      </w:r>
    </w:p>
    <w:p w:rsidR="006536F0" w:rsidRPr="00777564" w:rsidRDefault="006536F0" w:rsidP="00945098">
      <w:pPr>
        <w:pStyle w:val="a5"/>
        <w:widowControl w:val="0"/>
        <w:numPr>
          <w:ilvl w:val="1"/>
          <w:numId w:val="110"/>
        </w:numPr>
        <w:autoSpaceDE w:val="0"/>
        <w:autoSpaceDN w:val="0"/>
        <w:adjustRightInd w:val="0"/>
        <w:spacing w:after="0" w:line="240" w:lineRule="auto"/>
        <w:ind w:left="709"/>
        <w:jc w:val="both"/>
        <w:rPr>
          <w:rFonts w:ascii="Times New Roman" w:hAnsi="Times New Roman"/>
          <w:b/>
          <w:bCs/>
          <w:i/>
          <w:iCs/>
          <w:sz w:val="28"/>
          <w:szCs w:val="28"/>
        </w:rPr>
      </w:pPr>
      <w:r w:rsidRPr="00777564">
        <w:rPr>
          <w:rFonts w:ascii="Times New Roman" w:hAnsi="Times New Roman"/>
          <w:sz w:val="28"/>
          <w:szCs w:val="28"/>
        </w:rPr>
        <w:t>Под «общим числом депутатов» Совета народных депутатов Шовгеновского района понимается 15 депутатов избранных на основе всеобщего равного и прямого избирательного права граждан района при тайном голосовании.</w:t>
      </w:r>
    </w:p>
    <w:p w:rsidR="006536F0" w:rsidRPr="00777564" w:rsidRDefault="006536F0" w:rsidP="00945098">
      <w:pPr>
        <w:pStyle w:val="a5"/>
        <w:widowControl w:val="0"/>
        <w:numPr>
          <w:ilvl w:val="1"/>
          <w:numId w:val="110"/>
        </w:numPr>
        <w:autoSpaceDE w:val="0"/>
        <w:autoSpaceDN w:val="0"/>
        <w:adjustRightInd w:val="0"/>
        <w:spacing w:after="0" w:line="240" w:lineRule="auto"/>
        <w:ind w:left="709"/>
        <w:jc w:val="both"/>
        <w:rPr>
          <w:rFonts w:ascii="Times New Roman" w:hAnsi="Times New Roman"/>
          <w:b/>
          <w:bCs/>
          <w:i/>
          <w:iCs/>
          <w:sz w:val="28"/>
          <w:szCs w:val="28"/>
        </w:rPr>
      </w:pPr>
      <w:r w:rsidRPr="00777564">
        <w:rPr>
          <w:rFonts w:ascii="Times New Roman" w:hAnsi="Times New Roman"/>
          <w:sz w:val="28"/>
          <w:szCs w:val="28"/>
        </w:rPr>
        <w:t>Под «числом избранных депутатов» Совета народных депутатов Шовгеновского района принимается число фактически избранных депутатов, за исключением тех депутатов, чьи полномочия на момент голосования прекращены в установленном порядке.</w:t>
      </w:r>
      <w:r w:rsidRPr="00777564">
        <w:rPr>
          <w:rFonts w:ascii="Times New Roman" w:hAnsi="Times New Roman"/>
          <w:b/>
          <w:bCs/>
          <w:i/>
          <w:iCs/>
          <w:sz w:val="28"/>
          <w:szCs w:val="28"/>
        </w:rPr>
        <w:t xml:space="preserve"> </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70. Понятие «процедурные вопросы»</w:t>
      </w:r>
    </w:p>
    <w:p w:rsidR="006536F0" w:rsidRDefault="006536F0" w:rsidP="00945098">
      <w:pPr>
        <w:pStyle w:val="a5"/>
        <w:widowControl w:val="0"/>
        <w:numPr>
          <w:ilvl w:val="1"/>
          <w:numId w:val="111"/>
        </w:numPr>
        <w:autoSpaceDE w:val="0"/>
        <w:autoSpaceDN w:val="0"/>
        <w:adjustRightInd w:val="0"/>
        <w:spacing w:after="0" w:line="240" w:lineRule="auto"/>
        <w:ind w:left="709"/>
        <w:jc w:val="both"/>
        <w:rPr>
          <w:rFonts w:ascii="Times New Roman" w:hAnsi="Times New Roman"/>
          <w:sz w:val="28"/>
          <w:szCs w:val="28"/>
        </w:rPr>
      </w:pPr>
      <w:r w:rsidRPr="00777564">
        <w:rPr>
          <w:rFonts w:ascii="Times New Roman" w:hAnsi="Times New Roman"/>
          <w:sz w:val="28"/>
          <w:szCs w:val="28"/>
        </w:rPr>
        <w:t>Под «процедурными вопросами» в настоящем Регламенте понимаются вопросы определяющие официальный порядок действия при обсуждении ими вопросов рассматриваемых на сессии Совета народных депутатов Шовгеновского района.</w:t>
      </w:r>
    </w:p>
    <w:p w:rsidR="006536F0" w:rsidRPr="00777564" w:rsidRDefault="006536F0" w:rsidP="00945098">
      <w:pPr>
        <w:pStyle w:val="a5"/>
        <w:widowControl w:val="0"/>
        <w:numPr>
          <w:ilvl w:val="1"/>
          <w:numId w:val="111"/>
        </w:numPr>
        <w:autoSpaceDE w:val="0"/>
        <w:autoSpaceDN w:val="0"/>
        <w:adjustRightInd w:val="0"/>
        <w:spacing w:after="0" w:line="240" w:lineRule="auto"/>
        <w:ind w:left="709"/>
        <w:jc w:val="both"/>
        <w:rPr>
          <w:rFonts w:ascii="Times New Roman" w:hAnsi="Times New Roman"/>
          <w:sz w:val="28"/>
          <w:szCs w:val="28"/>
        </w:rPr>
      </w:pPr>
      <w:r w:rsidRPr="00777564">
        <w:rPr>
          <w:rFonts w:ascii="Times New Roman" w:hAnsi="Times New Roman"/>
          <w:sz w:val="28"/>
          <w:szCs w:val="28"/>
        </w:rPr>
        <w:t>К процедурным вопросам относятся:</w:t>
      </w:r>
    </w:p>
    <w:p w:rsidR="006536F0" w:rsidRPr="00F21154" w:rsidRDefault="00777564" w:rsidP="00F21154">
      <w:pPr>
        <w:widowControl w:val="0"/>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о перерыве в заседании, переносе или закрытии заседания;</w:t>
      </w:r>
    </w:p>
    <w:p w:rsidR="006536F0" w:rsidRPr="00F21154" w:rsidRDefault="00777564" w:rsidP="00F21154">
      <w:pPr>
        <w:widowControl w:val="0"/>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о предоставлении дополнительного времени для выступления;</w:t>
      </w:r>
    </w:p>
    <w:p w:rsidR="006536F0" w:rsidRPr="00F21154" w:rsidRDefault="00777564" w:rsidP="00F21154">
      <w:pPr>
        <w:widowControl w:val="0"/>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о предоставлении слова приглашенным на заседание;</w:t>
      </w:r>
    </w:p>
    <w:p w:rsidR="006536F0" w:rsidRPr="00F21154" w:rsidRDefault="00777564" w:rsidP="00F21154">
      <w:pPr>
        <w:widowControl w:val="0"/>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о переносе или прекращении прений</w:t>
      </w:r>
      <w:r w:rsidR="00A323BD">
        <w:rPr>
          <w:rFonts w:ascii="Times New Roman" w:hAnsi="Times New Roman"/>
          <w:sz w:val="28"/>
          <w:szCs w:val="28"/>
        </w:rPr>
        <w:t xml:space="preserve"> по вопросу повестки </w:t>
      </w:r>
      <w:r w:rsidR="00A323BD">
        <w:rPr>
          <w:rFonts w:ascii="Times New Roman" w:hAnsi="Times New Roman"/>
          <w:sz w:val="28"/>
          <w:szCs w:val="28"/>
        </w:rPr>
        <w:tab/>
        <w:t>заседания;</w:t>
      </w:r>
    </w:p>
    <w:p w:rsidR="006536F0" w:rsidRPr="00F21154" w:rsidRDefault="00A323BD" w:rsidP="00F21154">
      <w:pPr>
        <w:widowControl w:val="0"/>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 xml:space="preserve"> о переходе (возвращении) к вопросам повестки заседания;</w:t>
      </w:r>
    </w:p>
    <w:p w:rsidR="006536F0" w:rsidRPr="00F21154" w:rsidRDefault="00A323BD" w:rsidP="00F21154">
      <w:pPr>
        <w:widowControl w:val="0"/>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 xml:space="preserve">- </w:t>
      </w:r>
      <w:r w:rsidR="006536F0" w:rsidRPr="00F21154">
        <w:rPr>
          <w:rFonts w:ascii="Times New Roman" w:hAnsi="Times New Roman"/>
          <w:sz w:val="28"/>
          <w:szCs w:val="28"/>
        </w:rPr>
        <w:t xml:space="preserve">о передаче вопроса на рассмотрение соответствующего комитета </w:t>
      </w:r>
      <w:r w:rsidR="006536F0" w:rsidRPr="00F21154">
        <w:rPr>
          <w:rFonts w:ascii="Times New Roman" w:hAnsi="Times New Roman"/>
          <w:sz w:val="28"/>
          <w:szCs w:val="28"/>
        </w:rPr>
        <w:tab/>
        <w:t>Совета народных депутатов Шовгеновского района;</w:t>
      </w:r>
    </w:p>
    <w:p w:rsidR="006536F0" w:rsidRPr="00F21154" w:rsidRDefault="00A323BD" w:rsidP="00F21154">
      <w:pPr>
        <w:widowControl w:val="0"/>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006536F0" w:rsidRPr="00F21154">
        <w:rPr>
          <w:rFonts w:ascii="Times New Roman" w:hAnsi="Times New Roman"/>
          <w:sz w:val="28"/>
          <w:szCs w:val="28"/>
        </w:rPr>
        <w:t xml:space="preserve"> о голосовании без обсуждения;</w:t>
      </w:r>
    </w:p>
    <w:p w:rsidR="006536F0" w:rsidRPr="00F21154" w:rsidRDefault="00A323BD" w:rsidP="00F21154">
      <w:pPr>
        <w:widowControl w:val="0"/>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006536F0" w:rsidRPr="00F21154">
        <w:rPr>
          <w:rFonts w:ascii="Times New Roman" w:hAnsi="Times New Roman"/>
          <w:sz w:val="28"/>
          <w:szCs w:val="28"/>
        </w:rPr>
        <w:t xml:space="preserve"> о проведении закрытого заседания;</w:t>
      </w:r>
    </w:p>
    <w:p w:rsidR="006536F0" w:rsidRPr="00F21154" w:rsidRDefault="00A323BD" w:rsidP="00A323BD">
      <w:pPr>
        <w:widowControl w:val="0"/>
        <w:autoSpaceDE w:val="0"/>
        <w:autoSpaceDN w:val="0"/>
        <w:adjustRightInd w:val="0"/>
        <w:spacing w:after="0" w:line="240" w:lineRule="auto"/>
        <w:ind w:left="708" w:firstLine="62"/>
        <w:jc w:val="both"/>
        <w:rPr>
          <w:rFonts w:ascii="Times New Roman" w:hAnsi="Times New Roman"/>
          <w:sz w:val="28"/>
          <w:szCs w:val="28"/>
        </w:rPr>
      </w:pPr>
      <w:r>
        <w:rPr>
          <w:rFonts w:ascii="Times New Roman" w:hAnsi="Times New Roman"/>
          <w:sz w:val="28"/>
          <w:szCs w:val="28"/>
        </w:rPr>
        <w:t>-</w:t>
      </w:r>
      <w:r w:rsidR="006536F0" w:rsidRPr="00F21154">
        <w:rPr>
          <w:rFonts w:ascii="Times New Roman" w:hAnsi="Times New Roman"/>
          <w:sz w:val="28"/>
          <w:szCs w:val="28"/>
        </w:rPr>
        <w:t xml:space="preserve"> о приглашении на заседание</w:t>
      </w:r>
      <w:r w:rsidR="008164C6">
        <w:rPr>
          <w:rFonts w:ascii="Times New Roman" w:hAnsi="Times New Roman"/>
          <w:sz w:val="28"/>
          <w:szCs w:val="28"/>
        </w:rPr>
        <w:t xml:space="preserve"> представителей администрации </w:t>
      </w:r>
      <w:r w:rsidR="008164C6">
        <w:rPr>
          <w:rFonts w:ascii="Times New Roman" w:hAnsi="Times New Roman"/>
          <w:sz w:val="28"/>
          <w:szCs w:val="28"/>
        </w:rPr>
        <w:tab/>
      </w:r>
      <w:r w:rsidR="006536F0" w:rsidRPr="00F21154">
        <w:rPr>
          <w:rFonts w:ascii="Times New Roman" w:hAnsi="Times New Roman"/>
          <w:sz w:val="28"/>
          <w:szCs w:val="28"/>
        </w:rPr>
        <w:t xml:space="preserve">района и местного самоуправления, общественных объединений и </w:t>
      </w:r>
      <w:r w:rsidR="006536F0" w:rsidRPr="00F21154">
        <w:rPr>
          <w:rFonts w:ascii="Times New Roman" w:hAnsi="Times New Roman"/>
          <w:sz w:val="28"/>
          <w:szCs w:val="28"/>
        </w:rPr>
        <w:tab/>
        <w:t>других специалистов для предост</w:t>
      </w:r>
      <w:r>
        <w:rPr>
          <w:rFonts w:ascii="Times New Roman" w:hAnsi="Times New Roman"/>
          <w:sz w:val="28"/>
          <w:szCs w:val="28"/>
        </w:rPr>
        <w:t xml:space="preserve">авления необходимых сведений и </w:t>
      </w:r>
      <w:r w:rsidR="006536F0" w:rsidRPr="00F21154">
        <w:rPr>
          <w:rFonts w:ascii="Times New Roman" w:hAnsi="Times New Roman"/>
          <w:sz w:val="28"/>
          <w:szCs w:val="28"/>
        </w:rPr>
        <w:t>заключений по рассматриваемым проектам ре</w:t>
      </w:r>
      <w:r>
        <w:rPr>
          <w:rFonts w:ascii="Times New Roman" w:hAnsi="Times New Roman"/>
          <w:sz w:val="28"/>
          <w:szCs w:val="28"/>
        </w:rPr>
        <w:t xml:space="preserve">шений и другим </w:t>
      </w:r>
      <w:r w:rsidR="006536F0" w:rsidRPr="00F21154">
        <w:rPr>
          <w:rFonts w:ascii="Times New Roman" w:hAnsi="Times New Roman"/>
          <w:sz w:val="28"/>
          <w:szCs w:val="28"/>
        </w:rPr>
        <w:t>вопросам;</w:t>
      </w:r>
    </w:p>
    <w:p w:rsidR="006536F0" w:rsidRPr="00F21154" w:rsidRDefault="00A323BD" w:rsidP="00F21154">
      <w:pPr>
        <w:widowControl w:val="0"/>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006536F0" w:rsidRPr="00F21154">
        <w:rPr>
          <w:rFonts w:ascii="Times New Roman" w:hAnsi="Times New Roman"/>
          <w:sz w:val="28"/>
          <w:szCs w:val="28"/>
        </w:rPr>
        <w:t xml:space="preserve"> об изменении способа проведения голосования;</w:t>
      </w:r>
    </w:p>
    <w:p w:rsidR="006536F0" w:rsidRPr="00F21154" w:rsidRDefault="00A323BD" w:rsidP="00F21154">
      <w:pPr>
        <w:widowControl w:val="0"/>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006536F0" w:rsidRPr="00F21154">
        <w:rPr>
          <w:rFonts w:ascii="Times New Roman" w:hAnsi="Times New Roman"/>
          <w:sz w:val="28"/>
          <w:szCs w:val="28"/>
        </w:rPr>
        <w:t xml:space="preserve"> о пересчете голосов;</w:t>
      </w:r>
    </w:p>
    <w:p w:rsidR="006536F0" w:rsidRPr="00F21154" w:rsidRDefault="00A323BD" w:rsidP="00F21154">
      <w:pPr>
        <w:widowControl w:val="0"/>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lastRenderedPageBreak/>
        <w:t>-</w:t>
      </w:r>
      <w:r w:rsidR="006536F0" w:rsidRPr="00F21154">
        <w:rPr>
          <w:rFonts w:ascii="Times New Roman" w:hAnsi="Times New Roman"/>
          <w:sz w:val="28"/>
          <w:szCs w:val="28"/>
        </w:rPr>
        <w:t xml:space="preserve"> о направлении депутатского запроса и об установлении срока </w:t>
      </w:r>
      <w:r w:rsidR="006536F0" w:rsidRPr="00F21154">
        <w:rPr>
          <w:rFonts w:ascii="Times New Roman" w:hAnsi="Times New Roman"/>
          <w:sz w:val="28"/>
          <w:szCs w:val="28"/>
        </w:rPr>
        <w:tab/>
        <w:t>получения ответа на него.</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71. Осуществление права депутата на голосование</w:t>
      </w:r>
    </w:p>
    <w:p w:rsidR="006536F0" w:rsidRPr="006F350D" w:rsidRDefault="006536F0" w:rsidP="00945098">
      <w:pPr>
        <w:pStyle w:val="a5"/>
        <w:widowControl w:val="0"/>
        <w:numPr>
          <w:ilvl w:val="1"/>
          <w:numId w:val="112"/>
        </w:numPr>
        <w:autoSpaceDE w:val="0"/>
        <w:autoSpaceDN w:val="0"/>
        <w:adjustRightInd w:val="0"/>
        <w:spacing w:after="0" w:line="240" w:lineRule="auto"/>
        <w:ind w:left="709" w:hanging="425"/>
        <w:jc w:val="both"/>
        <w:rPr>
          <w:rFonts w:ascii="Times New Roman" w:hAnsi="Times New Roman"/>
          <w:b/>
          <w:bCs/>
          <w:i/>
          <w:iCs/>
          <w:sz w:val="28"/>
          <w:szCs w:val="28"/>
        </w:rPr>
      </w:pPr>
      <w:r w:rsidRPr="00A323BD">
        <w:rPr>
          <w:rFonts w:ascii="Times New Roman" w:hAnsi="Times New Roman"/>
          <w:sz w:val="28"/>
          <w:szCs w:val="28"/>
        </w:rPr>
        <w:t>При голосовании по каждому вопросу депутат имеет один голос. Подавая его за или против принятия решения.</w:t>
      </w:r>
    </w:p>
    <w:p w:rsidR="006536F0" w:rsidRPr="006F350D" w:rsidRDefault="006536F0" w:rsidP="00945098">
      <w:pPr>
        <w:pStyle w:val="a5"/>
        <w:widowControl w:val="0"/>
        <w:numPr>
          <w:ilvl w:val="1"/>
          <w:numId w:val="112"/>
        </w:numPr>
        <w:autoSpaceDE w:val="0"/>
        <w:autoSpaceDN w:val="0"/>
        <w:adjustRightInd w:val="0"/>
        <w:spacing w:after="0" w:line="240" w:lineRule="auto"/>
        <w:ind w:left="709" w:hanging="425"/>
        <w:jc w:val="both"/>
        <w:rPr>
          <w:rFonts w:ascii="Times New Roman" w:hAnsi="Times New Roman"/>
          <w:b/>
          <w:bCs/>
          <w:i/>
          <w:iCs/>
          <w:sz w:val="28"/>
          <w:szCs w:val="28"/>
        </w:rPr>
      </w:pPr>
      <w:r w:rsidRPr="006F350D">
        <w:rPr>
          <w:rFonts w:ascii="Times New Roman" w:hAnsi="Times New Roman"/>
          <w:sz w:val="28"/>
          <w:szCs w:val="28"/>
        </w:rPr>
        <w:t>Депутат лично осуществляет свое право на голосование. Депутат отсутствовавший во время голосования не вправе подать свой голос по истечении времени, отведенного для голосования.</w:t>
      </w:r>
      <w:r w:rsidRPr="006F350D">
        <w:rPr>
          <w:rFonts w:ascii="Times New Roman" w:hAnsi="Times New Roman"/>
          <w:b/>
          <w:bCs/>
          <w:i/>
          <w:iCs/>
          <w:sz w:val="28"/>
          <w:szCs w:val="28"/>
        </w:rPr>
        <w:t xml:space="preserve"> </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72. Туры голосования</w:t>
      </w:r>
    </w:p>
    <w:p w:rsidR="006536F0" w:rsidRDefault="006536F0" w:rsidP="00945098">
      <w:pPr>
        <w:pStyle w:val="a5"/>
        <w:widowControl w:val="0"/>
        <w:numPr>
          <w:ilvl w:val="1"/>
          <w:numId w:val="113"/>
        </w:numPr>
        <w:autoSpaceDE w:val="0"/>
        <w:autoSpaceDN w:val="0"/>
        <w:adjustRightInd w:val="0"/>
        <w:spacing w:after="0" w:line="240" w:lineRule="auto"/>
        <w:ind w:left="709" w:hanging="425"/>
        <w:jc w:val="both"/>
        <w:rPr>
          <w:rFonts w:ascii="Times New Roman" w:hAnsi="Times New Roman"/>
          <w:sz w:val="28"/>
          <w:szCs w:val="28"/>
        </w:rPr>
      </w:pPr>
      <w:r w:rsidRPr="006F350D">
        <w:rPr>
          <w:rFonts w:ascii="Times New Roman" w:hAnsi="Times New Roman"/>
          <w:sz w:val="28"/>
          <w:szCs w:val="28"/>
        </w:rPr>
        <w:t>При выдвижении нескольких кандидатур или предложений более двух вариантов  решения рассматриваемого сессией вопроса по решению Совета народных депутатов Шовгеновского района  голосование может быть проведено в два тура.</w:t>
      </w:r>
    </w:p>
    <w:p w:rsidR="006536F0" w:rsidRDefault="006536F0" w:rsidP="00945098">
      <w:pPr>
        <w:pStyle w:val="a5"/>
        <w:widowControl w:val="0"/>
        <w:numPr>
          <w:ilvl w:val="1"/>
          <w:numId w:val="113"/>
        </w:numPr>
        <w:autoSpaceDE w:val="0"/>
        <w:autoSpaceDN w:val="0"/>
        <w:adjustRightInd w:val="0"/>
        <w:spacing w:after="0" w:line="240" w:lineRule="auto"/>
        <w:ind w:left="709" w:hanging="425"/>
        <w:jc w:val="both"/>
        <w:rPr>
          <w:rFonts w:ascii="Times New Roman" w:hAnsi="Times New Roman"/>
          <w:sz w:val="28"/>
          <w:szCs w:val="28"/>
        </w:rPr>
      </w:pPr>
      <w:r w:rsidRPr="006F350D">
        <w:rPr>
          <w:rFonts w:ascii="Times New Roman" w:hAnsi="Times New Roman"/>
          <w:sz w:val="28"/>
          <w:szCs w:val="28"/>
        </w:rPr>
        <w:t>В первом туре может допускаться голосование каждого депутата за любое количество выдвинутых кандидатур или предложений вариантов решения, рассматриваемого Советом народных депутатов Шовгеновского района. Второй тур голосования проводится по двум кандидатурам или двум вариантам решения, получившим наибольшее число голосов в первом туре.</w:t>
      </w:r>
    </w:p>
    <w:p w:rsidR="006536F0" w:rsidRDefault="006536F0" w:rsidP="00945098">
      <w:pPr>
        <w:pStyle w:val="a5"/>
        <w:widowControl w:val="0"/>
        <w:numPr>
          <w:ilvl w:val="1"/>
          <w:numId w:val="113"/>
        </w:numPr>
        <w:autoSpaceDE w:val="0"/>
        <w:autoSpaceDN w:val="0"/>
        <w:adjustRightInd w:val="0"/>
        <w:spacing w:after="0" w:line="240" w:lineRule="auto"/>
        <w:ind w:left="709" w:hanging="425"/>
        <w:jc w:val="both"/>
        <w:rPr>
          <w:rFonts w:ascii="Times New Roman" w:hAnsi="Times New Roman"/>
          <w:sz w:val="28"/>
          <w:szCs w:val="28"/>
        </w:rPr>
      </w:pPr>
      <w:r w:rsidRPr="006F350D">
        <w:rPr>
          <w:rFonts w:ascii="Times New Roman" w:hAnsi="Times New Roman"/>
          <w:sz w:val="28"/>
          <w:szCs w:val="28"/>
        </w:rPr>
        <w:t>По итогам второго тура считается избранным тот кандидат или принятым тот вариант решения, который получил наибольшее число голосов, но не менее числа голосов депутатов, устанавливаемого для принятия данного решения.</w:t>
      </w:r>
    </w:p>
    <w:p w:rsidR="006536F0" w:rsidRPr="006F350D" w:rsidRDefault="006536F0" w:rsidP="00945098">
      <w:pPr>
        <w:pStyle w:val="a5"/>
        <w:widowControl w:val="0"/>
        <w:numPr>
          <w:ilvl w:val="1"/>
          <w:numId w:val="113"/>
        </w:numPr>
        <w:autoSpaceDE w:val="0"/>
        <w:autoSpaceDN w:val="0"/>
        <w:adjustRightInd w:val="0"/>
        <w:spacing w:after="0" w:line="240" w:lineRule="auto"/>
        <w:ind w:left="709" w:hanging="425"/>
        <w:jc w:val="both"/>
        <w:rPr>
          <w:rFonts w:ascii="Times New Roman" w:hAnsi="Times New Roman"/>
          <w:sz w:val="28"/>
          <w:szCs w:val="28"/>
        </w:rPr>
      </w:pPr>
      <w:r w:rsidRPr="006F350D">
        <w:rPr>
          <w:rFonts w:ascii="Times New Roman" w:hAnsi="Times New Roman"/>
          <w:sz w:val="28"/>
          <w:szCs w:val="28"/>
        </w:rPr>
        <w:t>Если во втором туре голосования не набрал требуемого числа голосов ни один из вариантов решения, то данный вопрос снимается с рассмотрения.</w:t>
      </w:r>
      <w:r w:rsidRPr="006F350D">
        <w:rPr>
          <w:rFonts w:ascii="Times New Roman" w:hAnsi="Times New Roman"/>
          <w:b/>
          <w:bCs/>
          <w:i/>
          <w:iCs/>
          <w:sz w:val="28"/>
          <w:szCs w:val="28"/>
        </w:rPr>
        <w:t xml:space="preserve"> </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73. Порядок и виды голосования</w:t>
      </w:r>
    </w:p>
    <w:p w:rsidR="006536F0" w:rsidRPr="006F350D" w:rsidRDefault="006536F0" w:rsidP="00945098">
      <w:pPr>
        <w:pStyle w:val="a5"/>
        <w:widowControl w:val="0"/>
        <w:numPr>
          <w:ilvl w:val="1"/>
          <w:numId w:val="114"/>
        </w:numPr>
        <w:autoSpaceDE w:val="0"/>
        <w:autoSpaceDN w:val="0"/>
        <w:adjustRightInd w:val="0"/>
        <w:spacing w:after="0" w:line="240" w:lineRule="auto"/>
        <w:ind w:left="709"/>
        <w:jc w:val="both"/>
        <w:rPr>
          <w:rFonts w:ascii="Times New Roman" w:hAnsi="Times New Roman"/>
          <w:b/>
          <w:bCs/>
          <w:i/>
          <w:iCs/>
          <w:sz w:val="28"/>
          <w:szCs w:val="28"/>
        </w:rPr>
      </w:pPr>
      <w:r w:rsidRPr="006F350D">
        <w:rPr>
          <w:rFonts w:ascii="Times New Roman" w:hAnsi="Times New Roman"/>
          <w:sz w:val="28"/>
          <w:szCs w:val="28"/>
        </w:rPr>
        <w:t xml:space="preserve">Голосование на сессиях осуществляется с использованием бюллетеней и путем опроса депутатов Совета народных депутатов Шовгеновского района. </w:t>
      </w:r>
    </w:p>
    <w:p w:rsidR="006536F0" w:rsidRPr="006F350D" w:rsidRDefault="006536F0" w:rsidP="00945098">
      <w:pPr>
        <w:pStyle w:val="a5"/>
        <w:widowControl w:val="0"/>
        <w:numPr>
          <w:ilvl w:val="1"/>
          <w:numId w:val="114"/>
        </w:numPr>
        <w:autoSpaceDE w:val="0"/>
        <w:autoSpaceDN w:val="0"/>
        <w:adjustRightInd w:val="0"/>
        <w:spacing w:after="0" w:line="240" w:lineRule="auto"/>
        <w:ind w:left="709"/>
        <w:jc w:val="both"/>
        <w:rPr>
          <w:rFonts w:ascii="Times New Roman" w:hAnsi="Times New Roman"/>
          <w:b/>
          <w:bCs/>
          <w:i/>
          <w:iCs/>
          <w:sz w:val="28"/>
          <w:szCs w:val="28"/>
        </w:rPr>
      </w:pPr>
      <w:r w:rsidRPr="006F350D">
        <w:rPr>
          <w:rFonts w:ascii="Times New Roman" w:hAnsi="Times New Roman"/>
          <w:sz w:val="28"/>
          <w:szCs w:val="28"/>
        </w:rPr>
        <w:t>Голосование может быть количественным, рейтинговым, альтернативным.</w:t>
      </w:r>
    </w:p>
    <w:p w:rsidR="006536F0" w:rsidRPr="006F350D" w:rsidRDefault="006536F0" w:rsidP="00945098">
      <w:pPr>
        <w:pStyle w:val="a5"/>
        <w:widowControl w:val="0"/>
        <w:numPr>
          <w:ilvl w:val="1"/>
          <w:numId w:val="114"/>
        </w:numPr>
        <w:autoSpaceDE w:val="0"/>
        <w:autoSpaceDN w:val="0"/>
        <w:adjustRightInd w:val="0"/>
        <w:spacing w:after="0" w:line="240" w:lineRule="auto"/>
        <w:ind w:left="709"/>
        <w:jc w:val="both"/>
        <w:rPr>
          <w:rFonts w:ascii="Times New Roman" w:hAnsi="Times New Roman"/>
          <w:b/>
          <w:bCs/>
          <w:i/>
          <w:iCs/>
          <w:sz w:val="28"/>
          <w:szCs w:val="28"/>
        </w:rPr>
      </w:pPr>
      <w:r w:rsidRPr="006F350D">
        <w:rPr>
          <w:rFonts w:ascii="Times New Roman" w:hAnsi="Times New Roman"/>
          <w:sz w:val="28"/>
          <w:szCs w:val="28"/>
        </w:rPr>
        <w:t>Количественное голосование представляет собой выбор варианта «за» или «против». Подсчет голосов и предъявление результатов голосования в абсолютном и процентном выражениях производятся по каждому голосованию.</w:t>
      </w:r>
    </w:p>
    <w:p w:rsidR="006536F0" w:rsidRPr="006F350D" w:rsidRDefault="006536F0" w:rsidP="00945098">
      <w:pPr>
        <w:pStyle w:val="a5"/>
        <w:widowControl w:val="0"/>
        <w:numPr>
          <w:ilvl w:val="1"/>
          <w:numId w:val="114"/>
        </w:numPr>
        <w:autoSpaceDE w:val="0"/>
        <w:autoSpaceDN w:val="0"/>
        <w:adjustRightInd w:val="0"/>
        <w:spacing w:after="0" w:line="240" w:lineRule="auto"/>
        <w:ind w:left="709"/>
        <w:jc w:val="both"/>
        <w:rPr>
          <w:rFonts w:ascii="Times New Roman" w:hAnsi="Times New Roman"/>
          <w:b/>
          <w:bCs/>
          <w:i/>
          <w:iCs/>
          <w:sz w:val="28"/>
          <w:szCs w:val="28"/>
        </w:rPr>
      </w:pPr>
      <w:r w:rsidRPr="006F350D">
        <w:rPr>
          <w:rFonts w:ascii="Times New Roman" w:hAnsi="Times New Roman"/>
          <w:sz w:val="28"/>
          <w:szCs w:val="28"/>
        </w:rPr>
        <w:t>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и процентном выражениях по каждому голосованию производится только по окончании голосования по всем вопросам.</w:t>
      </w:r>
    </w:p>
    <w:p w:rsidR="006536F0" w:rsidRPr="006F350D" w:rsidRDefault="006536F0" w:rsidP="00945098">
      <w:pPr>
        <w:pStyle w:val="a5"/>
        <w:widowControl w:val="0"/>
        <w:numPr>
          <w:ilvl w:val="1"/>
          <w:numId w:val="114"/>
        </w:numPr>
        <w:autoSpaceDE w:val="0"/>
        <w:autoSpaceDN w:val="0"/>
        <w:adjustRightInd w:val="0"/>
        <w:spacing w:after="0" w:line="240" w:lineRule="auto"/>
        <w:ind w:left="709"/>
        <w:jc w:val="both"/>
        <w:rPr>
          <w:rFonts w:ascii="Times New Roman" w:hAnsi="Times New Roman"/>
          <w:b/>
          <w:bCs/>
          <w:i/>
          <w:iCs/>
          <w:sz w:val="28"/>
          <w:szCs w:val="28"/>
        </w:rPr>
      </w:pPr>
      <w:r w:rsidRPr="006F350D">
        <w:rPr>
          <w:rFonts w:ascii="Times New Roman" w:hAnsi="Times New Roman"/>
          <w:sz w:val="28"/>
          <w:szCs w:val="28"/>
        </w:rPr>
        <w:t xml:space="preserve">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и процентном выражениях производится одновременно по всем вариантам </w:t>
      </w:r>
      <w:r w:rsidRPr="006F350D">
        <w:rPr>
          <w:rFonts w:ascii="Times New Roman" w:hAnsi="Times New Roman"/>
          <w:sz w:val="28"/>
          <w:szCs w:val="28"/>
        </w:rPr>
        <w:lastRenderedPageBreak/>
        <w:t>решений вопроса, поставленного на голосование.</w:t>
      </w:r>
      <w:r w:rsidRPr="006F350D">
        <w:rPr>
          <w:rFonts w:ascii="Times New Roman" w:hAnsi="Times New Roman"/>
          <w:b/>
          <w:bCs/>
          <w:i/>
          <w:iCs/>
          <w:sz w:val="28"/>
          <w:szCs w:val="28"/>
        </w:rPr>
        <w:t xml:space="preserve"> </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74. Открытое голосование</w:t>
      </w:r>
    </w:p>
    <w:p w:rsidR="006536F0" w:rsidRDefault="006536F0" w:rsidP="00945098">
      <w:pPr>
        <w:pStyle w:val="a5"/>
        <w:widowControl w:val="0"/>
        <w:numPr>
          <w:ilvl w:val="1"/>
          <w:numId w:val="115"/>
        </w:numPr>
        <w:autoSpaceDE w:val="0"/>
        <w:autoSpaceDN w:val="0"/>
        <w:adjustRightInd w:val="0"/>
        <w:spacing w:after="0" w:line="240" w:lineRule="auto"/>
        <w:ind w:left="709"/>
        <w:jc w:val="both"/>
        <w:rPr>
          <w:rFonts w:ascii="Times New Roman" w:hAnsi="Times New Roman"/>
          <w:sz w:val="28"/>
          <w:szCs w:val="28"/>
        </w:rPr>
      </w:pPr>
      <w:r w:rsidRPr="00B031E7">
        <w:rPr>
          <w:rFonts w:ascii="Times New Roman" w:hAnsi="Times New Roman"/>
          <w:sz w:val="28"/>
          <w:szCs w:val="28"/>
        </w:rPr>
        <w:t>При проведении открытого голосования подсчет голосования поручается счетной комиссии, которая избирается Советом народных депутатов Шовгеновского района или председательствующим на сессии Совета народных депутатов Шовгеновского района.</w:t>
      </w:r>
    </w:p>
    <w:p w:rsidR="006536F0" w:rsidRDefault="006536F0" w:rsidP="00945098">
      <w:pPr>
        <w:pStyle w:val="a5"/>
        <w:widowControl w:val="0"/>
        <w:numPr>
          <w:ilvl w:val="1"/>
          <w:numId w:val="115"/>
        </w:numPr>
        <w:autoSpaceDE w:val="0"/>
        <w:autoSpaceDN w:val="0"/>
        <w:adjustRightInd w:val="0"/>
        <w:spacing w:after="0" w:line="240" w:lineRule="auto"/>
        <w:ind w:left="709"/>
        <w:jc w:val="both"/>
        <w:rPr>
          <w:rFonts w:ascii="Times New Roman" w:hAnsi="Times New Roman"/>
          <w:sz w:val="28"/>
          <w:szCs w:val="28"/>
        </w:rPr>
      </w:pPr>
      <w:r w:rsidRPr="00B031E7">
        <w:rPr>
          <w:rFonts w:ascii="Times New Roman" w:hAnsi="Times New Roman"/>
          <w:sz w:val="28"/>
          <w:szCs w:val="28"/>
        </w:rPr>
        <w:t>Перед началом открытого голосования председательствующий сообщает о количестве предложений, которые ставятся на голосование, уточняет их формулировку и последовательность, в которой они ставятся на голосование, напоминает каким большинством голосов (от общего числа депутатов, от числа избранных депутатов, принявших участие в голосовании, другим установленным большинством голосов) может быть принято решение.</w:t>
      </w:r>
    </w:p>
    <w:p w:rsidR="006536F0" w:rsidRDefault="006536F0" w:rsidP="00945098">
      <w:pPr>
        <w:pStyle w:val="a5"/>
        <w:widowControl w:val="0"/>
        <w:numPr>
          <w:ilvl w:val="1"/>
          <w:numId w:val="115"/>
        </w:numPr>
        <w:autoSpaceDE w:val="0"/>
        <w:autoSpaceDN w:val="0"/>
        <w:adjustRightInd w:val="0"/>
        <w:spacing w:after="0" w:line="240" w:lineRule="auto"/>
        <w:ind w:left="709"/>
        <w:jc w:val="both"/>
        <w:rPr>
          <w:rFonts w:ascii="Times New Roman" w:hAnsi="Times New Roman"/>
          <w:sz w:val="28"/>
          <w:szCs w:val="28"/>
        </w:rPr>
      </w:pPr>
      <w:r w:rsidRPr="00B031E7">
        <w:rPr>
          <w:rFonts w:ascii="Times New Roman" w:hAnsi="Times New Roman"/>
          <w:sz w:val="28"/>
          <w:szCs w:val="28"/>
        </w:rPr>
        <w:t>После объявления председательствующего о начале голосования никто не вправе прервать голосование кроме, как для заявления по порядку ведения заседания.</w:t>
      </w:r>
    </w:p>
    <w:p w:rsidR="006536F0" w:rsidRDefault="006536F0" w:rsidP="00945098">
      <w:pPr>
        <w:pStyle w:val="a5"/>
        <w:widowControl w:val="0"/>
        <w:numPr>
          <w:ilvl w:val="1"/>
          <w:numId w:val="115"/>
        </w:numPr>
        <w:autoSpaceDE w:val="0"/>
        <w:autoSpaceDN w:val="0"/>
        <w:adjustRightInd w:val="0"/>
        <w:spacing w:after="0" w:line="240" w:lineRule="auto"/>
        <w:ind w:left="709"/>
        <w:jc w:val="both"/>
        <w:rPr>
          <w:rFonts w:ascii="Times New Roman" w:hAnsi="Times New Roman"/>
          <w:sz w:val="28"/>
          <w:szCs w:val="28"/>
        </w:rPr>
      </w:pPr>
      <w:r w:rsidRPr="00B031E7">
        <w:rPr>
          <w:rFonts w:ascii="Times New Roman" w:hAnsi="Times New Roman"/>
          <w:sz w:val="28"/>
          <w:szCs w:val="28"/>
        </w:rPr>
        <w:t>По окончании подсчета голосов председательствующий объявляет , какое решение принято («за» - положительное или «против» - отрицательное).</w:t>
      </w:r>
    </w:p>
    <w:p w:rsidR="006536F0" w:rsidRDefault="006536F0" w:rsidP="00945098">
      <w:pPr>
        <w:pStyle w:val="a5"/>
        <w:widowControl w:val="0"/>
        <w:numPr>
          <w:ilvl w:val="1"/>
          <w:numId w:val="115"/>
        </w:numPr>
        <w:autoSpaceDE w:val="0"/>
        <w:autoSpaceDN w:val="0"/>
        <w:adjustRightInd w:val="0"/>
        <w:spacing w:after="0" w:line="240" w:lineRule="auto"/>
        <w:ind w:left="709"/>
        <w:jc w:val="both"/>
        <w:rPr>
          <w:rFonts w:ascii="Times New Roman" w:hAnsi="Times New Roman"/>
          <w:sz w:val="28"/>
          <w:szCs w:val="28"/>
        </w:rPr>
      </w:pPr>
      <w:r w:rsidRPr="00B031E7">
        <w:rPr>
          <w:rFonts w:ascii="Times New Roman" w:hAnsi="Times New Roman"/>
          <w:sz w:val="28"/>
          <w:szCs w:val="28"/>
        </w:rPr>
        <w:t>При отсутствии кворума необходимого для проведения голосования председательствующий переносит голосование на следующую сессию Совета народных депутатов Шовгеновского района или объявляет перерыв на срок, определяемый депутатами.</w:t>
      </w:r>
    </w:p>
    <w:p w:rsidR="006536F0" w:rsidRPr="00B031E7" w:rsidRDefault="006536F0" w:rsidP="00945098">
      <w:pPr>
        <w:pStyle w:val="a5"/>
        <w:widowControl w:val="0"/>
        <w:numPr>
          <w:ilvl w:val="1"/>
          <w:numId w:val="115"/>
        </w:numPr>
        <w:autoSpaceDE w:val="0"/>
        <w:autoSpaceDN w:val="0"/>
        <w:adjustRightInd w:val="0"/>
        <w:spacing w:after="0" w:line="240" w:lineRule="auto"/>
        <w:ind w:left="709"/>
        <w:jc w:val="both"/>
        <w:rPr>
          <w:rFonts w:ascii="Times New Roman" w:hAnsi="Times New Roman"/>
          <w:sz w:val="28"/>
          <w:szCs w:val="28"/>
        </w:rPr>
      </w:pPr>
      <w:r w:rsidRPr="00B031E7">
        <w:rPr>
          <w:rFonts w:ascii="Times New Roman" w:hAnsi="Times New Roman"/>
          <w:sz w:val="28"/>
          <w:szCs w:val="28"/>
        </w:rPr>
        <w:t>Если при определении результатов голосования выявятся процедурные ошибки при голосовании, то по решению сессии должно быть проведено повторное голосование.</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75. Голосование путем опроса депутата</w:t>
      </w:r>
    </w:p>
    <w:p w:rsidR="006536F0" w:rsidRPr="00F21154" w:rsidRDefault="006536F0" w:rsidP="00B031E7">
      <w:pPr>
        <w:widowControl w:val="0"/>
        <w:autoSpaceDE w:val="0"/>
        <w:autoSpaceDN w:val="0"/>
        <w:adjustRightInd w:val="0"/>
        <w:spacing w:after="0" w:line="240" w:lineRule="auto"/>
        <w:ind w:left="708" w:firstLine="712"/>
        <w:jc w:val="both"/>
        <w:rPr>
          <w:rFonts w:ascii="Times New Roman" w:hAnsi="Times New Roman"/>
          <w:sz w:val="28"/>
          <w:szCs w:val="28"/>
        </w:rPr>
      </w:pPr>
      <w:r w:rsidRPr="00F21154">
        <w:rPr>
          <w:rFonts w:ascii="Times New Roman" w:hAnsi="Times New Roman"/>
          <w:sz w:val="28"/>
          <w:szCs w:val="28"/>
        </w:rPr>
        <w:t>По решению Совета народных депутатов Шовгеновского района, принимаемому большинством голосов от числа депутатов, принявших участие в голосовании, открытое голосование может проводиться путем опроса депутатов, с указанием их решения при голосовании в подписном листе. Опрос и подведение итогов голосования поручаются счетной комиссии Совета народных депутатов Шовгеновского района. Подписной лист любого депутата с его решением при голосовании предоставляется депутату по его требованию.</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76. Тайное голосование</w:t>
      </w:r>
    </w:p>
    <w:p w:rsidR="006536F0" w:rsidRPr="00B54065" w:rsidRDefault="006536F0" w:rsidP="00945098">
      <w:pPr>
        <w:pStyle w:val="a5"/>
        <w:widowControl w:val="0"/>
        <w:numPr>
          <w:ilvl w:val="1"/>
          <w:numId w:val="116"/>
        </w:numPr>
        <w:tabs>
          <w:tab w:val="left" w:pos="709"/>
        </w:tabs>
        <w:autoSpaceDE w:val="0"/>
        <w:autoSpaceDN w:val="0"/>
        <w:adjustRightInd w:val="0"/>
        <w:spacing w:after="0" w:line="240" w:lineRule="auto"/>
        <w:ind w:left="709" w:hanging="425"/>
        <w:jc w:val="both"/>
        <w:rPr>
          <w:rFonts w:ascii="Times New Roman" w:hAnsi="Times New Roman"/>
          <w:b/>
          <w:bCs/>
          <w:i/>
          <w:iCs/>
          <w:sz w:val="28"/>
          <w:szCs w:val="28"/>
        </w:rPr>
      </w:pPr>
      <w:r w:rsidRPr="00B031E7">
        <w:rPr>
          <w:rFonts w:ascii="Times New Roman" w:hAnsi="Times New Roman"/>
          <w:sz w:val="28"/>
          <w:szCs w:val="28"/>
        </w:rPr>
        <w:t>Тайное голосование проводится по решению Совета народных депутатов Шовгеновского района, принимаемому большинством голосов от числа депутатов. Принявших участие в голосовании. Тайное голосование проводится с использованием бюллетеней.</w:t>
      </w:r>
    </w:p>
    <w:p w:rsidR="006536F0" w:rsidRPr="00B54065" w:rsidRDefault="006536F0" w:rsidP="00945098">
      <w:pPr>
        <w:pStyle w:val="a5"/>
        <w:widowControl w:val="0"/>
        <w:numPr>
          <w:ilvl w:val="1"/>
          <w:numId w:val="116"/>
        </w:numPr>
        <w:tabs>
          <w:tab w:val="left" w:pos="709"/>
        </w:tabs>
        <w:autoSpaceDE w:val="0"/>
        <w:autoSpaceDN w:val="0"/>
        <w:adjustRightInd w:val="0"/>
        <w:spacing w:after="0" w:line="240" w:lineRule="auto"/>
        <w:ind w:left="709" w:hanging="425"/>
        <w:jc w:val="both"/>
        <w:rPr>
          <w:rFonts w:ascii="Times New Roman" w:hAnsi="Times New Roman"/>
          <w:b/>
          <w:bCs/>
          <w:i/>
          <w:iCs/>
          <w:sz w:val="28"/>
          <w:szCs w:val="28"/>
        </w:rPr>
      </w:pPr>
      <w:r w:rsidRPr="00B54065">
        <w:rPr>
          <w:rFonts w:ascii="Times New Roman" w:hAnsi="Times New Roman"/>
          <w:sz w:val="28"/>
          <w:szCs w:val="28"/>
        </w:rPr>
        <w:t>Для проведения тайного голосования и определения его результатов Совет народных депутатов Шовгеновского района избирает открытым голосованием счетную комиссию. Депутаты, выдвинутые в состав избираемых органов на период голосования по их кандидатурам, приостанавливают свою деятельность в счетной комиссии.</w:t>
      </w:r>
    </w:p>
    <w:p w:rsidR="006536F0" w:rsidRPr="00B54065" w:rsidRDefault="006536F0" w:rsidP="00945098">
      <w:pPr>
        <w:pStyle w:val="a5"/>
        <w:widowControl w:val="0"/>
        <w:numPr>
          <w:ilvl w:val="1"/>
          <w:numId w:val="116"/>
        </w:numPr>
        <w:tabs>
          <w:tab w:val="left" w:pos="709"/>
        </w:tabs>
        <w:autoSpaceDE w:val="0"/>
        <w:autoSpaceDN w:val="0"/>
        <w:adjustRightInd w:val="0"/>
        <w:spacing w:after="0" w:line="240" w:lineRule="auto"/>
        <w:ind w:left="709" w:hanging="425"/>
        <w:jc w:val="both"/>
        <w:rPr>
          <w:rFonts w:ascii="Times New Roman" w:hAnsi="Times New Roman"/>
          <w:b/>
          <w:bCs/>
          <w:i/>
          <w:iCs/>
          <w:sz w:val="28"/>
          <w:szCs w:val="28"/>
        </w:rPr>
      </w:pPr>
      <w:r w:rsidRPr="00B54065">
        <w:rPr>
          <w:rFonts w:ascii="Times New Roman" w:hAnsi="Times New Roman"/>
          <w:sz w:val="28"/>
          <w:szCs w:val="28"/>
        </w:rPr>
        <w:lastRenderedPageBreak/>
        <w:t>Счетная комиссия избирает из своего состава председателя и секретаря. Решения счетной комиссии принимаются большинством голосов ее членов.</w:t>
      </w:r>
    </w:p>
    <w:p w:rsidR="006536F0" w:rsidRPr="00B54065" w:rsidRDefault="006536F0" w:rsidP="00945098">
      <w:pPr>
        <w:pStyle w:val="a5"/>
        <w:widowControl w:val="0"/>
        <w:numPr>
          <w:ilvl w:val="1"/>
          <w:numId w:val="116"/>
        </w:numPr>
        <w:tabs>
          <w:tab w:val="left" w:pos="709"/>
        </w:tabs>
        <w:autoSpaceDE w:val="0"/>
        <w:autoSpaceDN w:val="0"/>
        <w:adjustRightInd w:val="0"/>
        <w:spacing w:after="0" w:line="240" w:lineRule="auto"/>
        <w:ind w:left="709" w:hanging="425"/>
        <w:jc w:val="both"/>
        <w:rPr>
          <w:rFonts w:ascii="Times New Roman" w:hAnsi="Times New Roman"/>
          <w:b/>
          <w:bCs/>
          <w:i/>
          <w:iCs/>
          <w:sz w:val="28"/>
          <w:szCs w:val="28"/>
        </w:rPr>
      </w:pPr>
      <w:r w:rsidRPr="00B54065">
        <w:rPr>
          <w:rFonts w:ascii="Times New Roman" w:hAnsi="Times New Roman"/>
          <w:sz w:val="28"/>
          <w:szCs w:val="28"/>
        </w:rPr>
        <w:t>Бюллетени для тайного голосования изготавливаются под контролем счетной комиссии по предложенной ею и утвержденной решением Совета народных депутатов Шовгеновского района форме в количестве, соответствующем числу избранных депутатов Совета народных депутатов Шовгеновского района и содержит необходимую информацию. Оставшиеся у счетной комиссии бюллетени после завершения их выдачи уничтожаются председателем счетной комиссии в присутствии ее членов. Время и место голосования, порядок его проведения устанавливаются счетной комиссией в соответствии с настоящим Регламентом, и объявляется председателем счетной комиссии. Каждый бюллетень заверяется с обратной стороны подписями председателя и секретаря счетной комиссии.</w:t>
      </w:r>
    </w:p>
    <w:p w:rsidR="006536F0" w:rsidRPr="00B54065" w:rsidRDefault="006536F0" w:rsidP="00945098">
      <w:pPr>
        <w:pStyle w:val="a5"/>
        <w:widowControl w:val="0"/>
        <w:numPr>
          <w:ilvl w:val="1"/>
          <w:numId w:val="116"/>
        </w:numPr>
        <w:tabs>
          <w:tab w:val="left" w:pos="709"/>
        </w:tabs>
        <w:autoSpaceDE w:val="0"/>
        <w:autoSpaceDN w:val="0"/>
        <w:adjustRightInd w:val="0"/>
        <w:spacing w:after="0" w:line="240" w:lineRule="auto"/>
        <w:ind w:left="709" w:hanging="425"/>
        <w:jc w:val="both"/>
        <w:rPr>
          <w:rFonts w:ascii="Times New Roman" w:hAnsi="Times New Roman"/>
          <w:b/>
          <w:bCs/>
          <w:i/>
          <w:iCs/>
          <w:sz w:val="28"/>
          <w:szCs w:val="28"/>
        </w:rPr>
      </w:pPr>
      <w:r w:rsidRPr="00B54065">
        <w:rPr>
          <w:rFonts w:ascii="Times New Roman" w:hAnsi="Times New Roman"/>
          <w:sz w:val="28"/>
          <w:szCs w:val="28"/>
        </w:rPr>
        <w:t>Выдача бюллетеней для тайного голосования начинается не позднее, чем за 10 минут до начала голосования. Тайное голосование проводится в течение 30 минут с момента начала голосования, если иное не предусмотрено Советом народных депутатов Шовгеновского района.</w:t>
      </w:r>
      <w:r w:rsidRPr="00B54065">
        <w:rPr>
          <w:rFonts w:ascii="Times New Roman" w:hAnsi="Times New Roman"/>
          <w:b/>
          <w:bCs/>
          <w:i/>
          <w:iCs/>
          <w:sz w:val="28"/>
          <w:szCs w:val="28"/>
        </w:rPr>
        <w:t xml:space="preserve"> </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77. Бюллетень для тайного голосования</w:t>
      </w:r>
    </w:p>
    <w:p w:rsidR="006536F0" w:rsidRPr="00B54065" w:rsidRDefault="006536F0" w:rsidP="00945098">
      <w:pPr>
        <w:pStyle w:val="a5"/>
        <w:widowControl w:val="0"/>
        <w:numPr>
          <w:ilvl w:val="1"/>
          <w:numId w:val="117"/>
        </w:numPr>
        <w:autoSpaceDE w:val="0"/>
        <w:autoSpaceDN w:val="0"/>
        <w:adjustRightInd w:val="0"/>
        <w:spacing w:after="0" w:line="240" w:lineRule="auto"/>
        <w:ind w:left="709" w:hanging="425"/>
        <w:jc w:val="both"/>
        <w:rPr>
          <w:rFonts w:ascii="Times New Roman" w:hAnsi="Times New Roman"/>
          <w:b/>
          <w:bCs/>
          <w:i/>
          <w:iCs/>
          <w:sz w:val="28"/>
          <w:szCs w:val="28"/>
        </w:rPr>
      </w:pPr>
      <w:r w:rsidRPr="00B54065">
        <w:rPr>
          <w:rFonts w:ascii="Times New Roman" w:hAnsi="Times New Roman"/>
          <w:sz w:val="28"/>
          <w:szCs w:val="28"/>
        </w:rPr>
        <w:t>Каждому депутату выдается один бюллетень по выборам избирательного органа или должностного лица, либо по проекту решения рассматриваемого на сессии Совета народных депутатов Шовгеновского района.</w:t>
      </w:r>
    </w:p>
    <w:p w:rsidR="006536F0" w:rsidRPr="00B54065" w:rsidRDefault="006536F0" w:rsidP="00945098">
      <w:pPr>
        <w:pStyle w:val="a5"/>
        <w:widowControl w:val="0"/>
        <w:numPr>
          <w:ilvl w:val="1"/>
          <w:numId w:val="117"/>
        </w:numPr>
        <w:autoSpaceDE w:val="0"/>
        <w:autoSpaceDN w:val="0"/>
        <w:adjustRightInd w:val="0"/>
        <w:spacing w:after="0" w:line="240" w:lineRule="auto"/>
        <w:ind w:left="709" w:hanging="425"/>
        <w:jc w:val="both"/>
        <w:rPr>
          <w:rFonts w:ascii="Times New Roman" w:hAnsi="Times New Roman"/>
          <w:b/>
          <w:bCs/>
          <w:i/>
          <w:iCs/>
          <w:sz w:val="28"/>
          <w:szCs w:val="28"/>
        </w:rPr>
      </w:pPr>
      <w:r w:rsidRPr="00B54065">
        <w:rPr>
          <w:rFonts w:ascii="Times New Roman" w:hAnsi="Times New Roman"/>
          <w:sz w:val="28"/>
          <w:szCs w:val="28"/>
        </w:rPr>
        <w:t>Депутатам бюллетени для тайного голосования выдаются счетной комиссией в соответствии со списком депутатов Совета народных депутатов Шовгеновского района по предъявлении им удостоверения  депутата. При получении бюллетеней депутат расписывается возле своей фамилии, указанной в списке.</w:t>
      </w:r>
    </w:p>
    <w:p w:rsidR="006536F0" w:rsidRPr="00B54065" w:rsidRDefault="006536F0" w:rsidP="00945098">
      <w:pPr>
        <w:pStyle w:val="a5"/>
        <w:widowControl w:val="0"/>
        <w:numPr>
          <w:ilvl w:val="1"/>
          <w:numId w:val="117"/>
        </w:numPr>
        <w:autoSpaceDE w:val="0"/>
        <w:autoSpaceDN w:val="0"/>
        <w:adjustRightInd w:val="0"/>
        <w:spacing w:after="0" w:line="240" w:lineRule="auto"/>
        <w:ind w:left="709" w:hanging="425"/>
        <w:jc w:val="both"/>
        <w:rPr>
          <w:rFonts w:ascii="Times New Roman" w:hAnsi="Times New Roman"/>
          <w:b/>
          <w:bCs/>
          <w:i/>
          <w:iCs/>
          <w:sz w:val="28"/>
          <w:szCs w:val="28"/>
        </w:rPr>
      </w:pPr>
      <w:r w:rsidRPr="00B54065">
        <w:rPr>
          <w:rFonts w:ascii="Times New Roman" w:hAnsi="Times New Roman"/>
          <w:sz w:val="28"/>
          <w:szCs w:val="28"/>
        </w:rPr>
        <w:t>Бюллетень для тайного голосования опускается в специальный ящик, опечатанный счетной комиссией.</w:t>
      </w:r>
    </w:p>
    <w:p w:rsidR="006536F0" w:rsidRPr="00B54065" w:rsidRDefault="006536F0" w:rsidP="00945098">
      <w:pPr>
        <w:pStyle w:val="a5"/>
        <w:widowControl w:val="0"/>
        <w:numPr>
          <w:ilvl w:val="1"/>
          <w:numId w:val="117"/>
        </w:numPr>
        <w:autoSpaceDE w:val="0"/>
        <w:autoSpaceDN w:val="0"/>
        <w:adjustRightInd w:val="0"/>
        <w:spacing w:after="0" w:line="240" w:lineRule="auto"/>
        <w:ind w:left="709" w:hanging="425"/>
        <w:jc w:val="both"/>
        <w:rPr>
          <w:rFonts w:ascii="Times New Roman" w:hAnsi="Times New Roman"/>
          <w:b/>
          <w:bCs/>
          <w:i/>
          <w:iCs/>
          <w:sz w:val="28"/>
          <w:szCs w:val="28"/>
        </w:rPr>
      </w:pPr>
      <w:r w:rsidRPr="00B54065">
        <w:rPr>
          <w:rFonts w:ascii="Times New Roman" w:hAnsi="Times New Roman"/>
          <w:sz w:val="28"/>
          <w:szCs w:val="28"/>
        </w:rPr>
        <w:t>Счетная комиссия обязана создать условия для тайной подачи голосов.</w:t>
      </w:r>
    </w:p>
    <w:p w:rsidR="006536F0" w:rsidRPr="00B54065" w:rsidRDefault="006536F0" w:rsidP="00945098">
      <w:pPr>
        <w:pStyle w:val="a5"/>
        <w:widowControl w:val="0"/>
        <w:numPr>
          <w:ilvl w:val="1"/>
          <w:numId w:val="117"/>
        </w:numPr>
        <w:autoSpaceDE w:val="0"/>
        <w:autoSpaceDN w:val="0"/>
        <w:adjustRightInd w:val="0"/>
        <w:spacing w:after="0" w:line="240" w:lineRule="auto"/>
        <w:ind w:left="709" w:hanging="425"/>
        <w:jc w:val="both"/>
        <w:rPr>
          <w:rFonts w:ascii="Times New Roman" w:hAnsi="Times New Roman"/>
          <w:b/>
          <w:bCs/>
          <w:i/>
          <w:iCs/>
          <w:sz w:val="28"/>
          <w:szCs w:val="28"/>
        </w:rPr>
      </w:pPr>
      <w:r w:rsidRPr="00B54065">
        <w:rPr>
          <w:rFonts w:ascii="Times New Roman" w:hAnsi="Times New Roman"/>
          <w:sz w:val="28"/>
          <w:szCs w:val="28"/>
        </w:rPr>
        <w:t>Недействительными при подсчете голосов депутатов являются бюллетени, по которым невозможно определить волеизъявление депутатов, дополнения, внесенные в бюллетень при подсчете голосов не учитываются.</w:t>
      </w:r>
    </w:p>
    <w:p w:rsidR="006536F0" w:rsidRPr="00B54065" w:rsidRDefault="006536F0" w:rsidP="00945098">
      <w:pPr>
        <w:pStyle w:val="a5"/>
        <w:widowControl w:val="0"/>
        <w:numPr>
          <w:ilvl w:val="1"/>
          <w:numId w:val="117"/>
        </w:numPr>
        <w:autoSpaceDE w:val="0"/>
        <w:autoSpaceDN w:val="0"/>
        <w:adjustRightInd w:val="0"/>
        <w:spacing w:after="0" w:line="240" w:lineRule="auto"/>
        <w:ind w:left="709" w:hanging="425"/>
        <w:jc w:val="both"/>
        <w:rPr>
          <w:rFonts w:ascii="Times New Roman" w:hAnsi="Times New Roman"/>
          <w:b/>
          <w:bCs/>
          <w:i/>
          <w:iCs/>
          <w:sz w:val="28"/>
          <w:szCs w:val="28"/>
        </w:rPr>
      </w:pPr>
      <w:r w:rsidRPr="00B54065">
        <w:rPr>
          <w:rFonts w:ascii="Times New Roman" w:hAnsi="Times New Roman"/>
          <w:sz w:val="28"/>
          <w:szCs w:val="28"/>
        </w:rPr>
        <w:t>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народных депутатов Шовгеновского района принимает к сведению.</w:t>
      </w:r>
    </w:p>
    <w:p w:rsidR="006536F0" w:rsidRPr="00B54065" w:rsidRDefault="006536F0" w:rsidP="00945098">
      <w:pPr>
        <w:pStyle w:val="a5"/>
        <w:widowControl w:val="0"/>
        <w:numPr>
          <w:ilvl w:val="1"/>
          <w:numId w:val="117"/>
        </w:numPr>
        <w:autoSpaceDE w:val="0"/>
        <w:autoSpaceDN w:val="0"/>
        <w:adjustRightInd w:val="0"/>
        <w:spacing w:after="0" w:line="240" w:lineRule="auto"/>
        <w:ind w:left="709" w:hanging="425"/>
        <w:jc w:val="both"/>
        <w:rPr>
          <w:rFonts w:ascii="Times New Roman" w:hAnsi="Times New Roman"/>
          <w:b/>
          <w:bCs/>
          <w:i/>
          <w:iCs/>
          <w:sz w:val="28"/>
          <w:szCs w:val="28"/>
        </w:rPr>
      </w:pPr>
      <w:r w:rsidRPr="00B54065">
        <w:rPr>
          <w:rFonts w:ascii="Times New Roman" w:hAnsi="Times New Roman"/>
          <w:sz w:val="28"/>
          <w:szCs w:val="28"/>
        </w:rPr>
        <w:t xml:space="preserve">На основании принятого к сведению доклада счетной комиссии о результатах тайного голосования председательствующий объявляет какое решение принято («за» - положительное или «против» - отрицательное), а при выборах называет избранные кандидатуры. Результаты тайного голосования с использованием бюллетеней оформляются решением Совета </w:t>
      </w:r>
      <w:r w:rsidRPr="00B54065">
        <w:rPr>
          <w:rFonts w:ascii="Times New Roman" w:hAnsi="Times New Roman"/>
          <w:sz w:val="28"/>
          <w:szCs w:val="28"/>
        </w:rPr>
        <w:lastRenderedPageBreak/>
        <w:t>народных депутатов Шовгеновского района.</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78. Поименное голосование</w:t>
      </w:r>
    </w:p>
    <w:p w:rsidR="006536F0" w:rsidRPr="00B54065" w:rsidRDefault="006536F0" w:rsidP="00945098">
      <w:pPr>
        <w:pStyle w:val="a5"/>
        <w:widowControl w:val="0"/>
        <w:numPr>
          <w:ilvl w:val="1"/>
          <w:numId w:val="118"/>
        </w:numPr>
        <w:autoSpaceDE w:val="0"/>
        <w:autoSpaceDN w:val="0"/>
        <w:adjustRightInd w:val="0"/>
        <w:spacing w:after="0" w:line="240" w:lineRule="auto"/>
        <w:ind w:left="709" w:hanging="425"/>
        <w:jc w:val="both"/>
        <w:rPr>
          <w:rFonts w:ascii="Times New Roman" w:hAnsi="Times New Roman"/>
          <w:b/>
          <w:bCs/>
          <w:i/>
          <w:iCs/>
          <w:sz w:val="28"/>
          <w:szCs w:val="28"/>
        </w:rPr>
      </w:pPr>
      <w:r w:rsidRPr="00B54065">
        <w:rPr>
          <w:rFonts w:ascii="Times New Roman" w:hAnsi="Times New Roman"/>
          <w:sz w:val="28"/>
          <w:szCs w:val="28"/>
        </w:rPr>
        <w:t>Поименное голосование проводится по решению Совета народных депутатов Шовгеновского района, принимаемому большинством голосов от числа депутатов принявших участие в голосовании и осуществляется публичными высказываниями «за» или «против» с отметкой в специальном листе счетной комиссии.</w:t>
      </w:r>
    </w:p>
    <w:p w:rsidR="006536F0" w:rsidRPr="00B54065" w:rsidRDefault="006536F0" w:rsidP="00945098">
      <w:pPr>
        <w:pStyle w:val="a5"/>
        <w:widowControl w:val="0"/>
        <w:numPr>
          <w:ilvl w:val="1"/>
          <w:numId w:val="118"/>
        </w:numPr>
        <w:autoSpaceDE w:val="0"/>
        <w:autoSpaceDN w:val="0"/>
        <w:adjustRightInd w:val="0"/>
        <w:spacing w:after="0" w:line="240" w:lineRule="auto"/>
        <w:ind w:left="709" w:hanging="425"/>
        <w:jc w:val="both"/>
        <w:rPr>
          <w:rFonts w:ascii="Times New Roman" w:hAnsi="Times New Roman"/>
          <w:b/>
          <w:bCs/>
          <w:i/>
          <w:iCs/>
          <w:sz w:val="28"/>
          <w:szCs w:val="28"/>
        </w:rPr>
      </w:pPr>
      <w:r w:rsidRPr="00B54065">
        <w:rPr>
          <w:rFonts w:ascii="Times New Roman" w:hAnsi="Times New Roman"/>
          <w:sz w:val="28"/>
          <w:szCs w:val="28"/>
        </w:rPr>
        <w:t>Результаты поименного голосования заносятся в стенографический отчет сессии Совета народных депутатов Шовгеновского района и могут быть опубликованы в средствах массовой информации.</w:t>
      </w:r>
    </w:p>
    <w:p w:rsidR="006536F0" w:rsidRPr="00B54065" w:rsidRDefault="006536F0" w:rsidP="00945098">
      <w:pPr>
        <w:pStyle w:val="a5"/>
        <w:widowControl w:val="0"/>
        <w:numPr>
          <w:ilvl w:val="1"/>
          <w:numId w:val="118"/>
        </w:numPr>
        <w:autoSpaceDE w:val="0"/>
        <w:autoSpaceDN w:val="0"/>
        <w:adjustRightInd w:val="0"/>
        <w:spacing w:after="0" w:line="240" w:lineRule="auto"/>
        <w:ind w:left="709" w:hanging="425"/>
        <w:jc w:val="both"/>
        <w:rPr>
          <w:rFonts w:ascii="Times New Roman" w:hAnsi="Times New Roman"/>
          <w:b/>
          <w:bCs/>
          <w:i/>
          <w:iCs/>
          <w:sz w:val="28"/>
          <w:szCs w:val="28"/>
        </w:rPr>
      </w:pPr>
      <w:r w:rsidRPr="00B54065">
        <w:rPr>
          <w:rFonts w:ascii="Times New Roman" w:hAnsi="Times New Roman"/>
          <w:sz w:val="28"/>
          <w:szCs w:val="28"/>
        </w:rPr>
        <w:t>В случае если на сессии Совета народных депутатов Шовгеновского района приняты как решения и проведении поименного, так и решения о проведении тайного голосования, то проводится тайное голосование.</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79. Принятие Советом народных депутатов Шовгеновского района решений сессий</w:t>
      </w:r>
    </w:p>
    <w:p w:rsidR="006536F0" w:rsidRPr="00F21154" w:rsidRDefault="006536F0" w:rsidP="00B54065">
      <w:pPr>
        <w:widowControl w:val="0"/>
        <w:autoSpaceDE w:val="0"/>
        <w:autoSpaceDN w:val="0"/>
        <w:adjustRightInd w:val="0"/>
        <w:spacing w:after="0" w:line="240" w:lineRule="auto"/>
        <w:ind w:left="708" w:firstLine="2"/>
        <w:jc w:val="both"/>
        <w:rPr>
          <w:rFonts w:ascii="Times New Roman" w:hAnsi="Times New Roman"/>
          <w:sz w:val="28"/>
          <w:szCs w:val="28"/>
        </w:rPr>
      </w:pPr>
      <w:r w:rsidRPr="00F21154">
        <w:rPr>
          <w:rFonts w:ascii="Times New Roman" w:hAnsi="Times New Roman"/>
          <w:sz w:val="28"/>
          <w:szCs w:val="28"/>
        </w:rPr>
        <w:t>Совет народных депутатов Шовгеновского района принимает решения сессии большинством голосов от числа избранных депутатов, если иное не предусмотрено настоящим Регламентом.</w:t>
      </w:r>
    </w:p>
    <w:p w:rsidR="006536F0" w:rsidRPr="00F21154" w:rsidRDefault="006536F0" w:rsidP="00B54065">
      <w:pPr>
        <w:widowControl w:val="0"/>
        <w:autoSpaceDE w:val="0"/>
        <w:autoSpaceDN w:val="0"/>
        <w:adjustRightInd w:val="0"/>
        <w:spacing w:after="0" w:line="240" w:lineRule="auto"/>
        <w:ind w:left="708" w:firstLine="2"/>
        <w:jc w:val="both"/>
        <w:rPr>
          <w:rFonts w:ascii="Times New Roman" w:hAnsi="Times New Roman"/>
          <w:sz w:val="28"/>
          <w:szCs w:val="28"/>
        </w:rPr>
      </w:pPr>
      <w:r w:rsidRPr="00F21154">
        <w:rPr>
          <w:rFonts w:ascii="Times New Roman" w:hAnsi="Times New Roman"/>
          <w:sz w:val="28"/>
          <w:szCs w:val="28"/>
        </w:rPr>
        <w:t>Решения Совета народных депутатов Шовгеновского района подписываются его председателем.</w:t>
      </w:r>
    </w:p>
    <w:p w:rsidR="006536F0" w:rsidRPr="00F21154" w:rsidRDefault="006536F0" w:rsidP="00B54065">
      <w:pPr>
        <w:widowControl w:val="0"/>
        <w:autoSpaceDE w:val="0"/>
        <w:autoSpaceDN w:val="0"/>
        <w:adjustRightInd w:val="0"/>
        <w:spacing w:after="0" w:line="240" w:lineRule="auto"/>
        <w:ind w:left="708" w:firstLine="2"/>
        <w:jc w:val="both"/>
        <w:rPr>
          <w:rFonts w:ascii="Times New Roman" w:hAnsi="Times New Roman"/>
          <w:sz w:val="28"/>
          <w:szCs w:val="28"/>
        </w:rPr>
      </w:pPr>
      <w:r w:rsidRPr="00F21154">
        <w:rPr>
          <w:rFonts w:ascii="Times New Roman" w:hAnsi="Times New Roman"/>
          <w:sz w:val="28"/>
          <w:szCs w:val="28"/>
        </w:rPr>
        <w:t>Решения Совета народных депутатов при принятию номативно – правовых актов подписываются в обнародуются главой муниципального образования «Шовгеновский район».</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80. Опубликование и вступление в силу решений Совета народных депутатов Шовгеновского района</w:t>
      </w:r>
    </w:p>
    <w:p w:rsidR="006536F0" w:rsidRPr="00F21154" w:rsidRDefault="006536F0" w:rsidP="00B54065">
      <w:pPr>
        <w:widowControl w:val="0"/>
        <w:autoSpaceDE w:val="0"/>
        <w:autoSpaceDN w:val="0"/>
        <w:adjustRightInd w:val="0"/>
        <w:spacing w:after="0" w:line="240" w:lineRule="auto"/>
        <w:ind w:left="708" w:firstLine="712"/>
        <w:jc w:val="both"/>
        <w:rPr>
          <w:rFonts w:ascii="Times New Roman" w:hAnsi="Times New Roman"/>
          <w:b/>
          <w:bCs/>
          <w:i/>
          <w:iCs/>
          <w:sz w:val="28"/>
          <w:szCs w:val="28"/>
        </w:rPr>
      </w:pPr>
      <w:r w:rsidRPr="00F21154">
        <w:rPr>
          <w:rFonts w:ascii="Times New Roman" w:hAnsi="Times New Roman"/>
          <w:sz w:val="28"/>
          <w:szCs w:val="28"/>
        </w:rPr>
        <w:t>Решения Совета народных депутатов Шовгеновского района, имеющие нормативный правовой характер, публикуются в местной печати не позднее 10 дней после их принятия. Вступают в силу со дня их опубликования, если иное не предусмотрено самим решением.</w:t>
      </w:r>
      <w:r w:rsidRPr="00F21154">
        <w:rPr>
          <w:rFonts w:ascii="Times New Roman" w:hAnsi="Times New Roman"/>
          <w:b/>
          <w:bCs/>
          <w:i/>
          <w:iCs/>
          <w:sz w:val="28"/>
          <w:szCs w:val="28"/>
        </w:rPr>
        <w:t xml:space="preserve"> </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 xml:space="preserve">СТАТЬЯ 81. Право нормотворческой инициативы в Совете народных депутатов Шовгеновского района </w:t>
      </w:r>
    </w:p>
    <w:p w:rsidR="006536F0" w:rsidRPr="00B54065" w:rsidRDefault="006536F0" w:rsidP="00945098">
      <w:pPr>
        <w:pStyle w:val="a5"/>
        <w:widowControl w:val="0"/>
        <w:numPr>
          <w:ilvl w:val="1"/>
          <w:numId w:val="119"/>
        </w:numPr>
        <w:autoSpaceDE w:val="0"/>
        <w:autoSpaceDN w:val="0"/>
        <w:adjustRightInd w:val="0"/>
        <w:spacing w:after="0" w:line="240" w:lineRule="auto"/>
        <w:ind w:left="709"/>
        <w:jc w:val="both"/>
        <w:rPr>
          <w:rFonts w:ascii="Times New Roman" w:hAnsi="Times New Roman"/>
          <w:b/>
          <w:bCs/>
          <w:i/>
          <w:iCs/>
          <w:sz w:val="28"/>
          <w:szCs w:val="28"/>
        </w:rPr>
      </w:pPr>
      <w:r w:rsidRPr="00B54065">
        <w:rPr>
          <w:rFonts w:ascii="Times New Roman" w:hAnsi="Times New Roman"/>
          <w:sz w:val="28"/>
          <w:szCs w:val="28"/>
        </w:rPr>
        <w:t>Правом нормотворческой инициативы обладают депутаты Совета народных депутатов Шовгеновского района и глава Шовгеновского района. Нормотворческую инициативу депутаты Совета народных депутатов Шовгеновского района глава Шовгеновского района осуществляют путем внесения в Совет народных депутатов проектов решений по предметам ведения Совета народных депутатов Шовгеновского района. Проекты решений подготовленные главой района в Совет  народных депутатов Шовгеновского района решением главы Шовгеновского района.</w:t>
      </w:r>
    </w:p>
    <w:p w:rsidR="006536F0" w:rsidRPr="00B54065" w:rsidRDefault="006536F0" w:rsidP="00945098">
      <w:pPr>
        <w:pStyle w:val="a5"/>
        <w:widowControl w:val="0"/>
        <w:numPr>
          <w:ilvl w:val="1"/>
          <w:numId w:val="119"/>
        </w:numPr>
        <w:autoSpaceDE w:val="0"/>
        <w:autoSpaceDN w:val="0"/>
        <w:adjustRightInd w:val="0"/>
        <w:spacing w:after="0" w:line="240" w:lineRule="auto"/>
        <w:ind w:left="709"/>
        <w:jc w:val="both"/>
        <w:rPr>
          <w:rFonts w:ascii="Times New Roman" w:hAnsi="Times New Roman"/>
          <w:b/>
          <w:bCs/>
          <w:i/>
          <w:iCs/>
          <w:sz w:val="28"/>
          <w:szCs w:val="28"/>
        </w:rPr>
      </w:pPr>
      <w:r w:rsidRPr="00B54065">
        <w:rPr>
          <w:rFonts w:ascii="Times New Roman" w:hAnsi="Times New Roman"/>
          <w:sz w:val="28"/>
          <w:szCs w:val="28"/>
        </w:rPr>
        <w:t>Проекты решений, носящие срочный характер и признанные таковыми главой Шовгеновского района рассматриваются в первоочередном порядке.</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 xml:space="preserve">СТАТЬЯ 82. Порядок рассмотрения Советом народных депутатов вопроса о </w:t>
      </w:r>
      <w:r w:rsidRPr="00F21154">
        <w:rPr>
          <w:rFonts w:ascii="Times New Roman" w:hAnsi="Times New Roman"/>
          <w:b/>
          <w:bCs/>
          <w:i/>
          <w:iCs/>
          <w:sz w:val="28"/>
          <w:szCs w:val="28"/>
        </w:rPr>
        <w:lastRenderedPageBreak/>
        <w:t>даче согласия на назначение должностных лиц администрации</w:t>
      </w:r>
    </w:p>
    <w:p w:rsidR="006536F0" w:rsidRPr="00B54065" w:rsidRDefault="006536F0" w:rsidP="00945098">
      <w:pPr>
        <w:pStyle w:val="a5"/>
        <w:widowControl w:val="0"/>
        <w:numPr>
          <w:ilvl w:val="1"/>
          <w:numId w:val="120"/>
        </w:numPr>
        <w:autoSpaceDE w:val="0"/>
        <w:autoSpaceDN w:val="0"/>
        <w:adjustRightInd w:val="0"/>
        <w:spacing w:after="0" w:line="240" w:lineRule="auto"/>
        <w:ind w:left="709"/>
        <w:jc w:val="both"/>
        <w:rPr>
          <w:rFonts w:ascii="Times New Roman" w:hAnsi="Times New Roman"/>
          <w:b/>
          <w:bCs/>
          <w:i/>
          <w:iCs/>
          <w:sz w:val="28"/>
          <w:szCs w:val="28"/>
        </w:rPr>
      </w:pPr>
      <w:r w:rsidRPr="00B54065">
        <w:rPr>
          <w:rFonts w:ascii="Times New Roman" w:hAnsi="Times New Roman"/>
          <w:sz w:val="28"/>
          <w:szCs w:val="28"/>
        </w:rPr>
        <w:t>Глава района официально представляет кандидатуры на должность заместителей главы, руководителей структурных подразделений, ведающих вопросами экономики, финансов, земельных ресурсов и землеустройства, управления имуществом.</w:t>
      </w:r>
    </w:p>
    <w:p w:rsidR="006536F0" w:rsidRPr="00B54065" w:rsidRDefault="006536F0" w:rsidP="00945098">
      <w:pPr>
        <w:pStyle w:val="a5"/>
        <w:widowControl w:val="0"/>
        <w:numPr>
          <w:ilvl w:val="1"/>
          <w:numId w:val="120"/>
        </w:numPr>
        <w:autoSpaceDE w:val="0"/>
        <w:autoSpaceDN w:val="0"/>
        <w:adjustRightInd w:val="0"/>
        <w:spacing w:after="0" w:line="240" w:lineRule="auto"/>
        <w:ind w:left="709"/>
        <w:jc w:val="both"/>
        <w:rPr>
          <w:rFonts w:ascii="Times New Roman" w:hAnsi="Times New Roman"/>
          <w:b/>
          <w:bCs/>
          <w:i/>
          <w:iCs/>
          <w:sz w:val="28"/>
          <w:szCs w:val="28"/>
        </w:rPr>
      </w:pPr>
      <w:r w:rsidRPr="00B54065">
        <w:rPr>
          <w:rFonts w:ascii="Times New Roman" w:hAnsi="Times New Roman"/>
          <w:sz w:val="28"/>
          <w:szCs w:val="28"/>
        </w:rPr>
        <w:t>По каждой кандидатуре в Совет народных депутатов представляется объективная справка о трудовой деятельности, характеристика.</w:t>
      </w:r>
    </w:p>
    <w:p w:rsidR="006536F0" w:rsidRPr="00B54065" w:rsidRDefault="006536F0" w:rsidP="00945098">
      <w:pPr>
        <w:pStyle w:val="a5"/>
        <w:widowControl w:val="0"/>
        <w:numPr>
          <w:ilvl w:val="1"/>
          <w:numId w:val="120"/>
        </w:numPr>
        <w:autoSpaceDE w:val="0"/>
        <w:autoSpaceDN w:val="0"/>
        <w:adjustRightInd w:val="0"/>
        <w:spacing w:after="0" w:line="240" w:lineRule="auto"/>
        <w:ind w:left="709"/>
        <w:jc w:val="both"/>
        <w:rPr>
          <w:rFonts w:ascii="Times New Roman" w:hAnsi="Times New Roman"/>
          <w:b/>
          <w:bCs/>
          <w:i/>
          <w:iCs/>
          <w:sz w:val="28"/>
          <w:szCs w:val="28"/>
        </w:rPr>
      </w:pPr>
      <w:r w:rsidRPr="00B54065">
        <w:rPr>
          <w:rFonts w:ascii="Times New Roman" w:hAnsi="Times New Roman"/>
          <w:sz w:val="28"/>
          <w:szCs w:val="28"/>
        </w:rPr>
        <w:t>Вопрос о согласовании кандидатур на муниципальные должности с Советом народных депутатов докладывает  представитель администрации, указанный в сопроводительном письме к материалам по данному вопросу.</w:t>
      </w:r>
    </w:p>
    <w:p w:rsidR="006536F0" w:rsidRPr="00B54065" w:rsidRDefault="006536F0" w:rsidP="00945098">
      <w:pPr>
        <w:pStyle w:val="a5"/>
        <w:widowControl w:val="0"/>
        <w:numPr>
          <w:ilvl w:val="1"/>
          <w:numId w:val="120"/>
        </w:numPr>
        <w:autoSpaceDE w:val="0"/>
        <w:autoSpaceDN w:val="0"/>
        <w:adjustRightInd w:val="0"/>
        <w:spacing w:after="0" w:line="240" w:lineRule="auto"/>
        <w:ind w:left="709"/>
        <w:jc w:val="both"/>
        <w:rPr>
          <w:rFonts w:ascii="Times New Roman" w:hAnsi="Times New Roman"/>
          <w:b/>
          <w:bCs/>
          <w:i/>
          <w:iCs/>
          <w:sz w:val="28"/>
          <w:szCs w:val="28"/>
        </w:rPr>
      </w:pPr>
      <w:r w:rsidRPr="00B54065">
        <w:rPr>
          <w:rFonts w:ascii="Times New Roman" w:hAnsi="Times New Roman"/>
          <w:sz w:val="28"/>
          <w:szCs w:val="28"/>
        </w:rPr>
        <w:t>При рассмотрении кандидатур председатели соответствующих комиссий информируют об итогах обсуждения кандидатур и заключений по каждой кандидатуре.</w:t>
      </w:r>
    </w:p>
    <w:p w:rsidR="006536F0" w:rsidRPr="00B54065" w:rsidRDefault="006536F0" w:rsidP="00945098">
      <w:pPr>
        <w:pStyle w:val="a5"/>
        <w:widowControl w:val="0"/>
        <w:numPr>
          <w:ilvl w:val="1"/>
          <w:numId w:val="120"/>
        </w:numPr>
        <w:autoSpaceDE w:val="0"/>
        <w:autoSpaceDN w:val="0"/>
        <w:adjustRightInd w:val="0"/>
        <w:spacing w:after="0" w:line="240" w:lineRule="auto"/>
        <w:ind w:left="709"/>
        <w:jc w:val="both"/>
        <w:rPr>
          <w:rFonts w:ascii="Times New Roman" w:hAnsi="Times New Roman"/>
          <w:b/>
          <w:bCs/>
          <w:i/>
          <w:iCs/>
          <w:sz w:val="28"/>
          <w:szCs w:val="28"/>
        </w:rPr>
      </w:pPr>
      <w:r w:rsidRPr="00B54065">
        <w:rPr>
          <w:rFonts w:ascii="Times New Roman" w:hAnsi="Times New Roman"/>
          <w:sz w:val="28"/>
          <w:szCs w:val="28"/>
        </w:rPr>
        <w:t>Кандидат на должность по необходимости докладывает программу основных направлений своей будущей деятельности, отвечает на вопросы депутатов.</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83. Порядок принятия решения о даче согласия на назначение кандидатур в муниципальные должности</w:t>
      </w:r>
    </w:p>
    <w:p w:rsidR="006536F0" w:rsidRPr="0069719B" w:rsidRDefault="006536F0" w:rsidP="00945098">
      <w:pPr>
        <w:pStyle w:val="a5"/>
        <w:widowControl w:val="0"/>
        <w:numPr>
          <w:ilvl w:val="1"/>
          <w:numId w:val="121"/>
        </w:numPr>
        <w:autoSpaceDE w:val="0"/>
        <w:autoSpaceDN w:val="0"/>
        <w:adjustRightInd w:val="0"/>
        <w:spacing w:after="0" w:line="240" w:lineRule="auto"/>
        <w:ind w:left="709"/>
        <w:jc w:val="both"/>
        <w:rPr>
          <w:rFonts w:ascii="Times New Roman" w:hAnsi="Times New Roman"/>
          <w:b/>
          <w:bCs/>
          <w:i/>
          <w:iCs/>
          <w:sz w:val="28"/>
          <w:szCs w:val="28"/>
        </w:rPr>
      </w:pPr>
      <w:r w:rsidRPr="0069719B">
        <w:rPr>
          <w:rFonts w:ascii="Times New Roman" w:hAnsi="Times New Roman"/>
          <w:sz w:val="28"/>
          <w:szCs w:val="28"/>
        </w:rPr>
        <w:t>Решение о даче согласия на назначение в муниципальную должность принимается открытым голосованием, большинством голосов от числа депутатов принявших участие в голосовании.</w:t>
      </w:r>
    </w:p>
    <w:p w:rsidR="006536F0" w:rsidRPr="00945098" w:rsidRDefault="006536F0" w:rsidP="00945098">
      <w:pPr>
        <w:pStyle w:val="a5"/>
        <w:widowControl w:val="0"/>
        <w:numPr>
          <w:ilvl w:val="1"/>
          <w:numId w:val="121"/>
        </w:numPr>
        <w:autoSpaceDE w:val="0"/>
        <w:autoSpaceDN w:val="0"/>
        <w:adjustRightInd w:val="0"/>
        <w:spacing w:after="0" w:line="240" w:lineRule="auto"/>
        <w:ind w:left="709"/>
        <w:jc w:val="both"/>
        <w:rPr>
          <w:rFonts w:ascii="Times New Roman" w:hAnsi="Times New Roman"/>
          <w:b/>
          <w:bCs/>
          <w:i/>
          <w:iCs/>
          <w:sz w:val="28"/>
          <w:szCs w:val="28"/>
        </w:rPr>
      </w:pPr>
      <w:r w:rsidRPr="00945098">
        <w:rPr>
          <w:rFonts w:ascii="Times New Roman" w:hAnsi="Times New Roman"/>
          <w:sz w:val="28"/>
          <w:szCs w:val="28"/>
        </w:rPr>
        <w:t>Согласие на назначение считается полученным, если за предложенную кандидатуру проголосовало большинство от числа избранных депутатов.</w:t>
      </w:r>
    </w:p>
    <w:p w:rsidR="006536F0" w:rsidRPr="00945098" w:rsidRDefault="006536F0" w:rsidP="00945098">
      <w:pPr>
        <w:pStyle w:val="a5"/>
        <w:widowControl w:val="0"/>
        <w:numPr>
          <w:ilvl w:val="1"/>
          <w:numId w:val="121"/>
        </w:numPr>
        <w:autoSpaceDE w:val="0"/>
        <w:autoSpaceDN w:val="0"/>
        <w:adjustRightInd w:val="0"/>
        <w:spacing w:after="0" w:line="240" w:lineRule="auto"/>
        <w:ind w:left="709"/>
        <w:jc w:val="both"/>
        <w:rPr>
          <w:rFonts w:ascii="Times New Roman" w:hAnsi="Times New Roman"/>
          <w:b/>
          <w:bCs/>
          <w:i/>
          <w:iCs/>
          <w:sz w:val="28"/>
          <w:szCs w:val="28"/>
        </w:rPr>
      </w:pPr>
      <w:r w:rsidRPr="00945098">
        <w:rPr>
          <w:rFonts w:ascii="Times New Roman" w:hAnsi="Times New Roman"/>
          <w:sz w:val="28"/>
          <w:szCs w:val="28"/>
        </w:rPr>
        <w:t>По результатам голосования о даче согласия на назначение на должность принимается решением.</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84. Повторное обсуждение и согласование кандидатур в случае неодобрения первоначально представленного</w:t>
      </w:r>
    </w:p>
    <w:p w:rsidR="006536F0" w:rsidRPr="00945098" w:rsidRDefault="006536F0" w:rsidP="00945098">
      <w:pPr>
        <w:pStyle w:val="a5"/>
        <w:widowControl w:val="0"/>
        <w:numPr>
          <w:ilvl w:val="1"/>
          <w:numId w:val="122"/>
        </w:numPr>
        <w:autoSpaceDE w:val="0"/>
        <w:autoSpaceDN w:val="0"/>
        <w:adjustRightInd w:val="0"/>
        <w:spacing w:after="0" w:line="240" w:lineRule="auto"/>
        <w:ind w:left="709" w:hanging="425"/>
        <w:jc w:val="both"/>
        <w:rPr>
          <w:rFonts w:ascii="Times New Roman" w:hAnsi="Times New Roman"/>
          <w:b/>
          <w:bCs/>
          <w:i/>
          <w:iCs/>
          <w:sz w:val="28"/>
          <w:szCs w:val="28"/>
        </w:rPr>
      </w:pPr>
      <w:r w:rsidRPr="00945098">
        <w:rPr>
          <w:rFonts w:ascii="Times New Roman" w:hAnsi="Times New Roman"/>
          <w:sz w:val="28"/>
          <w:szCs w:val="28"/>
        </w:rPr>
        <w:t>В случае неодобрения кандидатуры Советом народных депутатов глава района в течение 15 дней со дня его отклонения вносит в Совет народных депутатов новую кандидатуру.</w:t>
      </w:r>
    </w:p>
    <w:p w:rsidR="006536F0" w:rsidRPr="00945098" w:rsidRDefault="006536F0" w:rsidP="00945098">
      <w:pPr>
        <w:pStyle w:val="a5"/>
        <w:widowControl w:val="0"/>
        <w:numPr>
          <w:ilvl w:val="1"/>
          <w:numId w:val="122"/>
        </w:numPr>
        <w:autoSpaceDE w:val="0"/>
        <w:autoSpaceDN w:val="0"/>
        <w:adjustRightInd w:val="0"/>
        <w:spacing w:after="0" w:line="240" w:lineRule="auto"/>
        <w:ind w:left="709" w:hanging="425"/>
        <w:jc w:val="both"/>
        <w:rPr>
          <w:rFonts w:ascii="Times New Roman" w:hAnsi="Times New Roman"/>
          <w:b/>
          <w:bCs/>
          <w:i/>
          <w:iCs/>
          <w:sz w:val="28"/>
          <w:szCs w:val="28"/>
        </w:rPr>
      </w:pPr>
      <w:r w:rsidRPr="00945098">
        <w:rPr>
          <w:rFonts w:ascii="Times New Roman" w:hAnsi="Times New Roman"/>
          <w:sz w:val="28"/>
          <w:szCs w:val="28"/>
        </w:rPr>
        <w:t>Совет народных депутатов рассматривает новую кандидатуру в соответствии с требованиями ст.82 не позднее, чем один месяц со дня отклонения кандидатуры.</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85. Порядок рассмотрения и принятия решения о выражении недоверия должностным лицам администрации, на назначение которых дает согласие Совет народных депутатов</w:t>
      </w:r>
    </w:p>
    <w:p w:rsidR="006536F0" w:rsidRPr="00945098" w:rsidRDefault="006536F0" w:rsidP="00945098">
      <w:pPr>
        <w:pStyle w:val="a5"/>
        <w:widowControl w:val="0"/>
        <w:numPr>
          <w:ilvl w:val="1"/>
          <w:numId w:val="123"/>
        </w:numPr>
        <w:autoSpaceDE w:val="0"/>
        <w:autoSpaceDN w:val="0"/>
        <w:adjustRightInd w:val="0"/>
        <w:spacing w:after="0" w:line="240" w:lineRule="auto"/>
        <w:ind w:left="709" w:hanging="425"/>
        <w:jc w:val="both"/>
        <w:rPr>
          <w:rFonts w:ascii="Times New Roman" w:hAnsi="Times New Roman"/>
          <w:b/>
          <w:bCs/>
          <w:i/>
          <w:iCs/>
          <w:sz w:val="28"/>
          <w:szCs w:val="28"/>
        </w:rPr>
      </w:pPr>
      <w:r w:rsidRPr="00945098">
        <w:rPr>
          <w:rFonts w:ascii="Times New Roman" w:hAnsi="Times New Roman"/>
          <w:sz w:val="28"/>
          <w:szCs w:val="28"/>
        </w:rPr>
        <w:t>Вопрос о выражении недоверия должностному лицу, на назначение которого дает согласие Совет народных депутатов, может вноситься главой района, соответствующим комитетом, группой депутатов в количестве не менее одной третьи от общего числа депутатов. Решение считается принятым, если за него проголосовало большинство от числа избранных депутатов.</w:t>
      </w:r>
    </w:p>
    <w:p w:rsidR="006536F0" w:rsidRPr="00945098" w:rsidRDefault="006536F0" w:rsidP="00945098">
      <w:pPr>
        <w:pStyle w:val="a5"/>
        <w:widowControl w:val="0"/>
        <w:numPr>
          <w:ilvl w:val="1"/>
          <w:numId w:val="123"/>
        </w:numPr>
        <w:autoSpaceDE w:val="0"/>
        <w:autoSpaceDN w:val="0"/>
        <w:adjustRightInd w:val="0"/>
        <w:spacing w:after="0" w:line="240" w:lineRule="auto"/>
        <w:ind w:left="709" w:hanging="425"/>
        <w:jc w:val="both"/>
        <w:rPr>
          <w:rFonts w:ascii="Times New Roman" w:hAnsi="Times New Roman"/>
          <w:b/>
          <w:bCs/>
          <w:i/>
          <w:iCs/>
          <w:sz w:val="28"/>
          <w:szCs w:val="28"/>
        </w:rPr>
      </w:pPr>
      <w:r w:rsidRPr="00945098">
        <w:rPr>
          <w:rFonts w:ascii="Times New Roman" w:hAnsi="Times New Roman"/>
          <w:sz w:val="28"/>
          <w:szCs w:val="28"/>
        </w:rPr>
        <w:t xml:space="preserve">Решение Совета народных депутатов направляется главе района, который </w:t>
      </w:r>
      <w:r w:rsidRPr="00945098">
        <w:rPr>
          <w:rFonts w:ascii="Times New Roman" w:hAnsi="Times New Roman"/>
          <w:sz w:val="28"/>
          <w:szCs w:val="28"/>
        </w:rPr>
        <w:lastRenderedPageBreak/>
        <w:t xml:space="preserve">рассматривает его в месячный срок и сообщает Совету народных депутатов принятом решении. </w:t>
      </w:r>
    </w:p>
    <w:p w:rsidR="006536F0" w:rsidRPr="00945098" w:rsidRDefault="0073106F" w:rsidP="00945098">
      <w:pPr>
        <w:pStyle w:val="a5"/>
        <w:widowControl w:val="0"/>
        <w:numPr>
          <w:ilvl w:val="1"/>
          <w:numId w:val="123"/>
        </w:numPr>
        <w:autoSpaceDE w:val="0"/>
        <w:autoSpaceDN w:val="0"/>
        <w:adjustRightInd w:val="0"/>
        <w:spacing w:after="0" w:line="240" w:lineRule="auto"/>
        <w:ind w:left="709" w:hanging="425"/>
        <w:jc w:val="both"/>
        <w:rPr>
          <w:rFonts w:ascii="Times New Roman" w:hAnsi="Times New Roman"/>
          <w:b/>
          <w:bCs/>
          <w:i/>
          <w:iCs/>
          <w:sz w:val="28"/>
          <w:szCs w:val="28"/>
        </w:rPr>
      </w:pPr>
      <w:r>
        <w:rPr>
          <w:rFonts w:ascii="Times New Roman" w:hAnsi="Times New Roman"/>
          <w:sz w:val="28"/>
          <w:szCs w:val="28"/>
        </w:rPr>
        <w:t xml:space="preserve"> </w:t>
      </w:r>
      <w:bookmarkStart w:id="0" w:name="_GoBack"/>
      <w:bookmarkEnd w:id="0"/>
      <w:r w:rsidR="006536F0" w:rsidRPr="00945098">
        <w:rPr>
          <w:rFonts w:ascii="Times New Roman" w:hAnsi="Times New Roman"/>
          <w:sz w:val="28"/>
          <w:szCs w:val="28"/>
        </w:rPr>
        <w:t>В случае повторного выражения недоверия указанным должностным лицам администрации, глава района обязан в недельный срок освободить их от занимаемой должности.</w:t>
      </w:r>
    </w:p>
    <w:p w:rsidR="006536F0" w:rsidRPr="00F21154" w:rsidRDefault="006536F0" w:rsidP="00F21154">
      <w:pPr>
        <w:widowControl w:val="0"/>
        <w:autoSpaceDE w:val="0"/>
        <w:autoSpaceDN w:val="0"/>
        <w:adjustRightInd w:val="0"/>
        <w:spacing w:after="0" w:line="240" w:lineRule="auto"/>
        <w:ind w:firstLine="770"/>
        <w:jc w:val="both"/>
        <w:rPr>
          <w:rFonts w:ascii="Times New Roman" w:hAnsi="Times New Roman"/>
          <w:b/>
          <w:bCs/>
          <w:sz w:val="28"/>
          <w:szCs w:val="28"/>
        </w:rPr>
      </w:pPr>
      <w:r w:rsidRPr="00F21154">
        <w:rPr>
          <w:rFonts w:ascii="Times New Roman" w:hAnsi="Times New Roman"/>
          <w:b/>
          <w:bCs/>
          <w:sz w:val="28"/>
          <w:szCs w:val="28"/>
        </w:rPr>
        <w:t>ГЛАВА 8. ЗАКЛЮЧИТЕЛЬНЫЕ ПОЛОЖЕНИЯ</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 xml:space="preserve">СТАТЬЯ 86. Цели настоящего Регламента и правовая основа его принятия </w:t>
      </w:r>
    </w:p>
    <w:p w:rsidR="006536F0" w:rsidRPr="00945098" w:rsidRDefault="006536F0" w:rsidP="00945098">
      <w:pPr>
        <w:pStyle w:val="a5"/>
        <w:widowControl w:val="0"/>
        <w:numPr>
          <w:ilvl w:val="1"/>
          <w:numId w:val="124"/>
        </w:numPr>
        <w:autoSpaceDE w:val="0"/>
        <w:autoSpaceDN w:val="0"/>
        <w:adjustRightInd w:val="0"/>
        <w:spacing w:after="0" w:line="240" w:lineRule="auto"/>
        <w:ind w:left="709" w:hanging="425"/>
        <w:jc w:val="both"/>
        <w:rPr>
          <w:rFonts w:ascii="Times New Roman" w:hAnsi="Times New Roman"/>
          <w:sz w:val="28"/>
          <w:szCs w:val="28"/>
        </w:rPr>
      </w:pPr>
      <w:r w:rsidRPr="00945098">
        <w:rPr>
          <w:rFonts w:ascii="Times New Roman" w:hAnsi="Times New Roman"/>
          <w:sz w:val="28"/>
          <w:szCs w:val="28"/>
        </w:rPr>
        <w:t>Настоящий Регламент Совета народных депутатов Шовгеновского района устанавливает организационные основы деятельности:</w:t>
      </w:r>
    </w:p>
    <w:p w:rsidR="006536F0" w:rsidRPr="00F21154" w:rsidRDefault="00945098" w:rsidP="00945098">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6536F0" w:rsidRPr="00F21154">
        <w:rPr>
          <w:rFonts w:ascii="Times New Roman" w:hAnsi="Times New Roman"/>
          <w:sz w:val="28"/>
          <w:szCs w:val="28"/>
        </w:rPr>
        <w:t xml:space="preserve"> вопросы порядка ведения сессии;</w:t>
      </w:r>
    </w:p>
    <w:p w:rsidR="006536F0" w:rsidRDefault="00945098" w:rsidP="00945098">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6536F0" w:rsidRPr="00F21154">
        <w:rPr>
          <w:rFonts w:ascii="Times New Roman" w:hAnsi="Times New Roman"/>
          <w:sz w:val="28"/>
          <w:szCs w:val="28"/>
        </w:rPr>
        <w:t xml:space="preserve"> принятие решений Совета народных депутатов Шовгеновского района и другие вопросы, предусмотренные настоящим Регламентом.</w:t>
      </w:r>
    </w:p>
    <w:p w:rsidR="006536F0" w:rsidRDefault="006536F0" w:rsidP="00945098">
      <w:pPr>
        <w:pStyle w:val="a5"/>
        <w:widowControl w:val="0"/>
        <w:numPr>
          <w:ilvl w:val="0"/>
          <w:numId w:val="124"/>
        </w:numPr>
        <w:autoSpaceDE w:val="0"/>
        <w:autoSpaceDN w:val="0"/>
        <w:adjustRightInd w:val="0"/>
        <w:spacing w:after="0" w:line="240" w:lineRule="auto"/>
        <w:ind w:left="709" w:hanging="425"/>
        <w:jc w:val="both"/>
        <w:rPr>
          <w:rFonts w:ascii="Times New Roman" w:hAnsi="Times New Roman"/>
          <w:sz w:val="28"/>
          <w:szCs w:val="28"/>
        </w:rPr>
      </w:pPr>
      <w:r w:rsidRPr="00945098">
        <w:rPr>
          <w:rFonts w:ascii="Times New Roman" w:hAnsi="Times New Roman"/>
          <w:sz w:val="28"/>
          <w:szCs w:val="28"/>
        </w:rPr>
        <w:t>Регламент, изменения и дополнения к нему принимаются на сессии Совета народных депутатов большинством голосов от числа депутатов избранных в Совет народных депутатов Шовгеновского района.</w:t>
      </w:r>
    </w:p>
    <w:p w:rsidR="006536F0" w:rsidRPr="00945098" w:rsidRDefault="006536F0" w:rsidP="00945098">
      <w:pPr>
        <w:pStyle w:val="a5"/>
        <w:widowControl w:val="0"/>
        <w:numPr>
          <w:ilvl w:val="0"/>
          <w:numId w:val="124"/>
        </w:numPr>
        <w:autoSpaceDE w:val="0"/>
        <w:autoSpaceDN w:val="0"/>
        <w:adjustRightInd w:val="0"/>
        <w:spacing w:after="0" w:line="240" w:lineRule="auto"/>
        <w:ind w:left="709" w:hanging="425"/>
        <w:jc w:val="both"/>
        <w:rPr>
          <w:rFonts w:ascii="Times New Roman" w:hAnsi="Times New Roman"/>
          <w:sz w:val="28"/>
          <w:szCs w:val="28"/>
        </w:rPr>
      </w:pPr>
      <w:r w:rsidRPr="00945098">
        <w:rPr>
          <w:rFonts w:ascii="Times New Roman" w:hAnsi="Times New Roman"/>
          <w:sz w:val="28"/>
          <w:szCs w:val="28"/>
        </w:rPr>
        <w:t>Настоящий Регламент разработан в соответствии со статьей 13 закона Республики Адыгея «О мес</w:t>
      </w:r>
      <w:r w:rsidR="00B419D1" w:rsidRPr="00945098">
        <w:rPr>
          <w:rFonts w:ascii="Times New Roman" w:hAnsi="Times New Roman"/>
          <w:sz w:val="28"/>
          <w:szCs w:val="28"/>
        </w:rPr>
        <w:t>тном самоуправлении» и со ст. 24</w:t>
      </w:r>
      <w:r w:rsidRPr="00945098">
        <w:rPr>
          <w:rFonts w:ascii="Times New Roman" w:hAnsi="Times New Roman"/>
          <w:sz w:val="28"/>
          <w:szCs w:val="28"/>
        </w:rPr>
        <w:t xml:space="preserve"> Устава муниципального образования «Шовгеновский район».</w:t>
      </w:r>
    </w:p>
    <w:p w:rsidR="006536F0" w:rsidRPr="00F21154" w:rsidRDefault="006536F0" w:rsidP="00F21154">
      <w:pPr>
        <w:widowControl w:val="0"/>
        <w:autoSpaceDE w:val="0"/>
        <w:autoSpaceDN w:val="0"/>
        <w:adjustRightInd w:val="0"/>
        <w:spacing w:after="0" w:line="240" w:lineRule="auto"/>
        <w:jc w:val="both"/>
        <w:rPr>
          <w:rFonts w:ascii="Times New Roman" w:hAnsi="Times New Roman"/>
          <w:b/>
          <w:bCs/>
          <w:i/>
          <w:iCs/>
          <w:sz w:val="28"/>
          <w:szCs w:val="28"/>
        </w:rPr>
      </w:pPr>
      <w:r w:rsidRPr="00F21154">
        <w:rPr>
          <w:rFonts w:ascii="Times New Roman" w:hAnsi="Times New Roman"/>
          <w:b/>
          <w:bCs/>
          <w:i/>
          <w:iCs/>
          <w:sz w:val="28"/>
          <w:szCs w:val="28"/>
        </w:rPr>
        <w:t>СТАТЬЯ 87. Введение в действие настоящего Регламента</w:t>
      </w:r>
    </w:p>
    <w:p w:rsidR="006536F0" w:rsidRPr="00F21154" w:rsidRDefault="002E5706" w:rsidP="00F211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Настоящий Р</w:t>
      </w:r>
      <w:r w:rsidR="006536F0" w:rsidRPr="00F21154">
        <w:rPr>
          <w:rFonts w:ascii="Times New Roman" w:hAnsi="Times New Roman"/>
          <w:sz w:val="28"/>
          <w:szCs w:val="28"/>
        </w:rPr>
        <w:t>егламент вводи</w:t>
      </w:r>
      <w:r w:rsidR="00AC757D">
        <w:rPr>
          <w:rFonts w:ascii="Times New Roman" w:hAnsi="Times New Roman"/>
          <w:sz w:val="28"/>
          <w:szCs w:val="28"/>
        </w:rPr>
        <w:t>тся в действие с 11.09</w:t>
      </w:r>
      <w:r w:rsidR="00BE358E" w:rsidRPr="00F21154">
        <w:rPr>
          <w:rFonts w:ascii="Times New Roman" w:hAnsi="Times New Roman"/>
          <w:sz w:val="28"/>
          <w:szCs w:val="28"/>
        </w:rPr>
        <w:t>.</w:t>
      </w:r>
      <w:r w:rsidR="003A2458">
        <w:rPr>
          <w:rFonts w:ascii="Times New Roman" w:hAnsi="Times New Roman"/>
          <w:sz w:val="28"/>
          <w:szCs w:val="28"/>
        </w:rPr>
        <w:t>2022</w:t>
      </w:r>
      <w:r w:rsidR="006536F0" w:rsidRPr="00F21154">
        <w:rPr>
          <w:rFonts w:ascii="Times New Roman" w:hAnsi="Times New Roman"/>
          <w:sz w:val="28"/>
          <w:szCs w:val="28"/>
        </w:rPr>
        <w:t xml:space="preserve"> года.</w:t>
      </w:r>
    </w:p>
    <w:p w:rsidR="006536F0" w:rsidRPr="00F21154" w:rsidRDefault="006536F0">
      <w:pPr>
        <w:widowControl w:val="0"/>
        <w:autoSpaceDE w:val="0"/>
        <w:autoSpaceDN w:val="0"/>
        <w:adjustRightInd w:val="0"/>
        <w:spacing w:line="240" w:lineRule="auto"/>
        <w:ind w:left="1800"/>
        <w:jc w:val="both"/>
        <w:rPr>
          <w:rFonts w:ascii="Times New Roman" w:hAnsi="Times New Roman"/>
          <w:b/>
          <w:bCs/>
          <w:i/>
          <w:iCs/>
          <w:sz w:val="28"/>
          <w:szCs w:val="28"/>
        </w:rPr>
      </w:pPr>
    </w:p>
    <w:p w:rsidR="006536F0" w:rsidRPr="00F21154" w:rsidRDefault="006536F0">
      <w:pPr>
        <w:widowControl w:val="0"/>
        <w:autoSpaceDE w:val="0"/>
        <w:autoSpaceDN w:val="0"/>
        <w:adjustRightInd w:val="0"/>
        <w:spacing w:line="240" w:lineRule="auto"/>
        <w:ind w:left="1800"/>
        <w:jc w:val="both"/>
        <w:rPr>
          <w:rFonts w:ascii="Times New Roman" w:hAnsi="Times New Roman"/>
          <w:sz w:val="28"/>
          <w:szCs w:val="28"/>
        </w:rPr>
      </w:pPr>
    </w:p>
    <w:sectPr w:rsidR="006536F0" w:rsidRPr="00F21154" w:rsidSect="00EB1FD4">
      <w:pgSz w:w="12240" w:h="15840"/>
      <w:pgMar w:top="426"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D29"/>
    <w:multiLevelType w:val="hybridMultilevel"/>
    <w:tmpl w:val="D5AA7B8A"/>
    <w:lvl w:ilvl="0" w:tplc="9C2846D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026B0"/>
    <w:multiLevelType w:val="singleLevel"/>
    <w:tmpl w:val="1B76CFA6"/>
    <w:lvl w:ilvl="0">
      <w:start w:val="1"/>
      <w:numFmt w:val="decimal"/>
      <w:lvlText w:val="%1."/>
      <w:legacy w:legacy="1" w:legacySpace="0" w:legacyIndent="360"/>
      <w:lvlJc w:val="left"/>
      <w:rPr>
        <w:rFonts w:ascii="Times New Roman" w:hAnsi="Times New Roman" w:cs="Times New Roman" w:hint="default"/>
      </w:rPr>
    </w:lvl>
  </w:abstractNum>
  <w:abstractNum w:abstractNumId="2">
    <w:nsid w:val="04624D83"/>
    <w:multiLevelType w:val="singleLevel"/>
    <w:tmpl w:val="1A7C87B6"/>
    <w:lvl w:ilvl="0">
      <w:start w:val="1"/>
      <w:numFmt w:val="decimal"/>
      <w:lvlText w:val="%1."/>
      <w:legacy w:legacy="1" w:legacySpace="0" w:legacyIndent="360"/>
      <w:lvlJc w:val="left"/>
      <w:rPr>
        <w:rFonts w:ascii="Times New Roman" w:hAnsi="Times New Roman" w:cs="Times New Roman" w:hint="default"/>
      </w:rPr>
    </w:lvl>
  </w:abstractNum>
  <w:abstractNum w:abstractNumId="3">
    <w:nsid w:val="06993FAD"/>
    <w:multiLevelType w:val="multilevel"/>
    <w:tmpl w:val="6F849280"/>
    <w:lvl w:ilvl="0">
      <w:start w:val="1"/>
      <w:numFmt w:val="decimal"/>
      <w:lvlText w:val="%1."/>
      <w:lvlJc w:val="left"/>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73F19FF"/>
    <w:multiLevelType w:val="singleLevel"/>
    <w:tmpl w:val="0419000F"/>
    <w:lvl w:ilvl="0">
      <w:start w:val="1"/>
      <w:numFmt w:val="decimal"/>
      <w:lvlText w:val="%1."/>
      <w:lvlJc w:val="left"/>
      <w:pPr>
        <w:ind w:left="720" w:hanging="360"/>
      </w:pPr>
      <w:rPr>
        <w:rFonts w:hint="default"/>
      </w:rPr>
    </w:lvl>
  </w:abstractNum>
  <w:abstractNum w:abstractNumId="5">
    <w:nsid w:val="0B706C35"/>
    <w:multiLevelType w:val="hybridMultilevel"/>
    <w:tmpl w:val="0AA815FC"/>
    <w:lvl w:ilvl="0" w:tplc="0419000F">
      <w:start w:val="1"/>
      <w:numFmt w:val="decimal"/>
      <w:lvlText w:val="%1."/>
      <w:lvlJc w:val="left"/>
      <w:pPr>
        <w:ind w:left="1430" w:hanging="360"/>
      </w:pPr>
    </w:lvl>
    <w:lvl w:ilvl="1" w:tplc="CC66E988">
      <w:start w:val="1"/>
      <w:numFmt w:val="decimal"/>
      <w:lvlText w:val="%2."/>
      <w:lvlJc w:val="left"/>
      <w:pPr>
        <w:ind w:left="2150" w:hanging="360"/>
      </w:pPr>
      <w:rPr>
        <w:b w:val="0"/>
        <w:i w:val="0"/>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0BE46732"/>
    <w:multiLevelType w:val="hybridMultilevel"/>
    <w:tmpl w:val="6C00D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247F09"/>
    <w:multiLevelType w:val="singleLevel"/>
    <w:tmpl w:val="0419000F"/>
    <w:lvl w:ilvl="0">
      <w:start w:val="1"/>
      <w:numFmt w:val="decimal"/>
      <w:lvlText w:val="%1."/>
      <w:lvlJc w:val="left"/>
      <w:pPr>
        <w:ind w:left="720" w:hanging="360"/>
      </w:pPr>
      <w:rPr>
        <w:rFonts w:hint="default"/>
      </w:rPr>
    </w:lvl>
  </w:abstractNum>
  <w:abstractNum w:abstractNumId="8">
    <w:nsid w:val="0F5557F1"/>
    <w:multiLevelType w:val="singleLevel"/>
    <w:tmpl w:val="1B783A80"/>
    <w:lvl w:ilvl="0">
      <w:start w:val="1"/>
      <w:numFmt w:val="decimal"/>
      <w:lvlText w:val="%1."/>
      <w:legacy w:legacy="1" w:legacySpace="0" w:legacyIndent="360"/>
      <w:lvlJc w:val="left"/>
      <w:rPr>
        <w:rFonts w:ascii="Times New Roman" w:hAnsi="Times New Roman" w:cs="Times New Roman" w:hint="default"/>
      </w:rPr>
    </w:lvl>
  </w:abstractNum>
  <w:abstractNum w:abstractNumId="9">
    <w:nsid w:val="0F875B97"/>
    <w:multiLevelType w:val="hybridMultilevel"/>
    <w:tmpl w:val="4E34AE4C"/>
    <w:lvl w:ilvl="0" w:tplc="0419000F">
      <w:start w:val="1"/>
      <w:numFmt w:val="decimal"/>
      <w:lvlText w:val="%1."/>
      <w:lvlJc w:val="left"/>
      <w:pPr>
        <w:ind w:left="1430" w:hanging="360"/>
      </w:pPr>
    </w:lvl>
    <w:lvl w:ilvl="1" w:tplc="0419000F">
      <w:start w:val="1"/>
      <w:numFmt w:val="decimal"/>
      <w:lvlText w:val="%2."/>
      <w:lvlJc w:val="left"/>
      <w:pPr>
        <w:ind w:left="2150" w:hanging="360"/>
      </w:pPr>
      <w:rPr>
        <w:b w:val="0"/>
        <w:i w:val="0"/>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0">
    <w:nsid w:val="0FED25D8"/>
    <w:multiLevelType w:val="hybridMultilevel"/>
    <w:tmpl w:val="EF948F78"/>
    <w:lvl w:ilvl="0" w:tplc="9C3649F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2313DB"/>
    <w:multiLevelType w:val="hybridMultilevel"/>
    <w:tmpl w:val="DE1C7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94162F"/>
    <w:multiLevelType w:val="hybridMultilevel"/>
    <w:tmpl w:val="67D60CCA"/>
    <w:lvl w:ilvl="0" w:tplc="3558D35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A34E7B"/>
    <w:multiLevelType w:val="singleLevel"/>
    <w:tmpl w:val="0419000F"/>
    <w:lvl w:ilvl="0">
      <w:start w:val="1"/>
      <w:numFmt w:val="decimal"/>
      <w:lvlText w:val="%1."/>
      <w:lvlJc w:val="left"/>
      <w:pPr>
        <w:ind w:left="720" w:hanging="360"/>
      </w:pPr>
      <w:rPr>
        <w:rFonts w:hint="default"/>
      </w:rPr>
    </w:lvl>
  </w:abstractNum>
  <w:abstractNum w:abstractNumId="14">
    <w:nsid w:val="17AF40D3"/>
    <w:multiLevelType w:val="hybridMultilevel"/>
    <w:tmpl w:val="19841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A5030A"/>
    <w:multiLevelType w:val="hybridMultilevel"/>
    <w:tmpl w:val="5C8CFFC2"/>
    <w:lvl w:ilvl="0" w:tplc="0419000F">
      <w:start w:val="1"/>
      <w:numFmt w:val="decimal"/>
      <w:lvlText w:val="%1."/>
      <w:lvlJc w:val="left"/>
      <w:pPr>
        <w:ind w:left="1430" w:hanging="360"/>
      </w:pPr>
    </w:lvl>
    <w:lvl w:ilvl="1" w:tplc="44B2DD70">
      <w:start w:val="1"/>
      <w:numFmt w:val="decimal"/>
      <w:lvlText w:val="%2."/>
      <w:lvlJc w:val="left"/>
      <w:pPr>
        <w:ind w:left="2150" w:hanging="360"/>
      </w:pPr>
      <w:rPr>
        <w:b w:val="0"/>
        <w:i w:val="0"/>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6">
    <w:nsid w:val="23DD10C1"/>
    <w:multiLevelType w:val="hybridMultilevel"/>
    <w:tmpl w:val="4F76F8F2"/>
    <w:lvl w:ilvl="0" w:tplc="0419000F">
      <w:start w:val="1"/>
      <w:numFmt w:val="decimal"/>
      <w:lvlText w:val="%1."/>
      <w:lvlJc w:val="left"/>
      <w:pPr>
        <w:ind w:left="1430" w:hanging="360"/>
      </w:pPr>
    </w:lvl>
    <w:lvl w:ilvl="1" w:tplc="0419000F">
      <w:start w:val="1"/>
      <w:numFmt w:val="decimal"/>
      <w:lvlText w:val="%2."/>
      <w:lvlJc w:val="left"/>
      <w:pPr>
        <w:ind w:left="786"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7">
    <w:nsid w:val="25934012"/>
    <w:multiLevelType w:val="hybridMultilevel"/>
    <w:tmpl w:val="9B382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B12506"/>
    <w:multiLevelType w:val="hybridMultilevel"/>
    <w:tmpl w:val="19C01CDA"/>
    <w:lvl w:ilvl="0" w:tplc="3558D35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E9086D"/>
    <w:multiLevelType w:val="singleLevel"/>
    <w:tmpl w:val="7304BB18"/>
    <w:lvl w:ilvl="0">
      <w:start w:val="1"/>
      <w:numFmt w:val="decimal"/>
      <w:lvlText w:val="%1."/>
      <w:legacy w:legacy="1" w:legacySpace="0" w:legacyIndent="360"/>
      <w:lvlJc w:val="left"/>
      <w:rPr>
        <w:rFonts w:ascii="Times New Roman" w:hAnsi="Times New Roman" w:cs="Times New Roman" w:hint="default"/>
      </w:rPr>
    </w:lvl>
  </w:abstractNum>
  <w:abstractNum w:abstractNumId="20">
    <w:nsid w:val="25FD1037"/>
    <w:multiLevelType w:val="singleLevel"/>
    <w:tmpl w:val="97C2829E"/>
    <w:lvl w:ilvl="0">
      <w:start w:val="1"/>
      <w:numFmt w:val="decimal"/>
      <w:lvlText w:val="%1."/>
      <w:legacy w:legacy="1" w:legacySpace="0" w:legacyIndent="360"/>
      <w:lvlJc w:val="left"/>
      <w:rPr>
        <w:rFonts w:ascii="Times New Roman" w:hAnsi="Times New Roman" w:cs="Times New Roman" w:hint="default"/>
      </w:rPr>
    </w:lvl>
  </w:abstractNum>
  <w:abstractNum w:abstractNumId="21">
    <w:nsid w:val="276468A1"/>
    <w:multiLevelType w:val="singleLevel"/>
    <w:tmpl w:val="CC8C9192"/>
    <w:lvl w:ilvl="0">
      <w:start w:val="1"/>
      <w:numFmt w:val="decimal"/>
      <w:lvlText w:val="%1."/>
      <w:legacy w:legacy="1" w:legacySpace="0" w:legacyIndent="360"/>
      <w:lvlJc w:val="left"/>
      <w:rPr>
        <w:rFonts w:ascii="Times New Roman" w:hAnsi="Times New Roman" w:cs="Times New Roman" w:hint="default"/>
      </w:rPr>
    </w:lvl>
  </w:abstractNum>
  <w:abstractNum w:abstractNumId="22">
    <w:nsid w:val="27D84496"/>
    <w:multiLevelType w:val="hybridMultilevel"/>
    <w:tmpl w:val="CC50D89C"/>
    <w:lvl w:ilvl="0" w:tplc="0419000F">
      <w:start w:val="1"/>
      <w:numFmt w:val="decimal"/>
      <w:lvlText w:val="%1."/>
      <w:lvlJc w:val="left"/>
      <w:pPr>
        <w:ind w:left="360" w:hanging="360"/>
      </w:pPr>
    </w:lvl>
    <w:lvl w:ilvl="1" w:tplc="0419000F">
      <w:start w:val="1"/>
      <w:numFmt w:val="decimal"/>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3">
    <w:nsid w:val="29804AC5"/>
    <w:multiLevelType w:val="singleLevel"/>
    <w:tmpl w:val="F00229A0"/>
    <w:lvl w:ilvl="0">
      <w:start w:val="1"/>
      <w:numFmt w:val="decimal"/>
      <w:lvlText w:val="%1."/>
      <w:legacy w:legacy="1" w:legacySpace="0" w:legacyIndent="360"/>
      <w:lvlJc w:val="left"/>
      <w:rPr>
        <w:rFonts w:ascii="Times New Roman" w:hAnsi="Times New Roman" w:cs="Times New Roman" w:hint="default"/>
      </w:rPr>
    </w:lvl>
  </w:abstractNum>
  <w:abstractNum w:abstractNumId="24">
    <w:nsid w:val="2C306A7B"/>
    <w:multiLevelType w:val="singleLevel"/>
    <w:tmpl w:val="E47862EC"/>
    <w:lvl w:ilvl="0">
      <w:start w:val="1"/>
      <w:numFmt w:val="decimal"/>
      <w:lvlText w:val="%1."/>
      <w:legacy w:legacy="1" w:legacySpace="0" w:legacyIndent="360"/>
      <w:lvlJc w:val="left"/>
      <w:rPr>
        <w:rFonts w:ascii="Times New Roman" w:hAnsi="Times New Roman" w:cs="Times New Roman" w:hint="default"/>
      </w:rPr>
    </w:lvl>
  </w:abstractNum>
  <w:abstractNum w:abstractNumId="25">
    <w:nsid w:val="2D043680"/>
    <w:multiLevelType w:val="singleLevel"/>
    <w:tmpl w:val="62C8F984"/>
    <w:lvl w:ilvl="0">
      <w:start w:val="1"/>
      <w:numFmt w:val="decimal"/>
      <w:lvlText w:val="%1."/>
      <w:legacy w:legacy="1" w:legacySpace="0" w:legacyIndent="360"/>
      <w:lvlJc w:val="left"/>
      <w:rPr>
        <w:rFonts w:ascii="Times New Roman" w:hAnsi="Times New Roman" w:cs="Times New Roman" w:hint="default"/>
      </w:rPr>
    </w:lvl>
  </w:abstractNum>
  <w:abstractNum w:abstractNumId="26">
    <w:nsid w:val="30EA2DA5"/>
    <w:multiLevelType w:val="hybridMultilevel"/>
    <w:tmpl w:val="376A40F2"/>
    <w:lvl w:ilvl="0" w:tplc="0419000F">
      <w:start w:val="1"/>
      <w:numFmt w:val="decimal"/>
      <w:lvlText w:val="%1."/>
      <w:lvlJc w:val="left"/>
      <w:pPr>
        <w:ind w:left="2040" w:hanging="360"/>
      </w:pPr>
    </w:lvl>
    <w:lvl w:ilvl="1" w:tplc="EE5497C8">
      <w:start w:val="1"/>
      <w:numFmt w:val="decimal"/>
      <w:lvlText w:val="%2."/>
      <w:lvlJc w:val="left"/>
      <w:pPr>
        <w:ind w:left="928" w:hanging="360"/>
      </w:pPr>
      <w:rPr>
        <w:b w:val="0"/>
        <w:i w:val="0"/>
      </w:r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7">
    <w:nsid w:val="314C73BA"/>
    <w:multiLevelType w:val="singleLevel"/>
    <w:tmpl w:val="FC341E2E"/>
    <w:lvl w:ilvl="0">
      <w:start w:val="1"/>
      <w:numFmt w:val="decimal"/>
      <w:lvlText w:val="%1."/>
      <w:legacy w:legacy="1" w:legacySpace="0" w:legacyIndent="360"/>
      <w:lvlJc w:val="left"/>
      <w:rPr>
        <w:rFonts w:ascii="Times New Roman" w:hAnsi="Times New Roman" w:cs="Times New Roman" w:hint="default"/>
      </w:rPr>
    </w:lvl>
  </w:abstractNum>
  <w:abstractNum w:abstractNumId="28">
    <w:nsid w:val="31AA7279"/>
    <w:multiLevelType w:val="singleLevel"/>
    <w:tmpl w:val="0419000F"/>
    <w:lvl w:ilvl="0">
      <w:start w:val="1"/>
      <w:numFmt w:val="decimal"/>
      <w:lvlText w:val="%1."/>
      <w:lvlJc w:val="left"/>
      <w:pPr>
        <w:ind w:left="720" w:hanging="360"/>
      </w:pPr>
      <w:rPr>
        <w:rFonts w:hint="default"/>
      </w:rPr>
    </w:lvl>
  </w:abstractNum>
  <w:abstractNum w:abstractNumId="29">
    <w:nsid w:val="31B07B98"/>
    <w:multiLevelType w:val="hybridMultilevel"/>
    <w:tmpl w:val="84BA3BEA"/>
    <w:lvl w:ilvl="0" w:tplc="3558D35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CE55E0"/>
    <w:multiLevelType w:val="hybridMultilevel"/>
    <w:tmpl w:val="827C3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60A52EA"/>
    <w:multiLevelType w:val="singleLevel"/>
    <w:tmpl w:val="D1B484A4"/>
    <w:lvl w:ilvl="0">
      <w:start w:val="1"/>
      <w:numFmt w:val="decimal"/>
      <w:lvlText w:val="%1."/>
      <w:legacy w:legacy="1" w:legacySpace="0" w:legacyIndent="360"/>
      <w:lvlJc w:val="left"/>
      <w:rPr>
        <w:rFonts w:ascii="Times New Roman" w:hAnsi="Times New Roman" w:cs="Times New Roman" w:hint="default"/>
      </w:rPr>
    </w:lvl>
  </w:abstractNum>
  <w:abstractNum w:abstractNumId="32">
    <w:nsid w:val="388751F4"/>
    <w:multiLevelType w:val="hybridMultilevel"/>
    <w:tmpl w:val="CF184328"/>
    <w:lvl w:ilvl="0" w:tplc="0419000F">
      <w:start w:val="1"/>
      <w:numFmt w:val="decimal"/>
      <w:lvlText w:val="%1."/>
      <w:lvlJc w:val="left"/>
      <w:pPr>
        <w:ind w:left="1430" w:hanging="360"/>
      </w:pPr>
    </w:lvl>
    <w:lvl w:ilvl="1" w:tplc="D018BACA">
      <w:start w:val="1"/>
      <w:numFmt w:val="decimal"/>
      <w:lvlText w:val="%2."/>
      <w:lvlJc w:val="left"/>
      <w:pPr>
        <w:ind w:left="2150" w:hanging="360"/>
      </w:pPr>
      <w:rPr>
        <w:b w:val="0"/>
        <w:i w:val="0"/>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3">
    <w:nsid w:val="39702A63"/>
    <w:multiLevelType w:val="singleLevel"/>
    <w:tmpl w:val="E0CA267E"/>
    <w:lvl w:ilvl="0">
      <w:start w:val="1"/>
      <w:numFmt w:val="decimal"/>
      <w:lvlText w:val="%1."/>
      <w:legacy w:legacy="1" w:legacySpace="0" w:legacyIndent="360"/>
      <w:lvlJc w:val="left"/>
      <w:rPr>
        <w:rFonts w:ascii="Times New Roman" w:hAnsi="Times New Roman" w:cs="Times New Roman" w:hint="default"/>
      </w:rPr>
    </w:lvl>
  </w:abstractNum>
  <w:abstractNum w:abstractNumId="34">
    <w:nsid w:val="3A0805A3"/>
    <w:multiLevelType w:val="hybridMultilevel"/>
    <w:tmpl w:val="8A545834"/>
    <w:lvl w:ilvl="0" w:tplc="0419000F">
      <w:start w:val="1"/>
      <w:numFmt w:val="decimal"/>
      <w:lvlText w:val="%1."/>
      <w:lvlJc w:val="left"/>
      <w:pPr>
        <w:ind w:left="1430" w:hanging="360"/>
      </w:pPr>
    </w:lvl>
    <w:lvl w:ilvl="1" w:tplc="0419000F">
      <w:start w:val="1"/>
      <w:numFmt w:val="decimal"/>
      <w:lvlText w:val="%2."/>
      <w:lvlJc w:val="left"/>
      <w:pPr>
        <w:ind w:left="36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5">
    <w:nsid w:val="3C390E59"/>
    <w:multiLevelType w:val="hybridMultilevel"/>
    <w:tmpl w:val="A63A7004"/>
    <w:lvl w:ilvl="0" w:tplc="0419000F">
      <w:start w:val="1"/>
      <w:numFmt w:val="decimal"/>
      <w:lvlText w:val="%1."/>
      <w:lvlJc w:val="left"/>
      <w:pPr>
        <w:ind w:left="1430" w:hanging="360"/>
      </w:pPr>
    </w:lvl>
    <w:lvl w:ilvl="1" w:tplc="B7F4A35A">
      <w:start w:val="1"/>
      <w:numFmt w:val="decimal"/>
      <w:lvlText w:val="%2."/>
      <w:lvlJc w:val="left"/>
      <w:pPr>
        <w:ind w:left="2150" w:hanging="360"/>
      </w:pPr>
      <w:rPr>
        <w:b w:val="0"/>
        <w:i w:val="0"/>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6">
    <w:nsid w:val="3DBD45AD"/>
    <w:multiLevelType w:val="singleLevel"/>
    <w:tmpl w:val="E86C201A"/>
    <w:lvl w:ilvl="0">
      <w:start w:val="1"/>
      <w:numFmt w:val="decimal"/>
      <w:lvlText w:val="%1."/>
      <w:legacy w:legacy="1" w:legacySpace="0" w:legacyIndent="360"/>
      <w:lvlJc w:val="left"/>
      <w:rPr>
        <w:rFonts w:ascii="Times New Roman" w:hAnsi="Times New Roman" w:cs="Times New Roman" w:hint="default"/>
      </w:rPr>
    </w:lvl>
  </w:abstractNum>
  <w:abstractNum w:abstractNumId="37">
    <w:nsid w:val="434C0A99"/>
    <w:multiLevelType w:val="hybridMultilevel"/>
    <w:tmpl w:val="DC564AD0"/>
    <w:lvl w:ilvl="0" w:tplc="0419000F">
      <w:start w:val="1"/>
      <w:numFmt w:val="decimal"/>
      <w:lvlText w:val="%1."/>
      <w:lvlJc w:val="left"/>
      <w:pPr>
        <w:ind w:left="1430" w:hanging="360"/>
      </w:pPr>
    </w:lvl>
    <w:lvl w:ilvl="1" w:tplc="88FEDE8A">
      <w:start w:val="1"/>
      <w:numFmt w:val="decimal"/>
      <w:lvlText w:val="%2."/>
      <w:lvlJc w:val="left"/>
      <w:pPr>
        <w:ind w:left="2150" w:hanging="360"/>
      </w:pPr>
      <w:rPr>
        <w:b w:val="0"/>
        <w:i w:val="0"/>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8">
    <w:nsid w:val="43DB5A76"/>
    <w:multiLevelType w:val="singleLevel"/>
    <w:tmpl w:val="78FE4934"/>
    <w:lvl w:ilvl="0">
      <w:start w:val="1"/>
      <w:numFmt w:val="decimal"/>
      <w:lvlText w:val="%1."/>
      <w:legacy w:legacy="1" w:legacySpace="0" w:legacyIndent="360"/>
      <w:lvlJc w:val="left"/>
      <w:rPr>
        <w:rFonts w:ascii="Times New Roman" w:hAnsi="Times New Roman" w:cs="Times New Roman" w:hint="default"/>
      </w:rPr>
    </w:lvl>
  </w:abstractNum>
  <w:abstractNum w:abstractNumId="39">
    <w:nsid w:val="451D27F6"/>
    <w:multiLevelType w:val="hybridMultilevel"/>
    <w:tmpl w:val="1A56A92E"/>
    <w:lvl w:ilvl="0" w:tplc="0419000F">
      <w:start w:val="1"/>
      <w:numFmt w:val="decimal"/>
      <w:lvlText w:val="%1."/>
      <w:lvlJc w:val="left"/>
      <w:pPr>
        <w:ind w:left="1430" w:hanging="360"/>
      </w:pPr>
    </w:lvl>
    <w:lvl w:ilvl="1" w:tplc="CEA643BA">
      <w:start w:val="1"/>
      <w:numFmt w:val="decimal"/>
      <w:lvlText w:val="%2."/>
      <w:lvlJc w:val="left"/>
      <w:pPr>
        <w:ind w:left="786" w:hanging="360"/>
      </w:pPr>
      <w:rPr>
        <w:b w:val="0"/>
        <w:i w:val="0"/>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0">
    <w:nsid w:val="47A410D2"/>
    <w:multiLevelType w:val="hybridMultilevel"/>
    <w:tmpl w:val="B494140A"/>
    <w:lvl w:ilvl="0" w:tplc="0419000F">
      <w:start w:val="1"/>
      <w:numFmt w:val="decimal"/>
      <w:lvlText w:val="%1."/>
      <w:lvlJc w:val="left"/>
      <w:pPr>
        <w:ind w:left="1430" w:hanging="360"/>
      </w:pPr>
    </w:lvl>
    <w:lvl w:ilvl="1" w:tplc="300E1A36">
      <w:start w:val="1"/>
      <w:numFmt w:val="decimal"/>
      <w:lvlText w:val="%2."/>
      <w:lvlJc w:val="left"/>
      <w:pPr>
        <w:ind w:left="2150" w:hanging="360"/>
      </w:pPr>
      <w:rPr>
        <w:b w:val="0"/>
        <w:i w:val="0"/>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1">
    <w:nsid w:val="47BA5BC1"/>
    <w:multiLevelType w:val="singleLevel"/>
    <w:tmpl w:val="7654F0F4"/>
    <w:lvl w:ilvl="0">
      <w:start w:val="1"/>
      <w:numFmt w:val="decimal"/>
      <w:lvlText w:val="%1."/>
      <w:legacy w:legacy="1" w:legacySpace="0" w:legacyIndent="360"/>
      <w:lvlJc w:val="left"/>
      <w:rPr>
        <w:rFonts w:ascii="Times New Roman" w:hAnsi="Times New Roman" w:cs="Times New Roman" w:hint="default"/>
      </w:rPr>
    </w:lvl>
  </w:abstractNum>
  <w:abstractNum w:abstractNumId="42">
    <w:nsid w:val="4AF67798"/>
    <w:multiLevelType w:val="hybridMultilevel"/>
    <w:tmpl w:val="DEBC5BF4"/>
    <w:lvl w:ilvl="0" w:tplc="28CEC6FE">
      <w:start w:val="2"/>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0C3363"/>
    <w:multiLevelType w:val="hybridMultilevel"/>
    <w:tmpl w:val="DBB437B6"/>
    <w:lvl w:ilvl="0" w:tplc="0419000F">
      <w:start w:val="1"/>
      <w:numFmt w:val="decimal"/>
      <w:lvlText w:val="%1."/>
      <w:lvlJc w:val="left"/>
      <w:pPr>
        <w:ind w:left="1430" w:hanging="360"/>
      </w:pPr>
    </w:lvl>
    <w:lvl w:ilvl="1" w:tplc="0419000F">
      <w:start w:val="1"/>
      <w:numFmt w:val="decimal"/>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4">
    <w:nsid w:val="4C3142C2"/>
    <w:multiLevelType w:val="singleLevel"/>
    <w:tmpl w:val="C85C04FA"/>
    <w:lvl w:ilvl="0">
      <w:start w:val="1"/>
      <w:numFmt w:val="decimal"/>
      <w:lvlText w:val="%1."/>
      <w:legacy w:legacy="1" w:legacySpace="0" w:legacyIndent="360"/>
      <w:lvlJc w:val="left"/>
      <w:rPr>
        <w:rFonts w:ascii="Times New Roman" w:hAnsi="Times New Roman" w:cs="Times New Roman" w:hint="default"/>
      </w:rPr>
    </w:lvl>
  </w:abstractNum>
  <w:abstractNum w:abstractNumId="45">
    <w:nsid w:val="4EB35F37"/>
    <w:multiLevelType w:val="singleLevel"/>
    <w:tmpl w:val="A30EF312"/>
    <w:lvl w:ilvl="0">
      <w:start w:val="1"/>
      <w:numFmt w:val="decimal"/>
      <w:lvlText w:val="%1."/>
      <w:legacy w:legacy="1" w:legacySpace="0" w:legacyIndent="360"/>
      <w:lvlJc w:val="left"/>
      <w:rPr>
        <w:rFonts w:ascii="Times New Roman" w:hAnsi="Times New Roman" w:cs="Times New Roman" w:hint="default"/>
      </w:rPr>
    </w:lvl>
  </w:abstractNum>
  <w:abstractNum w:abstractNumId="46">
    <w:nsid w:val="4F007542"/>
    <w:multiLevelType w:val="hybridMultilevel"/>
    <w:tmpl w:val="A762E4BA"/>
    <w:lvl w:ilvl="0" w:tplc="0419000F">
      <w:start w:val="1"/>
      <w:numFmt w:val="decimal"/>
      <w:lvlText w:val="%1."/>
      <w:lvlJc w:val="left"/>
      <w:pPr>
        <w:ind w:left="1430" w:hanging="360"/>
      </w:pPr>
    </w:lvl>
    <w:lvl w:ilvl="1" w:tplc="0419000F">
      <w:start w:val="1"/>
      <w:numFmt w:val="decimal"/>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7">
    <w:nsid w:val="50B500C9"/>
    <w:multiLevelType w:val="hybridMultilevel"/>
    <w:tmpl w:val="D1485C4C"/>
    <w:lvl w:ilvl="0" w:tplc="EAF0B2CC">
      <w:start w:val="1"/>
      <w:numFmt w:val="decimal"/>
      <w:lvlText w:val="%1."/>
      <w:lvlJc w:val="left"/>
      <w:pPr>
        <w:ind w:left="1211" w:hanging="360"/>
      </w:pPr>
      <w:rPr>
        <w:rFonts w:ascii="Times New Roman" w:eastAsiaTheme="minorEastAsia" w:hAnsi="Times New Roman" w:cs="Times New Roman"/>
      </w:rPr>
    </w:lvl>
    <w:lvl w:ilvl="1" w:tplc="4530C45C">
      <w:start w:val="1"/>
      <w:numFmt w:val="decimal"/>
      <w:lvlText w:val="%2."/>
      <w:lvlJc w:val="left"/>
      <w:pPr>
        <w:ind w:left="2411" w:hanging="84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9997F6E"/>
    <w:multiLevelType w:val="hybridMultilevel"/>
    <w:tmpl w:val="A244B5D2"/>
    <w:lvl w:ilvl="0" w:tplc="0419000F">
      <w:start w:val="1"/>
      <w:numFmt w:val="decimal"/>
      <w:lvlText w:val="%1."/>
      <w:lvlJc w:val="left"/>
      <w:pPr>
        <w:ind w:left="1430" w:hanging="360"/>
      </w:pPr>
    </w:lvl>
    <w:lvl w:ilvl="1" w:tplc="D982CAD0">
      <w:start w:val="1"/>
      <w:numFmt w:val="decimal"/>
      <w:lvlText w:val="%2."/>
      <w:lvlJc w:val="left"/>
      <w:pPr>
        <w:ind w:left="2150" w:hanging="360"/>
      </w:pPr>
      <w:rPr>
        <w:b w:val="0"/>
        <w:i w:val="0"/>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9">
    <w:nsid w:val="5CFD1B78"/>
    <w:multiLevelType w:val="hybridMultilevel"/>
    <w:tmpl w:val="2AC2A314"/>
    <w:lvl w:ilvl="0" w:tplc="0419000F">
      <w:start w:val="1"/>
      <w:numFmt w:val="decimal"/>
      <w:lvlText w:val="%1."/>
      <w:lvlJc w:val="left"/>
      <w:pPr>
        <w:ind w:left="1430" w:hanging="360"/>
      </w:pPr>
    </w:lvl>
    <w:lvl w:ilvl="1" w:tplc="A5785AD8">
      <w:start w:val="1"/>
      <w:numFmt w:val="decimal"/>
      <w:lvlText w:val="%2."/>
      <w:lvlJc w:val="left"/>
      <w:pPr>
        <w:ind w:left="502" w:hanging="360"/>
      </w:pPr>
      <w:rPr>
        <w:b w:val="0"/>
        <w:i w:val="0"/>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0">
    <w:nsid w:val="610F599A"/>
    <w:multiLevelType w:val="singleLevel"/>
    <w:tmpl w:val="8CEEE780"/>
    <w:lvl w:ilvl="0">
      <w:start w:val="1"/>
      <w:numFmt w:val="decimal"/>
      <w:lvlText w:val="%1."/>
      <w:legacy w:legacy="1" w:legacySpace="0" w:legacyIndent="360"/>
      <w:lvlJc w:val="left"/>
      <w:rPr>
        <w:rFonts w:ascii="Times New Roman" w:hAnsi="Times New Roman" w:cs="Times New Roman" w:hint="default"/>
      </w:rPr>
    </w:lvl>
  </w:abstractNum>
  <w:abstractNum w:abstractNumId="51">
    <w:nsid w:val="61223178"/>
    <w:multiLevelType w:val="singleLevel"/>
    <w:tmpl w:val="DCEC0200"/>
    <w:lvl w:ilvl="0">
      <w:start w:val="1"/>
      <w:numFmt w:val="decimal"/>
      <w:lvlText w:val="%1."/>
      <w:legacy w:legacy="1" w:legacySpace="0" w:legacyIndent="360"/>
      <w:lvlJc w:val="left"/>
      <w:rPr>
        <w:rFonts w:ascii="Times New Roman" w:hAnsi="Times New Roman" w:cs="Times New Roman" w:hint="default"/>
      </w:rPr>
    </w:lvl>
  </w:abstractNum>
  <w:abstractNum w:abstractNumId="52">
    <w:nsid w:val="641F5290"/>
    <w:multiLevelType w:val="hybridMultilevel"/>
    <w:tmpl w:val="2520B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774281D"/>
    <w:multiLevelType w:val="hybridMultilevel"/>
    <w:tmpl w:val="4A784E86"/>
    <w:lvl w:ilvl="0" w:tplc="0419000F">
      <w:start w:val="1"/>
      <w:numFmt w:val="decimal"/>
      <w:lvlText w:val="%1."/>
      <w:lvlJc w:val="left"/>
      <w:pPr>
        <w:ind w:left="1430" w:hanging="360"/>
      </w:pPr>
    </w:lvl>
    <w:lvl w:ilvl="1" w:tplc="BC9EA1F2">
      <w:start w:val="1"/>
      <w:numFmt w:val="decimal"/>
      <w:lvlText w:val="%2."/>
      <w:lvlJc w:val="left"/>
      <w:pPr>
        <w:ind w:left="2150" w:hanging="360"/>
      </w:pPr>
      <w:rPr>
        <w:b w:val="0"/>
        <w:i w:val="0"/>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4">
    <w:nsid w:val="6948344F"/>
    <w:multiLevelType w:val="singleLevel"/>
    <w:tmpl w:val="0419000F"/>
    <w:lvl w:ilvl="0">
      <w:start w:val="1"/>
      <w:numFmt w:val="decimal"/>
      <w:lvlText w:val="%1."/>
      <w:lvlJc w:val="left"/>
      <w:pPr>
        <w:ind w:left="720" w:hanging="360"/>
      </w:pPr>
      <w:rPr>
        <w:rFonts w:hint="default"/>
      </w:rPr>
    </w:lvl>
  </w:abstractNum>
  <w:abstractNum w:abstractNumId="55">
    <w:nsid w:val="69D30993"/>
    <w:multiLevelType w:val="hybridMultilevel"/>
    <w:tmpl w:val="3CF8432C"/>
    <w:lvl w:ilvl="0" w:tplc="0419000F">
      <w:start w:val="1"/>
      <w:numFmt w:val="decimal"/>
      <w:lvlText w:val="%1."/>
      <w:lvlJc w:val="left"/>
      <w:pPr>
        <w:ind w:left="1430" w:hanging="360"/>
      </w:pPr>
    </w:lvl>
    <w:lvl w:ilvl="1" w:tplc="0419000F">
      <w:start w:val="1"/>
      <w:numFmt w:val="decimal"/>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6">
    <w:nsid w:val="6ED5227B"/>
    <w:multiLevelType w:val="singleLevel"/>
    <w:tmpl w:val="3594C07C"/>
    <w:lvl w:ilvl="0">
      <w:start w:val="2"/>
      <w:numFmt w:val="decimal"/>
      <w:lvlText w:val="%1."/>
      <w:legacy w:legacy="1" w:legacySpace="0" w:legacyIndent="360"/>
      <w:lvlJc w:val="left"/>
      <w:rPr>
        <w:rFonts w:ascii="Times New Roman" w:hAnsi="Times New Roman" w:cs="Times New Roman" w:hint="default"/>
      </w:rPr>
    </w:lvl>
  </w:abstractNum>
  <w:abstractNum w:abstractNumId="57">
    <w:nsid w:val="71981CF4"/>
    <w:multiLevelType w:val="hybridMultilevel"/>
    <w:tmpl w:val="3328D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21E2812"/>
    <w:multiLevelType w:val="singleLevel"/>
    <w:tmpl w:val="868AD0B6"/>
    <w:lvl w:ilvl="0">
      <w:start w:val="1"/>
      <w:numFmt w:val="decimal"/>
      <w:lvlText w:val="%1."/>
      <w:legacy w:legacy="1" w:legacySpace="0" w:legacyIndent="360"/>
      <w:lvlJc w:val="left"/>
      <w:rPr>
        <w:rFonts w:ascii="Times New Roman" w:hAnsi="Times New Roman" w:cs="Times New Roman" w:hint="default"/>
      </w:rPr>
    </w:lvl>
  </w:abstractNum>
  <w:abstractNum w:abstractNumId="59">
    <w:nsid w:val="72E93540"/>
    <w:multiLevelType w:val="singleLevel"/>
    <w:tmpl w:val="DCF2EDE4"/>
    <w:lvl w:ilvl="0">
      <w:start w:val="1"/>
      <w:numFmt w:val="decimal"/>
      <w:lvlText w:val="%1."/>
      <w:legacy w:legacy="1" w:legacySpace="0" w:legacyIndent="360"/>
      <w:lvlJc w:val="left"/>
      <w:rPr>
        <w:rFonts w:ascii="Times New Roman" w:hAnsi="Times New Roman" w:cs="Times New Roman" w:hint="default"/>
      </w:rPr>
    </w:lvl>
  </w:abstractNum>
  <w:abstractNum w:abstractNumId="60">
    <w:nsid w:val="74FD691B"/>
    <w:multiLevelType w:val="singleLevel"/>
    <w:tmpl w:val="725CC5A8"/>
    <w:lvl w:ilvl="0">
      <w:start w:val="1"/>
      <w:numFmt w:val="decimal"/>
      <w:lvlText w:val="%1."/>
      <w:legacy w:legacy="1" w:legacySpace="0" w:legacyIndent="360"/>
      <w:lvlJc w:val="left"/>
      <w:rPr>
        <w:rFonts w:ascii="Times New Roman" w:hAnsi="Times New Roman" w:cs="Times New Roman" w:hint="default"/>
      </w:rPr>
    </w:lvl>
  </w:abstractNum>
  <w:abstractNum w:abstractNumId="61">
    <w:nsid w:val="75DB2787"/>
    <w:multiLevelType w:val="singleLevel"/>
    <w:tmpl w:val="7E3407EC"/>
    <w:lvl w:ilvl="0">
      <w:start w:val="1"/>
      <w:numFmt w:val="decimal"/>
      <w:lvlText w:val="%1."/>
      <w:legacy w:legacy="1" w:legacySpace="0" w:legacyIndent="360"/>
      <w:lvlJc w:val="left"/>
      <w:rPr>
        <w:rFonts w:ascii="Times New Roman" w:hAnsi="Times New Roman" w:cs="Times New Roman" w:hint="default"/>
      </w:rPr>
    </w:lvl>
  </w:abstractNum>
  <w:abstractNum w:abstractNumId="62">
    <w:nsid w:val="78D66918"/>
    <w:multiLevelType w:val="hybridMultilevel"/>
    <w:tmpl w:val="D3F041C6"/>
    <w:lvl w:ilvl="0" w:tplc="A772335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9FB6BC4"/>
    <w:multiLevelType w:val="singleLevel"/>
    <w:tmpl w:val="B2588520"/>
    <w:lvl w:ilvl="0">
      <w:start w:val="1"/>
      <w:numFmt w:val="decimal"/>
      <w:lvlText w:val="%1."/>
      <w:legacy w:legacy="1" w:legacySpace="0" w:legacyIndent="360"/>
      <w:lvlJc w:val="left"/>
      <w:rPr>
        <w:rFonts w:ascii="Times New Roman" w:hAnsi="Times New Roman" w:cs="Times New Roman" w:hint="default"/>
      </w:rPr>
    </w:lvl>
  </w:abstractNum>
  <w:num w:numId="1">
    <w:abstractNumId w:val="56"/>
  </w:num>
  <w:num w:numId="2">
    <w:abstractNumId w:val="25"/>
  </w:num>
  <w:num w:numId="3">
    <w:abstractNumId w:val="25"/>
    <w:lvlOverride w:ilvl="0">
      <w:lvl w:ilvl="0">
        <w:start w:val="2"/>
        <w:numFmt w:val="decimal"/>
        <w:lvlText w:val="%1."/>
        <w:legacy w:legacy="1" w:legacySpace="0" w:legacyIndent="360"/>
        <w:lvlJc w:val="left"/>
        <w:rPr>
          <w:rFonts w:ascii="Times New Roman" w:hAnsi="Times New Roman" w:cs="Times New Roman" w:hint="default"/>
        </w:rPr>
      </w:lvl>
    </w:lvlOverride>
  </w:num>
  <w:num w:numId="4">
    <w:abstractNumId w:val="25"/>
    <w:lvlOverride w:ilvl="0">
      <w:lvl w:ilvl="0">
        <w:start w:val="3"/>
        <w:numFmt w:val="decimal"/>
        <w:lvlText w:val="%1."/>
        <w:legacy w:legacy="1" w:legacySpace="0" w:legacyIndent="360"/>
        <w:lvlJc w:val="left"/>
        <w:rPr>
          <w:rFonts w:ascii="Times New Roman" w:hAnsi="Times New Roman" w:cs="Times New Roman" w:hint="default"/>
        </w:rPr>
      </w:lvl>
    </w:lvlOverride>
  </w:num>
  <w:num w:numId="5">
    <w:abstractNumId w:val="25"/>
    <w:lvlOverride w:ilvl="0">
      <w:lvl w:ilvl="0">
        <w:start w:val="4"/>
        <w:numFmt w:val="decimal"/>
        <w:lvlText w:val="%1."/>
        <w:legacy w:legacy="1" w:legacySpace="0" w:legacyIndent="360"/>
        <w:lvlJc w:val="left"/>
        <w:rPr>
          <w:rFonts w:ascii="Times New Roman" w:hAnsi="Times New Roman" w:cs="Times New Roman" w:hint="default"/>
        </w:rPr>
      </w:lvl>
    </w:lvlOverride>
  </w:num>
  <w:num w:numId="6">
    <w:abstractNumId w:val="25"/>
    <w:lvlOverride w:ilvl="0">
      <w:lvl w:ilvl="0">
        <w:start w:val="5"/>
        <w:numFmt w:val="decimal"/>
        <w:lvlText w:val="%1."/>
        <w:legacy w:legacy="1" w:legacySpace="0" w:legacyIndent="360"/>
        <w:lvlJc w:val="left"/>
        <w:rPr>
          <w:rFonts w:ascii="Times New Roman" w:hAnsi="Times New Roman" w:cs="Times New Roman" w:hint="default"/>
        </w:rPr>
      </w:lvl>
    </w:lvlOverride>
  </w:num>
  <w:num w:numId="7">
    <w:abstractNumId w:val="1"/>
  </w:num>
  <w:num w:numId="8">
    <w:abstractNumId w:val="1"/>
    <w:lvlOverride w:ilvl="0">
      <w:lvl w:ilvl="0">
        <w:start w:val="2"/>
        <w:numFmt w:val="decimal"/>
        <w:lvlText w:val="%1."/>
        <w:legacy w:legacy="1" w:legacySpace="0" w:legacyIndent="360"/>
        <w:lvlJc w:val="left"/>
        <w:rPr>
          <w:rFonts w:ascii="Times New Roman" w:hAnsi="Times New Roman" w:cs="Times New Roman" w:hint="default"/>
          <w:b w:val="0"/>
          <w:i w:val="0"/>
        </w:rPr>
      </w:lvl>
    </w:lvlOverride>
  </w:num>
  <w:num w:numId="9">
    <w:abstractNumId w:val="1"/>
    <w:lvlOverride w:ilvl="0">
      <w:lvl w:ilvl="0">
        <w:start w:val="3"/>
        <w:numFmt w:val="decimal"/>
        <w:lvlText w:val="%1."/>
        <w:legacy w:legacy="1" w:legacySpace="0" w:legacyIndent="360"/>
        <w:lvlJc w:val="left"/>
        <w:rPr>
          <w:rFonts w:ascii="Times New Roman" w:hAnsi="Times New Roman" w:cs="Times New Roman" w:hint="default"/>
        </w:rPr>
      </w:lvl>
    </w:lvlOverride>
  </w:num>
  <w:num w:numId="10">
    <w:abstractNumId w:val="1"/>
    <w:lvlOverride w:ilvl="0">
      <w:lvl w:ilvl="0">
        <w:start w:val="4"/>
        <w:numFmt w:val="decimal"/>
        <w:lvlText w:val="%1."/>
        <w:legacy w:legacy="1" w:legacySpace="0" w:legacyIndent="360"/>
        <w:lvlJc w:val="left"/>
        <w:rPr>
          <w:rFonts w:ascii="Times New Roman" w:hAnsi="Times New Roman" w:cs="Times New Roman" w:hint="default"/>
        </w:rPr>
      </w:lvl>
    </w:lvlOverride>
  </w:num>
  <w:num w:numId="11">
    <w:abstractNumId w:val="36"/>
  </w:num>
  <w:num w:numId="12">
    <w:abstractNumId w:val="13"/>
  </w:num>
  <w:num w:numId="13">
    <w:abstractNumId w:val="13"/>
    <w:lvlOverride w:ilvl="0">
      <w:lvl w:ilvl="0">
        <w:start w:val="1"/>
        <w:numFmt w:val="decimal"/>
        <w:lvlText w:val="%1."/>
        <w:lvlJc w:val="left"/>
        <w:pPr>
          <w:ind w:left="360" w:hanging="360"/>
        </w:pPr>
      </w:lvl>
    </w:lvlOverride>
  </w:num>
  <w:num w:numId="14">
    <w:abstractNumId w:val="54"/>
  </w:num>
  <w:num w:numId="15">
    <w:abstractNumId w:val="4"/>
  </w:num>
  <w:num w:numId="16">
    <w:abstractNumId w:val="4"/>
    <w:lvlOverride w:ilvl="0">
      <w:lvl w:ilvl="0">
        <w:start w:val="1"/>
        <w:numFmt w:val="decimal"/>
        <w:lvlText w:val="%1."/>
        <w:lvlJc w:val="left"/>
        <w:pPr>
          <w:ind w:left="360" w:hanging="360"/>
        </w:pPr>
      </w:lvl>
    </w:lvlOverride>
  </w:num>
  <w:num w:numId="17">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18">
    <w:abstractNumId w:val="4"/>
    <w:lvlOverride w:ilvl="0">
      <w:lvl w:ilvl="0">
        <w:start w:val="4"/>
        <w:numFmt w:val="decimal"/>
        <w:lvlText w:val="%1."/>
        <w:legacy w:legacy="1" w:legacySpace="0" w:legacyIndent="360"/>
        <w:lvlJc w:val="left"/>
        <w:rPr>
          <w:rFonts w:ascii="Times New Roman" w:hAnsi="Times New Roman" w:cs="Times New Roman" w:hint="default"/>
        </w:rPr>
      </w:lvl>
    </w:lvlOverride>
  </w:num>
  <w:num w:numId="19">
    <w:abstractNumId w:val="4"/>
    <w:lvlOverride w:ilvl="0">
      <w:lvl w:ilvl="0">
        <w:start w:val="5"/>
        <w:numFmt w:val="decimal"/>
        <w:lvlText w:val="%1."/>
        <w:legacy w:legacy="1" w:legacySpace="0" w:legacyIndent="360"/>
        <w:lvlJc w:val="left"/>
        <w:rPr>
          <w:rFonts w:ascii="Times New Roman" w:hAnsi="Times New Roman" w:cs="Times New Roman" w:hint="default"/>
        </w:rPr>
      </w:lvl>
    </w:lvlOverride>
  </w:num>
  <w:num w:numId="20">
    <w:abstractNumId w:val="4"/>
    <w:lvlOverride w:ilvl="0">
      <w:lvl w:ilvl="0">
        <w:start w:val="6"/>
        <w:numFmt w:val="decimal"/>
        <w:lvlText w:val="%1."/>
        <w:legacy w:legacy="1" w:legacySpace="0" w:legacyIndent="360"/>
        <w:lvlJc w:val="left"/>
        <w:rPr>
          <w:rFonts w:ascii="Times New Roman" w:hAnsi="Times New Roman" w:cs="Times New Roman" w:hint="default"/>
        </w:rPr>
      </w:lvl>
    </w:lvlOverride>
  </w:num>
  <w:num w:numId="21">
    <w:abstractNumId w:val="4"/>
    <w:lvlOverride w:ilvl="0">
      <w:lvl w:ilvl="0">
        <w:start w:val="7"/>
        <w:numFmt w:val="decimal"/>
        <w:lvlText w:val="%1."/>
        <w:legacy w:legacy="1" w:legacySpace="0" w:legacyIndent="360"/>
        <w:lvlJc w:val="left"/>
        <w:rPr>
          <w:rFonts w:ascii="Times New Roman" w:hAnsi="Times New Roman" w:cs="Times New Roman" w:hint="default"/>
        </w:rPr>
      </w:lvl>
    </w:lvlOverride>
  </w:num>
  <w:num w:numId="22">
    <w:abstractNumId w:val="4"/>
    <w:lvlOverride w:ilvl="0">
      <w:lvl w:ilvl="0">
        <w:start w:val="8"/>
        <w:numFmt w:val="decimal"/>
        <w:lvlText w:val="%1."/>
        <w:legacy w:legacy="1" w:legacySpace="0" w:legacyIndent="360"/>
        <w:lvlJc w:val="left"/>
        <w:rPr>
          <w:rFonts w:ascii="Times New Roman" w:hAnsi="Times New Roman" w:cs="Times New Roman" w:hint="default"/>
        </w:rPr>
      </w:lvl>
    </w:lvlOverride>
  </w:num>
  <w:num w:numId="23">
    <w:abstractNumId w:val="4"/>
    <w:lvlOverride w:ilvl="0">
      <w:lvl w:ilvl="0">
        <w:start w:val="9"/>
        <w:numFmt w:val="decimal"/>
        <w:lvlText w:val="%1."/>
        <w:legacy w:legacy="1" w:legacySpace="0" w:legacyIndent="360"/>
        <w:lvlJc w:val="left"/>
        <w:rPr>
          <w:rFonts w:ascii="Times New Roman" w:hAnsi="Times New Roman" w:cs="Times New Roman" w:hint="default"/>
        </w:rPr>
      </w:lvl>
    </w:lvlOverride>
  </w:num>
  <w:num w:numId="24">
    <w:abstractNumId w:val="20"/>
  </w:num>
  <w:num w:numId="25">
    <w:abstractNumId w:val="20"/>
    <w:lvlOverride w:ilvl="0">
      <w:lvl w:ilvl="0">
        <w:start w:val="2"/>
        <w:numFmt w:val="decimal"/>
        <w:lvlText w:val="%1."/>
        <w:legacy w:legacy="1" w:legacySpace="0" w:legacyIndent="360"/>
        <w:lvlJc w:val="left"/>
        <w:rPr>
          <w:rFonts w:ascii="Times New Roman" w:hAnsi="Times New Roman" w:cs="Times New Roman" w:hint="default"/>
        </w:rPr>
      </w:lvl>
    </w:lvlOverride>
  </w:num>
  <w:num w:numId="26">
    <w:abstractNumId w:val="59"/>
  </w:num>
  <w:num w:numId="27">
    <w:abstractNumId w:val="59"/>
    <w:lvlOverride w:ilvl="0">
      <w:lvl w:ilvl="0">
        <w:start w:val="2"/>
        <w:numFmt w:val="decimal"/>
        <w:lvlText w:val="%1."/>
        <w:legacy w:legacy="1" w:legacySpace="0" w:legacyIndent="360"/>
        <w:lvlJc w:val="left"/>
        <w:rPr>
          <w:rFonts w:ascii="Times New Roman" w:hAnsi="Times New Roman" w:cs="Times New Roman" w:hint="default"/>
        </w:rPr>
      </w:lvl>
    </w:lvlOverride>
  </w:num>
  <w:num w:numId="28">
    <w:abstractNumId w:val="59"/>
    <w:lvlOverride w:ilvl="0">
      <w:lvl w:ilvl="0">
        <w:start w:val="3"/>
        <w:numFmt w:val="decimal"/>
        <w:lvlText w:val="%1."/>
        <w:legacy w:legacy="1" w:legacySpace="0" w:legacyIndent="360"/>
        <w:lvlJc w:val="left"/>
        <w:rPr>
          <w:rFonts w:ascii="Times New Roman" w:hAnsi="Times New Roman" w:cs="Times New Roman" w:hint="default"/>
        </w:rPr>
      </w:lvl>
    </w:lvlOverride>
  </w:num>
  <w:num w:numId="29">
    <w:abstractNumId w:val="59"/>
    <w:lvlOverride w:ilvl="0">
      <w:lvl w:ilvl="0">
        <w:start w:val="4"/>
        <w:numFmt w:val="decimal"/>
        <w:lvlText w:val="%1."/>
        <w:legacy w:legacy="1" w:legacySpace="0" w:legacyIndent="360"/>
        <w:lvlJc w:val="left"/>
        <w:rPr>
          <w:rFonts w:ascii="Times New Roman" w:hAnsi="Times New Roman" w:cs="Times New Roman" w:hint="default"/>
        </w:rPr>
      </w:lvl>
    </w:lvlOverride>
  </w:num>
  <w:num w:numId="30">
    <w:abstractNumId w:val="50"/>
  </w:num>
  <w:num w:numId="31">
    <w:abstractNumId w:val="50"/>
    <w:lvlOverride w:ilvl="0">
      <w:lvl w:ilvl="0">
        <w:start w:val="2"/>
        <w:numFmt w:val="decimal"/>
        <w:lvlText w:val="%1."/>
        <w:legacy w:legacy="1" w:legacySpace="0" w:legacyIndent="360"/>
        <w:lvlJc w:val="left"/>
        <w:rPr>
          <w:rFonts w:ascii="Times New Roman" w:hAnsi="Times New Roman" w:cs="Times New Roman" w:hint="default"/>
        </w:rPr>
      </w:lvl>
    </w:lvlOverride>
  </w:num>
  <w:num w:numId="32">
    <w:abstractNumId w:val="31"/>
  </w:num>
  <w:num w:numId="33">
    <w:abstractNumId w:val="31"/>
    <w:lvlOverride w:ilvl="0">
      <w:lvl w:ilvl="0">
        <w:start w:val="2"/>
        <w:numFmt w:val="decimal"/>
        <w:lvlText w:val="%1."/>
        <w:legacy w:legacy="1" w:legacySpace="0" w:legacyIndent="360"/>
        <w:lvlJc w:val="left"/>
        <w:rPr>
          <w:rFonts w:ascii="Times New Roman" w:hAnsi="Times New Roman" w:cs="Times New Roman" w:hint="default"/>
        </w:rPr>
      </w:lvl>
    </w:lvlOverride>
  </w:num>
  <w:num w:numId="34">
    <w:abstractNumId w:val="7"/>
  </w:num>
  <w:num w:numId="35">
    <w:abstractNumId w:val="7"/>
    <w:lvlOverride w:ilvl="0">
      <w:lvl w:ilvl="0">
        <w:start w:val="1"/>
        <w:numFmt w:val="decimal"/>
        <w:lvlText w:val="%1."/>
        <w:lvlJc w:val="left"/>
        <w:pPr>
          <w:ind w:left="720" w:hanging="360"/>
        </w:pPr>
      </w:lvl>
    </w:lvlOverride>
  </w:num>
  <w:num w:numId="36">
    <w:abstractNumId w:val="24"/>
  </w:num>
  <w:num w:numId="37">
    <w:abstractNumId w:val="24"/>
    <w:lvlOverride w:ilvl="0">
      <w:lvl w:ilvl="0">
        <w:start w:val="2"/>
        <w:numFmt w:val="decimal"/>
        <w:lvlText w:val="%1."/>
        <w:legacy w:legacy="1" w:legacySpace="0" w:legacyIndent="360"/>
        <w:lvlJc w:val="left"/>
        <w:rPr>
          <w:rFonts w:ascii="Times New Roman" w:hAnsi="Times New Roman" w:cs="Times New Roman" w:hint="default"/>
        </w:rPr>
      </w:lvl>
    </w:lvlOverride>
  </w:num>
  <w:num w:numId="38">
    <w:abstractNumId w:val="33"/>
  </w:num>
  <w:num w:numId="39">
    <w:abstractNumId w:val="33"/>
    <w:lvlOverride w:ilvl="0">
      <w:lvl w:ilvl="0">
        <w:start w:val="2"/>
        <w:numFmt w:val="decimal"/>
        <w:lvlText w:val="%1."/>
        <w:legacy w:legacy="1" w:legacySpace="0" w:legacyIndent="360"/>
        <w:lvlJc w:val="left"/>
        <w:rPr>
          <w:rFonts w:ascii="Times New Roman" w:hAnsi="Times New Roman" w:cs="Times New Roman" w:hint="default"/>
        </w:rPr>
      </w:lvl>
    </w:lvlOverride>
  </w:num>
  <w:num w:numId="40">
    <w:abstractNumId w:val="19"/>
  </w:num>
  <w:num w:numId="41">
    <w:abstractNumId w:val="19"/>
    <w:lvlOverride w:ilvl="0">
      <w:lvl w:ilvl="0">
        <w:start w:val="2"/>
        <w:numFmt w:val="decimal"/>
        <w:lvlText w:val="%1."/>
        <w:legacy w:legacy="1" w:legacySpace="0" w:legacyIndent="360"/>
        <w:lvlJc w:val="left"/>
        <w:rPr>
          <w:rFonts w:ascii="Times New Roman" w:hAnsi="Times New Roman" w:cs="Times New Roman" w:hint="default"/>
        </w:rPr>
      </w:lvl>
    </w:lvlOverride>
  </w:num>
  <w:num w:numId="42">
    <w:abstractNumId w:val="19"/>
    <w:lvlOverride w:ilvl="0">
      <w:lvl w:ilvl="0">
        <w:start w:val="3"/>
        <w:numFmt w:val="decimal"/>
        <w:lvlText w:val="%1."/>
        <w:legacy w:legacy="1" w:legacySpace="0" w:legacyIndent="360"/>
        <w:lvlJc w:val="left"/>
        <w:rPr>
          <w:rFonts w:ascii="Times New Roman" w:hAnsi="Times New Roman" w:cs="Times New Roman" w:hint="default"/>
        </w:rPr>
      </w:lvl>
    </w:lvlOverride>
  </w:num>
  <w:num w:numId="43">
    <w:abstractNumId w:val="19"/>
    <w:lvlOverride w:ilvl="0">
      <w:lvl w:ilvl="0">
        <w:start w:val="4"/>
        <w:numFmt w:val="decimal"/>
        <w:lvlText w:val="%1."/>
        <w:legacy w:legacy="1" w:legacySpace="0" w:legacyIndent="360"/>
        <w:lvlJc w:val="left"/>
        <w:rPr>
          <w:rFonts w:ascii="Times New Roman" w:hAnsi="Times New Roman" w:cs="Times New Roman" w:hint="default"/>
        </w:rPr>
      </w:lvl>
    </w:lvlOverride>
  </w:num>
  <w:num w:numId="44">
    <w:abstractNumId w:val="21"/>
  </w:num>
  <w:num w:numId="45">
    <w:abstractNumId w:val="21"/>
    <w:lvlOverride w:ilvl="0">
      <w:lvl w:ilvl="0">
        <w:start w:val="2"/>
        <w:numFmt w:val="decimal"/>
        <w:lvlText w:val="%1."/>
        <w:legacy w:legacy="1" w:legacySpace="0" w:legacyIndent="360"/>
        <w:lvlJc w:val="left"/>
        <w:rPr>
          <w:rFonts w:ascii="Times New Roman" w:hAnsi="Times New Roman" w:cs="Times New Roman" w:hint="default"/>
        </w:rPr>
      </w:lvl>
    </w:lvlOverride>
  </w:num>
  <w:num w:numId="46">
    <w:abstractNumId w:val="21"/>
    <w:lvlOverride w:ilvl="0">
      <w:lvl w:ilvl="0">
        <w:start w:val="3"/>
        <w:numFmt w:val="decimal"/>
        <w:lvlText w:val="%1."/>
        <w:legacy w:legacy="1" w:legacySpace="0" w:legacyIndent="360"/>
        <w:lvlJc w:val="left"/>
        <w:rPr>
          <w:rFonts w:ascii="Times New Roman" w:hAnsi="Times New Roman" w:cs="Times New Roman" w:hint="default"/>
        </w:rPr>
      </w:lvl>
    </w:lvlOverride>
  </w:num>
  <w:num w:numId="47">
    <w:abstractNumId w:val="21"/>
    <w:lvlOverride w:ilvl="0">
      <w:lvl w:ilvl="0">
        <w:start w:val="4"/>
        <w:numFmt w:val="decimal"/>
        <w:lvlText w:val="%1."/>
        <w:legacy w:legacy="1" w:legacySpace="0" w:legacyIndent="360"/>
        <w:lvlJc w:val="left"/>
        <w:rPr>
          <w:rFonts w:ascii="Times New Roman" w:hAnsi="Times New Roman" w:cs="Times New Roman" w:hint="default"/>
        </w:rPr>
      </w:lvl>
    </w:lvlOverride>
  </w:num>
  <w:num w:numId="48">
    <w:abstractNumId w:val="63"/>
  </w:num>
  <w:num w:numId="49">
    <w:abstractNumId w:val="63"/>
    <w:lvlOverride w:ilvl="0">
      <w:lvl w:ilvl="0">
        <w:start w:val="2"/>
        <w:numFmt w:val="decimal"/>
        <w:lvlText w:val="%1."/>
        <w:legacy w:legacy="1" w:legacySpace="0" w:legacyIndent="360"/>
        <w:lvlJc w:val="left"/>
        <w:rPr>
          <w:rFonts w:ascii="Times New Roman" w:hAnsi="Times New Roman" w:cs="Times New Roman" w:hint="default"/>
        </w:rPr>
      </w:lvl>
    </w:lvlOverride>
  </w:num>
  <w:num w:numId="50">
    <w:abstractNumId w:val="63"/>
    <w:lvlOverride w:ilvl="0">
      <w:lvl w:ilvl="0">
        <w:start w:val="3"/>
        <w:numFmt w:val="decimal"/>
        <w:lvlText w:val="%1."/>
        <w:legacy w:legacy="1" w:legacySpace="0" w:legacyIndent="360"/>
        <w:lvlJc w:val="left"/>
        <w:rPr>
          <w:rFonts w:ascii="Times New Roman" w:hAnsi="Times New Roman" w:cs="Times New Roman" w:hint="default"/>
        </w:rPr>
      </w:lvl>
    </w:lvlOverride>
  </w:num>
  <w:num w:numId="51">
    <w:abstractNumId w:val="23"/>
  </w:num>
  <w:num w:numId="52">
    <w:abstractNumId w:val="23"/>
    <w:lvlOverride w:ilvl="0">
      <w:lvl w:ilvl="0">
        <w:start w:val="2"/>
        <w:numFmt w:val="decimal"/>
        <w:lvlText w:val="%1."/>
        <w:legacy w:legacy="1" w:legacySpace="0" w:legacyIndent="360"/>
        <w:lvlJc w:val="left"/>
        <w:rPr>
          <w:rFonts w:ascii="Times New Roman" w:hAnsi="Times New Roman" w:cs="Times New Roman" w:hint="default"/>
        </w:rPr>
      </w:lvl>
    </w:lvlOverride>
  </w:num>
  <w:num w:numId="53">
    <w:abstractNumId w:val="23"/>
    <w:lvlOverride w:ilvl="0">
      <w:lvl w:ilvl="0">
        <w:start w:val="3"/>
        <w:numFmt w:val="decimal"/>
        <w:lvlText w:val="%1."/>
        <w:legacy w:legacy="1" w:legacySpace="0" w:legacyIndent="360"/>
        <w:lvlJc w:val="left"/>
        <w:rPr>
          <w:rFonts w:ascii="Times New Roman" w:hAnsi="Times New Roman" w:cs="Times New Roman" w:hint="default"/>
        </w:rPr>
      </w:lvl>
    </w:lvlOverride>
  </w:num>
  <w:num w:numId="54">
    <w:abstractNumId w:val="23"/>
    <w:lvlOverride w:ilvl="0">
      <w:lvl w:ilvl="0">
        <w:start w:val="4"/>
        <w:numFmt w:val="decimal"/>
        <w:lvlText w:val="%1."/>
        <w:legacy w:legacy="1" w:legacySpace="0" w:legacyIndent="360"/>
        <w:lvlJc w:val="left"/>
        <w:rPr>
          <w:rFonts w:ascii="Times New Roman" w:hAnsi="Times New Roman" w:cs="Times New Roman" w:hint="default"/>
        </w:rPr>
      </w:lvl>
    </w:lvlOverride>
  </w:num>
  <w:num w:numId="55">
    <w:abstractNumId w:val="23"/>
    <w:lvlOverride w:ilvl="0">
      <w:lvl w:ilvl="0">
        <w:start w:val="5"/>
        <w:numFmt w:val="decimal"/>
        <w:lvlText w:val="%1."/>
        <w:legacy w:legacy="1" w:legacySpace="0" w:legacyIndent="360"/>
        <w:lvlJc w:val="left"/>
        <w:rPr>
          <w:rFonts w:ascii="Times New Roman" w:hAnsi="Times New Roman" w:cs="Times New Roman" w:hint="default"/>
        </w:rPr>
      </w:lvl>
    </w:lvlOverride>
  </w:num>
  <w:num w:numId="56">
    <w:abstractNumId w:val="23"/>
    <w:lvlOverride w:ilvl="0">
      <w:lvl w:ilvl="0">
        <w:start w:val="6"/>
        <w:numFmt w:val="decimal"/>
        <w:lvlText w:val="%1."/>
        <w:legacy w:legacy="1" w:legacySpace="0" w:legacyIndent="360"/>
        <w:lvlJc w:val="left"/>
        <w:rPr>
          <w:rFonts w:ascii="Times New Roman" w:hAnsi="Times New Roman" w:cs="Times New Roman" w:hint="default"/>
        </w:rPr>
      </w:lvl>
    </w:lvlOverride>
  </w:num>
  <w:num w:numId="57">
    <w:abstractNumId w:val="23"/>
    <w:lvlOverride w:ilvl="0">
      <w:lvl w:ilvl="0">
        <w:start w:val="7"/>
        <w:numFmt w:val="decimal"/>
        <w:lvlText w:val="%1."/>
        <w:legacy w:legacy="1" w:legacySpace="0" w:legacyIndent="360"/>
        <w:lvlJc w:val="left"/>
        <w:rPr>
          <w:rFonts w:ascii="Times New Roman" w:hAnsi="Times New Roman" w:cs="Times New Roman" w:hint="default"/>
        </w:rPr>
      </w:lvl>
    </w:lvlOverride>
  </w:num>
  <w:num w:numId="58">
    <w:abstractNumId w:val="27"/>
  </w:num>
  <w:num w:numId="59">
    <w:abstractNumId w:val="27"/>
    <w:lvlOverride w:ilvl="0">
      <w:lvl w:ilvl="0">
        <w:start w:val="2"/>
        <w:numFmt w:val="decimal"/>
        <w:lvlText w:val="%1."/>
        <w:legacy w:legacy="1" w:legacySpace="0" w:legacyIndent="360"/>
        <w:lvlJc w:val="left"/>
        <w:rPr>
          <w:rFonts w:ascii="Times New Roman" w:hAnsi="Times New Roman" w:cs="Times New Roman" w:hint="default"/>
        </w:rPr>
      </w:lvl>
    </w:lvlOverride>
  </w:num>
  <w:num w:numId="60">
    <w:abstractNumId w:val="27"/>
    <w:lvlOverride w:ilvl="0">
      <w:lvl w:ilvl="0">
        <w:start w:val="3"/>
        <w:numFmt w:val="decimal"/>
        <w:lvlText w:val="%1."/>
        <w:legacy w:legacy="1" w:legacySpace="0" w:legacyIndent="360"/>
        <w:lvlJc w:val="left"/>
        <w:rPr>
          <w:rFonts w:ascii="Times New Roman" w:hAnsi="Times New Roman" w:cs="Times New Roman" w:hint="default"/>
        </w:rPr>
      </w:lvl>
    </w:lvlOverride>
  </w:num>
  <w:num w:numId="61">
    <w:abstractNumId w:val="58"/>
  </w:num>
  <w:num w:numId="62">
    <w:abstractNumId w:val="58"/>
    <w:lvlOverride w:ilvl="0">
      <w:lvl w:ilvl="0">
        <w:start w:val="2"/>
        <w:numFmt w:val="decimal"/>
        <w:lvlText w:val="%1."/>
        <w:legacy w:legacy="1" w:legacySpace="0" w:legacyIndent="360"/>
        <w:lvlJc w:val="left"/>
        <w:rPr>
          <w:rFonts w:ascii="Times New Roman" w:hAnsi="Times New Roman" w:cs="Times New Roman" w:hint="default"/>
        </w:rPr>
      </w:lvl>
    </w:lvlOverride>
  </w:num>
  <w:num w:numId="63">
    <w:abstractNumId w:val="58"/>
    <w:lvlOverride w:ilvl="0">
      <w:lvl w:ilvl="0">
        <w:start w:val="3"/>
        <w:numFmt w:val="decimal"/>
        <w:lvlText w:val="%1."/>
        <w:legacy w:legacy="1" w:legacySpace="0" w:legacyIndent="360"/>
        <w:lvlJc w:val="left"/>
        <w:rPr>
          <w:rFonts w:ascii="Times New Roman" w:hAnsi="Times New Roman" w:cs="Times New Roman" w:hint="default"/>
        </w:rPr>
      </w:lvl>
    </w:lvlOverride>
  </w:num>
  <w:num w:numId="64">
    <w:abstractNumId w:val="45"/>
  </w:num>
  <w:num w:numId="65">
    <w:abstractNumId w:val="45"/>
    <w:lvlOverride w:ilvl="0">
      <w:lvl w:ilvl="0">
        <w:start w:val="2"/>
        <w:numFmt w:val="decimal"/>
        <w:lvlText w:val="%1."/>
        <w:legacy w:legacy="1" w:legacySpace="0" w:legacyIndent="360"/>
        <w:lvlJc w:val="left"/>
        <w:rPr>
          <w:rFonts w:ascii="Times New Roman" w:hAnsi="Times New Roman" w:cs="Times New Roman" w:hint="default"/>
        </w:rPr>
      </w:lvl>
    </w:lvlOverride>
  </w:num>
  <w:num w:numId="66">
    <w:abstractNumId w:val="8"/>
  </w:num>
  <w:num w:numId="67">
    <w:abstractNumId w:val="8"/>
    <w:lvlOverride w:ilvl="0">
      <w:lvl w:ilvl="0">
        <w:start w:val="2"/>
        <w:numFmt w:val="decimal"/>
        <w:lvlText w:val="%1."/>
        <w:legacy w:legacy="1" w:legacySpace="0" w:legacyIndent="360"/>
        <w:lvlJc w:val="left"/>
        <w:rPr>
          <w:rFonts w:ascii="Times New Roman" w:hAnsi="Times New Roman" w:cs="Times New Roman" w:hint="default"/>
        </w:rPr>
      </w:lvl>
    </w:lvlOverride>
  </w:num>
  <w:num w:numId="68">
    <w:abstractNumId w:val="8"/>
    <w:lvlOverride w:ilvl="0">
      <w:lvl w:ilvl="0">
        <w:start w:val="3"/>
        <w:numFmt w:val="decimal"/>
        <w:lvlText w:val="%1."/>
        <w:legacy w:legacy="1" w:legacySpace="0" w:legacyIndent="360"/>
        <w:lvlJc w:val="left"/>
        <w:rPr>
          <w:rFonts w:ascii="Times New Roman" w:hAnsi="Times New Roman" w:cs="Times New Roman" w:hint="default"/>
        </w:rPr>
      </w:lvl>
    </w:lvlOverride>
  </w:num>
  <w:num w:numId="69">
    <w:abstractNumId w:val="8"/>
    <w:lvlOverride w:ilvl="0">
      <w:lvl w:ilvl="0">
        <w:start w:val="4"/>
        <w:numFmt w:val="decimal"/>
        <w:lvlText w:val="%1."/>
        <w:legacy w:legacy="1" w:legacySpace="0" w:legacyIndent="360"/>
        <w:lvlJc w:val="left"/>
        <w:rPr>
          <w:rFonts w:ascii="Times New Roman" w:hAnsi="Times New Roman" w:cs="Times New Roman" w:hint="default"/>
        </w:rPr>
      </w:lvl>
    </w:lvlOverride>
  </w:num>
  <w:num w:numId="70">
    <w:abstractNumId w:val="8"/>
    <w:lvlOverride w:ilvl="0">
      <w:lvl w:ilvl="0">
        <w:start w:val="5"/>
        <w:numFmt w:val="decimal"/>
        <w:lvlText w:val="%1."/>
        <w:legacy w:legacy="1" w:legacySpace="0" w:legacyIndent="360"/>
        <w:lvlJc w:val="left"/>
        <w:rPr>
          <w:rFonts w:ascii="Times New Roman" w:hAnsi="Times New Roman" w:cs="Times New Roman" w:hint="default"/>
        </w:rPr>
      </w:lvl>
    </w:lvlOverride>
  </w:num>
  <w:num w:numId="71">
    <w:abstractNumId w:val="41"/>
  </w:num>
  <w:num w:numId="72">
    <w:abstractNumId w:val="41"/>
    <w:lvlOverride w:ilvl="0">
      <w:lvl w:ilvl="0">
        <w:start w:val="2"/>
        <w:numFmt w:val="decimal"/>
        <w:lvlText w:val="%1."/>
        <w:legacy w:legacy="1" w:legacySpace="0" w:legacyIndent="360"/>
        <w:lvlJc w:val="left"/>
        <w:rPr>
          <w:rFonts w:ascii="Times New Roman" w:hAnsi="Times New Roman" w:cs="Times New Roman" w:hint="default"/>
        </w:rPr>
      </w:lvl>
    </w:lvlOverride>
  </w:num>
  <w:num w:numId="73">
    <w:abstractNumId w:val="61"/>
  </w:num>
  <w:num w:numId="74">
    <w:abstractNumId w:val="61"/>
    <w:lvlOverride w:ilvl="0">
      <w:lvl w:ilvl="0">
        <w:start w:val="2"/>
        <w:numFmt w:val="decimal"/>
        <w:lvlText w:val="%1."/>
        <w:legacy w:legacy="1" w:legacySpace="0" w:legacyIndent="360"/>
        <w:lvlJc w:val="left"/>
        <w:rPr>
          <w:rFonts w:ascii="Times New Roman" w:hAnsi="Times New Roman" w:cs="Times New Roman" w:hint="default"/>
        </w:rPr>
      </w:lvl>
    </w:lvlOverride>
  </w:num>
  <w:num w:numId="75">
    <w:abstractNumId w:val="61"/>
    <w:lvlOverride w:ilvl="0">
      <w:lvl w:ilvl="0">
        <w:start w:val="3"/>
        <w:numFmt w:val="decimal"/>
        <w:lvlText w:val="%1."/>
        <w:legacy w:legacy="1" w:legacySpace="0" w:legacyIndent="360"/>
        <w:lvlJc w:val="left"/>
        <w:rPr>
          <w:rFonts w:ascii="Times New Roman" w:hAnsi="Times New Roman" w:cs="Times New Roman" w:hint="default"/>
        </w:rPr>
      </w:lvl>
    </w:lvlOverride>
  </w:num>
  <w:num w:numId="76">
    <w:abstractNumId w:val="2"/>
  </w:num>
  <w:num w:numId="77">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78">
    <w:abstractNumId w:val="44"/>
  </w:num>
  <w:num w:numId="79">
    <w:abstractNumId w:val="44"/>
    <w:lvlOverride w:ilvl="0">
      <w:lvl w:ilvl="0">
        <w:start w:val="2"/>
        <w:numFmt w:val="decimal"/>
        <w:lvlText w:val="%1."/>
        <w:legacy w:legacy="1" w:legacySpace="0" w:legacyIndent="360"/>
        <w:lvlJc w:val="left"/>
        <w:rPr>
          <w:rFonts w:ascii="Times New Roman" w:hAnsi="Times New Roman" w:cs="Times New Roman" w:hint="default"/>
        </w:rPr>
      </w:lvl>
    </w:lvlOverride>
  </w:num>
  <w:num w:numId="80">
    <w:abstractNumId w:val="44"/>
    <w:lvlOverride w:ilvl="0">
      <w:lvl w:ilvl="0">
        <w:start w:val="3"/>
        <w:numFmt w:val="decimal"/>
        <w:lvlText w:val="%1."/>
        <w:legacy w:legacy="1" w:legacySpace="0" w:legacyIndent="360"/>
        <w:lvlJc w:val="left"/>
        <w:rPr>
          <w:rFonts w:ascii="Times New Roman" w:hAnsi="Times New Roman" w:cs="Times New Roman" w:hint="default"/>
        </w:rPr>
      </w:lvl>
    </w:lvlOverride>
  </w:num>
  <w:num w:numId="81">
    <w:abstractNumId w:val="3"/>
  </w:num>
  <w:num w:numId="82">
    <w:abstractNumId w:val="28"/>
  </w:num>
  <w:num w:numId="83">
    <w:abstractNumId w:val="51"/>
  </w:num>
  <w:num w:numId="84">
    <w:abstractNumId w:val="51"/>
    <w:lvlOverride w:ilvl="0">
      <w:lvl w:ilvl="0">
        <w:start w:val="2"/>
        <w:numFmt w:val="decimal"/>
        <w:lvlText w:val="%1."/>
        <w:legacy w:legacy="1" w:legacySpace="0" w:legacyIndent="360"/>
        <w:lvlJc w:val="left"/>
        <w:rPr>
          <w:rFonts w:ascii="Times New Roman" w:hAnsi="Times New Roman" w:cs="Times New Roman" w:hint="default"/>
        </w:rPr>
      </w:lvl>
    </w:lvlOverride>
  </w:num>
  <w:num w:numId="85">
    <w:abstractNumId w:val="51"/>
    <w:lvlOverride w:ilvl="0">
      <w:lvl w:ilvl="0">
        <w:start w:val="3"/>
        <w:numFmt w:val="decimal"/>
        <w:lvlText w:val="%1."/>
        <w:legacy w:legacy="1" w:legacySpace="0" w:legacyIndent="360"/>
        <w:lvlJc w:val="left"/>
        <w:rPr>
          <w:rFonts w:ascii="Times New Roman" w:hAnsi="Times New Roman" w:cs="Times New Roman" w:hint="default"/>
        </w:rPr>
      </w:lvl>
    </w:lvlOverride>
  </w:num>
  <w:num w:numId="86">
    <w:abstractNumId w:val="51"/>
    <w:lvlOverride w:ilvl="0">
      <w:lvl w:ilvl="0">
        <w:start w:val="4"/>
        <w:numFmt w:val="decimal"/>
        <w:lvlText w:val="%1."/>
        <w:legacy w:legacy="1" w:legacySpace="0" w:legacyIndent="360"/>
        <w:lvlJc w:val="left"/>
        <w:rPr>
          <w:rFonts w:ascii="Times New Roman" w:hAnsi="Times New Roman" w:cs="Times New Roman" w:hint="default"/>
        </w:rPr>
      </w:lvl>
    </w:lvlOverride>
  </w:num>
  <w:num w:numId="87">
    <w:abstractNumId w:val="38"/>
  </w:num>
  <w:num w:numId="88">
    <w:abstractNumId w:val="38"/>
    <w:lvlOverride w:ilvl="0">
      <w:lvl w:ilvl="0">
        <w:start w:val="2"/>
        <w:numFmt w:val="decimal"/>
        <w:lvlText w:val="%1."/>
        <w:legacy w:legacy="1" w:legacySpace="0" w:legacyIndent="360"/>
        <w:lvlJc w:val="left"/>
        <w:rPr>
          <w:rFonts w:ascii="Times New Roman" w:hAnsi="Times New Roman" w:cs="Times New Roman" w:hint="default"/>
        </w:rPr>
      </w:lvl>
    </w:lvlOverride>
  </w:num>
  <w:num w:numId="89">
    <w:abstractNumId w:val="60"/>
  </w:num>
  <w:num w:numId="90">
    <w:abstractNumId w:val="60"/>
    <w:lvlOverride w:ilvl="0">
      <w:lvl w:ilvl="0">
        <w:start w:val="2"/>
        <w:numFmt w:val="decimal"/>
        <w:lvlText w:val="%1."/>
        <w:legacy w:legacy="1" w:legacySpace="0" w:legacyIndent="360"/>
        <w:lvlJc w:val="left"/>
        <w:rPr>
          <w:rFonts w:ascii="Times New Roman" w:hAnsi="Times New Roman" w:cs="Times New Roman" w:hint="default"/>
        </w:rPr>
      </w:lvl>
    </w:lvlOverride>
  </w:num>
  <w:num w:numId="91">
    <w:abstractNumId w:val="60"/>
    <w:lvlOverride w:ilvl="0">
      <w:lvl w:ilvl="0">
        <w:start w:val="3"/>
        <w:numFmt w:val="decimal"/>
        <w:lvlText w:val="%1."/>
        <w:legacy w:legacy="1" w:legacySpace="0" w:legacyIndent="360"/>
        <w:lvlJc w:val="left"/>
        <w:rPr>
          <w:rFonts w:ascii="Times New Roman" w:hAnsi="Times New Roman" w:cs="Times New Roman" w:hint="default"/>
        </w:rPr>
      </w:lvl>
    </w:lvlOverride>
  </w:num>
  <w:num w:numId="92">
    <w:abstractNumId w:val="6"/>
  </w:num>
  <w:num w:numId="93">
    <w:abstractNumId w:val="10"/>
  </w:num>
  <w:num w:numId="94">
    <w:abstractNumId w:val="0"/>
  </w:num>
  <w:num w:numId="95">
    <w:abstractNumId w:val="42"/>
  </w:num>
  <w:num w:numId="96">
    <w:abstractNumId w:val="18"/>
  </w:num>
  <w:num w:numId="97">
    <w:abstractNumId w:val="29"/>
  </w:num>
  <w:num w:numId="98">
    <w:abstractNumId w:val="12"/>
  </w:num>
  <w:num w:numId="99">
    <w:abstractNumId w:val="62"/>
  </w:num>
  <w:num w:numId="100">
    <w:abstractNumId w:val="17"/>
  </w:num>
  <w:num w:numId="101">
    <w:abstractNumId w:val="57"/>
  </w:num>
  <w:num w:numId="102">
    <w:abstractNumId w:val="30"/>
  </w:num>
  <w:num w:numId="103">
    <w:abstractNumId w:val="47"/>
  </w:num>
  <w:num w:numId="104">
    <w:abstractNumId w:val="14"/>
  </w:num>
  <w:num w:numId="105">
    <w:abstractNumId w:val="52"/>
  </w:num>
  <w:num w:numId="106">
    <w:abstractNumId w:val="11"/>
  </w:num>
  <w:num w:numId="107">
    <w:abstractNumId w:val="26"/>
  </w:num>
  <w:num w:numId="108">
    <w:abstractNumId w:val="34"/>
  </w:num>
  <w:num w:numId="109">
    <w:abstractNumId w:val="43"/>
  </w:num>
  <w:num w:numId="110">
    <w:abstractNumId w:val="35"/>
  </w:num>
  <w:num w:numId="111">
    <w:abstractNumId w:val="16"/>
  </w:num>
  <w:num w:numId="112">
    <w:abstractNumId w:val="9"/>
  </w:num>
  <w:num w:numId="113">
    <w:abstractNumId w:val="46"/>
  </w:num>
  <w:num w:numId="114">
    <w:abstractNumId w:val="37"/>
  </w:num>
  <w:num w:numId="115">
    <w:abstractNumId w:val="55"/>
  </w:num>
  <w:num w:numId="116">
    <w:abstractNumId w:val="49"/>
  </w:num>
  <w:num w:numId="117">
    <w:abstractNumId w:val="39"/>
  </w:num>
  <w:num w:numId="118">
    <w:abstractNumId w:val="15"/>
  </w:num>
  <w:num w:numId="119">
    <w:abstractNumId w:val="48"/>
  </w:num>
  <w:num w:numId="120">
    <w:abstractNumId w:val="40"/>
  </w:num>
  <w:num w:numId="121">
    <w:abstractNumId w:val="5"/>
  </w:num>
  <w:num w:numId="122">
    <w:abstractNumId w:val="32"/>
  </w:num>
  <w:num w:numId="123">
    <w:abstractNumId w:val="53"/>
  </w:num>
  <w:num w:numId="124">
    <w:abstractNumId w:val="2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8E"/>
    <w:rsid w:val="00015348"/>
    <w:rsid w:val="000C2E08"/>
    <w:rsid w:val="0012227E"/>
    <w:rsid w:val="001A2A57"/>
    <w:rsid w:val="001D7C07"/>
    <w:rsid w:val="002E5706"/>
    <w:rsid w:val="003013C0"/>
    <w:rsid w:val="003557E5"/>
    <w:rsid w:val="003706B3"/>
    <w:rsid w:val="00374D39"/>
    <w:rsid w:val="003A2458"/>
    <w:rsid w:val="003D47E1"/>
    <w:rsid w:val="0042572E"/>
    <w:rsid w:val="0043515D"/>
    <w:rsid w:val="00446199"/>
    <w:rsid w:val="005346FB"/>
    <w:rsid w:val="005926FD"/>
    <w:rsid w:val="00605654"/>
    <w:rsid w:val="00612672"/>
    <w:rsid w:val="00637712"/>
    <w:rsid w:val="006536F0"/>
    <w:rsid w:val="006634E2"/>
    <w:rsid w:val="0069719B"/>
    <w:rsid w:val="006A1B52"/>
    <w:rsid w:val="006D0F1E"/>
    <w:rsid w:val="006F350D"/>
    <w:rsid w:val="0073106F"/>
    <w:rsid w:val="00777564"/>
    <w:rsid w:val="00801C2A"/>
    <w:rsid w:val="008164C6"/>
    <w:rsid w:val="00945098"/>
    <w:rsid w:val="009D65BA"/>
    <w:rsid w:val="00A132F6"/>
    <w:rsid w:val="00A323BD"/>
    <w:rsid w:val="00A5175F"/>
    <w:rsid w:val="00A55CA8"/>
    <w:rsid w:val="00A65566"/>
    <w:rsid w:val="00AC757D"/>
    <w:rsid w:val="00B031E7"/>
    <w:rsid w:val="00B419D1"/>
    <w:rsid w:val="00B46362"/>
    <w:rsid w:val="00B54065"/>
    <w:rsid w:val="00BE358E"/>
    <w:rsid w:val="00BF612C"/>
    <w:rsid w:val="00C7270D"/>
    <w:rsid w:val="00C97993"/>
    <w:rsid w:val="00CE6158"/>
    <w:rsid w:val="00D73C0F"/>
    <w:rsid w:val="00DA5C02"/>
    <w:rsid w:val="00E836FA"/>
    <w:rsid w:val="00EB1FD4"/>
    <w:rsid w:val="00EE237D"/>
    <w:rsid w:val="00F21154"/>
    <w:rsid w:val="00FD2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E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C2E08"/>
    <w:rPr>
      <w:rFonts w:ascii="Tahoma" w:hAnsi="Tahoma" w:cs="Tahoma"/>
      <w:sz w:val="16"/>
      <w:szCs w:val="16"/>
    </w:rPr>
  </w:style>
  <w:style w:type="paragraph" w:customStyle="1" w:styleId="ConsNormal">
    <w:name w:val="ConsNormal"/>
    <w:rsid w:val="00EE237D"/>
    <w:pPr>
      <w:widowControl w:val="0"/>
      <w:suppressAutoHyphens/>
      <w:autoSpaceDE w:val="0"/>
      <w:spacing w:after="0" w:line="240" w:lineRule="auto"/>
      <w:ind w:firstLine="720"/>
    </w:pPr>
    <w:rPr>
      <w:rFonts w:ascii="Arial" w:hAnsi="Arial" w:cs="Arial"/>
      <w:sz w:val="20"/>
      <w:szCs w:val="20"/>
      <w:lang w:eastAsia="ar-SA"/>
    </w:rPr>
  </w:style>
  <w:style w:type="paragraph" w:styleId="a5">
    <w:name w:val="List Paragraph"/>
    <w:basedOn w:val="a"/>
    <w:uiPriority w:val="34"/>
    <w:qFormat/>
    <w:rsid w:val="006D0F1E"/>
    <w:pPr>
      <w:ind w:left="720"/>
      <w:contextualSpacing/>
    </w:pPr>
  </w:style>
  <w:style w:type="paragraph" w:customStyle="1" w:styleId="s1">
    <w:name w:val="s_1"/>
    <w:basedOn w:val="a"/>
    <w:rsid w:val="00637712"/>
    <w:pPr>
      <w:spacing w:before="100" w:beforeAutospacing="1" w:after="100" w:afterAutospacing="1" w:line="240" w:lineRule="auto"/>
    </w:pPr>
    <w:rPr>
      <w:rFonts w:ascii="Times New Roman" w:eastAsia="Times New Roman" w:hAnsi="Times New Roman"/>
      <w:sz w:val="24"/>
      <w:szCs w:val="24"/>
    </w:rPr>
  </w:style>
  <w:style w:type="character" w:styleId="a6">
    <w:name w:val="Hyperlink"/>
    <w:basedOn w:val="a0"/>
    <w:uiPriority w:val="99"/>
    <w:semiHidden/>
    <w:unhideWhenUsed/>
    <w:rsid w:val="006377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E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C2E08"/>
    <w:rPr>
      <w:rFonts w:ascii="Tahoma" w:hAnsi="Tahoma" w:cs="Tahoma"/>
      <w:sz w:val="16"/>
      <w:szCs w:val="16"/>
    </w:rPr>
  </w:style>
  <w:style w:type="paragraph" w:customStyle="1" w:styleId="ConsNormal">
    <w:name w:val="ConsNormal"/>
    <w:rsid w:val="00EE237D"/>
    <w:pPr>
      <w:widowControl w:val="0"/>
      <w:suppressAutoHyphens/>
      <w:autoSpaceDE w:val="0"/>
      <w:spacing w:after="0" w:line="240" w:lineRule="auto"/>
      <w:ind w:firstLine="720"/>
    </w:pPr>
    <w:rPr>
      <w:rFonts w:ascii="Arial" w:hAnsi="Arial" w:cs="Arial"/>
      <w:sz w:val="20"/>
      <w:szCs w:val="20"/>
      <w:lang w:eastAsia="ar-SA"/>
    </w:rPr>
  </w:style>
  <w:style w:type="paragraph" w:styleId="a5">
    <w:name w:val="List Paragraph"/>
    <w:basedOn w:val="a"/>
    <w:uiPriority w:val="34"/>
    <w:qFormat/>
    <w:rsid w:val="006D0F1E"/>
    <w:pPr>
      <w:ind w:left="720"/>
      <w:contextualSpacing/>
    </w:pPr>
  </w:style>
  <w:style w:type="paragraph" w:customStyle="1" w:styleId="s1">
    <w:name w:val="s_1"/>
    <w:basedOn w:val="a"/>
    <w:rsid w:val="00637712"/>
    <w:pPr>
      <w:spacing w:before="100" w:beforeAutospacing="1" w:after="100" w:afterAutospacing="1" w:line="240" w:lineRule="auto"/>
    </w:pPr>
    <w:rPr>
      <w:rFonts w:ascii="Times New Roman" w:eastAsia="Times New Roman" w:hAnsi="Times New Roman"/>
      <w:sz w:val="24"/>
      <w:szCs w:val="24"/>
    </w:rPr>
  </w:style>
  <w:style w:type="character" w:styleId="a6">
    <w:name w:val="Hyperlink"/>
    <w:basedOn w:val="a0"/>
    <w:uiPriority w:val="99"/>
    <w:semiHidden/>
    <w:unhideWhenUsed/>
    <w:rsid w:val="00637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tyles" Target="styles.xml"/><Relationship Id="rId7" Type="http://schemas.openxmlformats.org/officeDocument/2006/relationships/hyperlink" Target="http://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EA5DC-1197-46E4-B107-5023779E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9271</Words>
  <Characters>52850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01</cp:lastModifiedBy>
  <cp:revision>23</cp:revision>
  <cp:lastPrinted>2022-11-07T11:56:00Z</cp:lastPrinted>
  <dcterms:created xsi:type="dcterms:W3CDTF">2017-10-31T09:20:00Z</dcterms:created>
  <dcterms:modified xsi:type="dcterms:W3CDTF">2022-11-07T11:58:00Z</dcterms:modified>
</cp:coreProperties>
</file>