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2B" w:rsidRDefault="003B6F2B" w:rsidP="003B6F2B">
      <w:pPr>
        <w:shd w:val="clear" w:color="auto" w:fill="FFFFFF"/>
        <w:spacing w:after="0" w:line="240" w:lineRule="auto"/>
        <w:contextualSpacing/>
        <w:jc w:val="right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</w:rPr>
        <w:t>Приложение 2 к Извещению</w:t>
      </w:r>
    </w:p>
    <w:p w:rsidR="003B6F2B" w:rsidRDefault="003B6F2B" w:rsidP="003B6F2B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</w:rPr>
      </w:pPr>
    </w:p>
    <w:p w:rsidR="003B6F2B" w:rsidRDefault="003B6F2B" w:rsidP="003B6F2B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проект</w:t>
      </w: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ДОГОВОРА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АРЕНДЫ ЗЕМЕЛЬНОГО УЧАСТКА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Ф.И.О. арендатора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заключения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Срок договора: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АРЕНДЫ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находящегося в государственной собственности земельного участка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Хакуринохабль                                                             «___»____________20___года.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 имущественных отношений администрации МО «Шовгеновский район»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(юр. адрес: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Шовгеновский район, а. Хакуринохабль, ул. Шовгенова, 9, ИНН: 0101009320, ОРГН: 1100101000031) в лице председателя  __________________,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>
        <w:rPr>
          <w:rFonts w:ascii="Times New Roman" w:eastAsia="Times New Roman" w:hAnsi="Times New Roman" w:cs="Mangal"/>
          <w:b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 именуемый  в дальнейшем "Арендатор", и именуемые в дальнейшем  "Стороны", в соответствии с протоколом ………………………………… заключили настоящий договор (далее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Договор) о нижеследующем:</w:t>
      </w:r>
      <w:proofErr w:type="gramEnd"/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 Договора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1.1. Арендодатель предоставляет, а Арендатор принимает в  аренду  </w:t>
      </w:r>
      <w:r>
        <w:rPr>
          <w:rFonts w:ascii="Times New Roman" w:eastAsia="Times New Roman" w:hAnsi="Times New Roman" w:cs="Mangal"/>
          <w:sz w:val="24"/>
          <w:szCs w:val="24"/>
          <w:lang w:eastAsia="ru-RU"/>
        </w:rPr>
        <w:t>земельный участок из земель</w:t>
      </w:r>
      <w:proofErr w:type="gramStart"/>
      <w:r>
        <w:rPr>
          <w:rFonts w:ascii="Times New Roman" w:eastAsia="Times New Roman" w:hAnsi="Times New Roman" w:cs="Mangal"/>
          <w:sz w:val="24"/>
          <w:szCs w:val="24"/>
          <w:lang w:eastAsia="ru-RU"/>
        </w:rPr>
        <w:t xml:space="preserve"> ____________________________________________________________</w:t>
      </w:r>
      <w:proofErr w:type="gramEnd"/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в границах указанных в выписке из ЕГРН,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договору и являющегося  его неотъемлемой частью, далее Участок.   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использования Участка (разрешенное использование):  ____________________________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Параметры разрешенного строительства: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зоне расположения земельного участка предельные параметры разрешенного строительства объекта капитального строительства: предельные (минимальные и (или) максимальные) размеры земельных участков, в том числе их площадь: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минимальная/максимальная площадь земельного участка - 1000/20000 кв. м;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минимальные отступы от границ участка – 6 м;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предельное количество этажей или предельная высота зданий, строений, сооружений: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максимальное количество надземных этажей зданий - 4 этажа, включая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мансардный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максимальный процент застройки в границах земельного участка - 50%.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Основание заключения договора: Протокол результатов аукциона по продаже права на заключение договора аренды земельного участка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На Участке имеется: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объектов нет.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Срок аренды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2.1. Срок аренды Участка устанавливается ___________________________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Размер и условия внесения арендной платы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Размер годовой арендной платы   за Участок составляет: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аукциона)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3.2.Арендная плата и пеня вносится Арендатором путем перечисления по следующим реквизитам: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Комитет имущественных отношений администрации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 «Шовгеновский район» л/сч 04763002450; ИНН 0101009320;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Кор/сч   40102810145370000066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/сч № 03100643000000017600 Отделение–НБ Республика Адыгея Банка России//УФК по Республике Адыгея г. Майкоп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БИК 017908101; КПП 010101001;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ОКТМО:  ___________.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КБК: 908 111 05013 05 0000 120 –арендная плата за землю по договору аренды  № __ от____ за 202__г. ______________рублей.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КБК: 908 116 07090 05 0111 140 – пеня за просрочку внесения арендной платы № __ от____ за 202__г. ______________рублей.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3B6F2B" w:rsidRDefault="003B6F2B" w:rsidP="003B6F2B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Исполнением обязательства   по   внесению  арендной  платы является: предъявление платежного документа Арендодателю.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Не использование Участка  Арендатором не может служить основанием для прекращения внесения арендной платы.  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3.5. 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Задаток в размере: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внесенный, Арендатором для участия в аукционе на право заключения данного договора зачисляется в бюджет МО «Шовгеновский район» из них: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счет арендной платы за _______ год – ________  рублей;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счет арендной платы за _______ год – ________ рублей.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4.1. Арендодатель имеет право: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4.1.1. Осуществлять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соблюдением Арендатором условий землепользования, законодательства Российской Федерации и условий договора;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4.1.2. Требовать досрочного расторжения договора в случае нарушения Арендатором условий договора, а именно: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внесения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арендной платы в течение двух кварталов подряд;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использования Участка не по целевому назначению;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неисполнения и/или ненадлежащего исполнения условий пункта 1.3 раздела 1 и раздела 3 настоящего Договора;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осуществления без согласия на то Арендодателя или без регистрации сделок, предусмотренных настоящим Договором, с правом аренды Участка, размещения без согласия Арендодателя недвижимого имущества иных лиц на Участке;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расторгнуть настоящий Договор также и по иным основаниям, предусмотренным законодательными актами Российской Федерации.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4.1.3. На беспрепятственный доступ на территорию Участка с целью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осмотра на предмет соблюдения условий Договора.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4.1.4. На возмещение убытков, причиненных Арендатором, в соответствии с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действующим законодательством Российской Федерации.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4.1.5. Иные права, не урегулированные настоящим Договором, применяются и действуют в соответствии с законодательством Российской Федерации.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4.2. Арендодатель обязан: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4.2.1. Выполнять в полном объеме все условия договора.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4.2.2. Не вмешиваться в хозяйственную деятельность Арендатора, если она не наносит ущерба окружающей природной среде и не нарушает права и законные интересы других лиц.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4.2.3. В десятидневный срок известить Арендатора об изменении своего наименования, места нахождения (почтовый адрес) и места регистрации, платежных и иных реквизитов. Уведомление может быть сделано Арендодателем и через средства массовой информации неопределенному кругу лиц, обязательное для Арендатора.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4.3. Арендатор имеет право: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4.3.1. Использовать земельный участок в соответствии с условиями его предоставления.            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4.3.2. Иные права, не урегулированные настоящим Договором, применяются и действуют в соответствии с законодательством Российской Федерации.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4.4. Арендатор обязан: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4.4.1. Использовать Участок в соответствии с целями и условиями его предоставления и надлежащим образом исполнять все условия настоящего Договора.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4.4.2. Ежеквартально в полном объеме и в сроки, установленные договором, уплачивать причитающуюся Арендодателю арендную плату и представлять подтверждающие платежные документы об уплате арендной платы.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4.4.3. Обеспечить полномочным представителям Арендодателя свободный доступ на Участок. Выполнять в соответствии с требованиями эксплуатационных служб условия эксплуатации городских подземных и наземных коммуникаций, сооружений, дорог и проездов и т.п., расположенных на Участке. При необходимости проведения на Участке соответствующими службами и организациями аварийно-ремонтных работ, иных подобных работ обеспечить им беспрепятственный доступ и возможность выполнения этих работ на Участке.            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4.4.4. Не допускать нанесения вреда здоровью граждан, окружающей природной среде, не нарушать права других землепользователей.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4.4.6. Письменно в десятидневный срок уведомить Арендодателя об изменении своего наименования, места нахождения (почтовый адрес) и места регистрации юридического лица, платежных и иных реквизитов. В случае неисполнения Арендатором этих условий извещение, направленное по указанному в Договоре адресу, является надлежащим уведомлением Арендодателем Арендатора о соответствующих изменениях.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4.4.7. Арендатор   несет   другие   обязательства,    установленные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законодательством Российской Федерации.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5.1. За нарушение условий Договора  Стороны  несут  ответственность, предусмотренную действующим законодательством.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5.2. За   нарушение  срока  внесения  арендной  платы  по  Договору, Арендатор выплачивает Арендодателю пени из расчета 0,1%  от размера невнесенной арендной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платы за каждый календарный  день  просрочки.  Пени перечисляются в порядке, предусмотренном п.3.2 Договора.</w:t>
      </w:r>
    </w:p>
    <w:p w:rsidR="003B6F2B" w:rsidRDefault="003B6F2B" w:rsidP="003B6F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5.3. При невозвращении земельного участка по окончании срока аренды, Арендодатель вправе потребовать уплаты Арендатором неустойки в размере 0,1 процентов в день от суммы годовой арендной платы за каждый день просрочки возврата земельного участка.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5.4.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Изменение, расторжение и прекращение Договора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6.1. Настоящий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в порядке и по основаниям предусмотренными действующим законодательством.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6.2. В случае систематического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 внесения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арендной платы Арендодатель вправе расторгнуть договор аренды в одностороннем порядке. Под систематическим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 внесением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арендной платы понимается не внесение арендной платы более двух раз подряд.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6.3. Договор аренды подлежит расторжению по инициативе Арендодателя по основаниям, предусмотренным ст. 46 ЗК РФ.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Рассмотрение и урегулирование споров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Все споры между Сторонами, возникающие по Договору, разрешаются в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судебном порядке в соответствии с законодательством Российской Федерации.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Особые условия договора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8.1. 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8.2. Не использование Участка в течение одного года расценивается как не освоение.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8.3. Правоотношения по настоящему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целом, так и в частности между Арендодателем и Арендатором возникают с даты вступления в действие настоящего договора, если другое не вытекает из соглашения Сторон в части исполнения обязательств по договору, и прекращаются их исполнением, если иное не предусмотрено соглашением Сторон.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8.4.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 регистрирующем органе.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8.5. Внесение изменений в настоящий договор аренды земельного участка, в части изменения вида разрешенного использования такого земельного участка не допускается.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Подписи Сторон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Арендодатель: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Комитет имущественных отношений администрации МО «Шовгеновский  район»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Комитета   __________________  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«_____»______________ 202__г.</w:t>
      </w:r>
    </w:p>
    <w:p w:rsid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F2B" w:rsidRP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Арендатор:</w:t>
      </w:r>
    </w:p>
    <w:p w:rsidR="003B6F2B" w:rsidRPr="003B6F2B" w:rsidRDefault="003B6F2B" w:rsidP="003B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«_____»______________ 202__г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3B6F2B" w:rsidRPr="003B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A"/>
    <w:rsid w:val="003B6F2B"/>
    <w:rsid w:val="006C668A"/>
    <w:rsid w:val="00B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1710</Words>
  <Characters>9750</Characters>
  <Application>Microsoft Office Word</Application>
  <DocSecurity>0</DocSecurity>
  <Lines>81</Lines>
  <Paragraphs>22</Paragraphs>
  <ScaleCrop>false</ScaleCrop>
  <Company>01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2023-06-21T05:26:00Z</dcterms:created>
  <dcterms:modified xsi:type="dcterms:W3CDTF">2023-06-21T05:26:00Z</dcterms:modified>
</cp:coreProperties>
</file>