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24" w:rsidRDefault="005F3A24" w:rsidP="005F3A24">
      <w:pPr>
        <w:jc w:val="both"/>
        <w:rPr>
          <w:sz w:val="28"/>
          <w:szCs w:val="28"/>
        </w:rPr>
      </w:pPr>
    </w:p>
    <w:tbl>
      <w:tblPr>
        <w:tblW w:w="10275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843"/>
        <w:gridCol w:w="4323"/>
      </w:tblGrid>
      <w:tr w:rsidR="005F3A24" w:rsidTr="00306116">
        <w:trPr>
          <w:cantSplit/>
        </w:trPr>
        <w:tc>
          <w:tcPr>
            <w:tcW w:w="41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5F3A24" w:rsidRDefault="005F3A24" w:rsidP="00923A65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5F3A24" w:rsidRDefault="005F3A24" w:rsidP="00923A65">
            <w:pPr>
              <w:spacing w:line="276" w:lineRule="auto"/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F3A24" w:rsidRDefault="005F3A24" w:rsidP="00923A65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5F3A24" w:rsidRDefault="005F3A24" w:rsidP="00923A65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5F3A24" w:rsidRDefault="005F3A24" w:rsidP="00923A65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090616" wp14:editId="443B3E67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3A24" w:rsidRDefault="005F3A24" w:rsidP="00923A65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5F3A24" w:rsidRDefault="005F3A24" w:rsidP="00923A65">
            <w:pPr>
              <w:keepNext/>
              <w:spacing w:line="276" w:lineRule="auto"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5F3A24" w:rsidRDefault="005F3A24" w:rsidP="00923A65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5F3A24" w:rsidRDefault="00FA431D" w:rsidP="005F3A24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A24" w:rsidRDefault="00382218" w:rsidP="005F3A24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A431D">
        <w:rPr>
          <w:sz w:val="28"/>
          <w:szCs w:val="28"/>
        </w:rPr>
        <w:t>Е</w:t>
      </w:r>
    </w:p>
    <w:p w:rsidR="002A60F2" w:rsidRDefault="005216DE" w:rsidP="002A60F2">
      <w:pPr>
        <w:spacing w:line="360" w:lineRule="auto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от “ _</w:t>
      </w:r>
      <w:r w:rsidR="00A41492">
        <w:rPr>
          <w:sz w:val="28"/>
          <w:szCs w:val="28"/>
        </w:rPr>
        <w:t>30</w:t>
      </w:r>
      <w:r>
        <w:rPr>
          <w:sz w:val="28"/>
          <w:szCs w:val="28"/>
        </w:rPr>
        <w:t>_ “ _</w:t>
      </w:r>
      <w:r w:rsidR="00A41492">
        <w:rPr>
          <w:sz w:val="28"/>
          <w:szCs w:val="28"/>
        </w:rPr>
        <w:t>06</w:t>
      </w:r>
      <w:r>
        <w:rPr>
          <w:sz w:val="28"/>
          <w:szCs w:val="28"/>
        </w:rPr>
        <w:t>_</w:t>
      </w:r>
      <w:bookmarkStart w:id="0" w:name="_GoBack"/>
      <w:bookmarkEnd w:id="0"/>
      <w:r>
        <w:rPr>
          <w:sz w:val="28"/>
          <w:szCs w:val="28"/>
        </w:rPr>
        <w:t xml:space="preserve"> 2020</w:t>
      </w:r>
      <w:r w:rsidR="005F3A24">
        <w:rPr>
          <w:sz w:val="28"/>
          <w:szCs w:val="28"/>
        </w:rPr>
        <w:t xml:space="preserve">г. № </w:t>
      </w:r>
      <w:r w:rsidR="002A60F2">
        <w:rPr>
          <w:sz w:val="28"/>
          <w:szCs w:val="28"/>
        </w:rPr>
        <w:t>_</w:t>
      </w:r>
      <w:r w:rsidR="00A41492">
        <w:rPr>
          <w:sz w:val="28"/>
          <w:szCs w:val="28"/>
        </w:rPr>
        <w:t>396</w:t>
      </w:r>
      <w:r w:rsidR="002A60F2">
        <w:rPr>
          <w:sz w:val="28"/>
          <w:szCs w:val="28"/>
        </w:rPr>
        <w:t>_</w:t>
      </w:r>
    </w:p>
    <w:p w:rsidR="005F3A24" w:rsidRDefault="005F3A24" w:rsidP="002A60F2">
      <w:pPr>
        <w:spacing w:line="360" w:lineRule="auto"/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>а.  Хакуринохабль</w:t>
      </w:r>
    </w:p>
    <w:p w:rsidR="00EB3776" w:rsidRPr="00EB3776" w:rsidRDefault="00EB3776" w:rsidP="00EB377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B3776">
        <w:rPr>
          <w:bCs/>
          <w:color w:val="000000"/>
          <w:sz w:val="28"/>
          <w:szCs w:val="28"/>
        </w:rPr>
        <w:t xml:space="preserve">О </w:t>
      </w:r>
      <w:r w:rsidR="002A60F2">
        <w:rPr>
          <w:bCs/>
          <w:color w:val="000000"/>
          <w:sz w:val="28"/>
          <w:szCs w:val="28"/>
        </w:rPr>
        <w:t xml:space="preserve">внесении изменений в постановление Главы администрации </w:t>
      </w:r>
      <w:r w:rsidR="00C765B3">
        <w:rPr>
          <w:bCs/>
          <w:color w:val="000000"/>
          <w:sz w:val="28"/>
          <w:szCs w:val="28"/>
        </w:rPr>
        <w:t xml:space="preserve"> </w:t>
      </w:r>
      <w:r w:rsidR="00FA431D">
        <w:rPr>
          <w:bCs/>
          <w:color w:val="000000"/>
          <w:sz w:val="28"/>
          <w:szCs w:val="28"/>
        </w:rPr>
        <w:t>МО «Шовгеновский район»</w:t>
      </w:r>
      <w:r w:rsidR="00C765B3">
        <w:rPr>
          <w:bCs/>
          <w:color w:val="000000"/>
          <w:sz w:val="28"/>
          <w:szCs w:val="28"/>
        </w:rPr>
        <w:t xml:space="preserve"> от</w:t>
      </w:r>
      <w:r w:rsidR="007D6A1A">
        <w:rPr>
          <w:bCs/>
          <w:color w:val="000000"/>
          <w:sz w:val="28"/>
          <w:szCs w:val="28"/>
        </w:rPr>
        <w:t xml:space="preserve"> </w:t>
      </w:r>
      <w:r w:rsidR="00C765B3">
        <w:rPr>
          <w:bCs/>
          <w:color w:val="000000"/>
          <w:sz w:val="28"/>
          <w:szCs w:val="28"/>
        </w:rPr>
        <w:t xml:space="preserve">20 апреля 2020 года </w:t>
      </w:r>
      <w:r w:rsidR="007D6A1A">
        <w:rPr>
          <w:bCs/>
          <w:color w:val="000000"/>
          <w:sz w:val="28"/>
          <w:szCs w:val="28"/>
        </w:rPr>
        <w:t xml:space="preserve"> </w:t>
      </w:r>
      <w:r w:rsidR="00C765B3">
        <w:rPr>
          <w:bCs/>
          <w:color w:val="000000"/>
          <w:sz w:val="28"/>
          <w:szCs w:val="28"/>
        </w:rPr>
        <w:t>№</w:t>
      </w:r>
      <w:r w:rsidR="007D6A1A">
        <w:rPr>
          <w:bCs/>
          <w:color w:val="000000"/>
          <w:sz w:val="28"/>
          <w:szCs w:val="28"/>
        </w:rPr>
        <w:t xml:space="preserve"> </w:t>
      </w:r>
      <w:r w:rsidR="00C765B3">
        <w:rPr>
          <w:bCs/>
          <w:color w:val="000000"/>
          <w:sz w:val="28"/>
          <w:szCs w:val="28"/>
        </w:rPr>
        <w:t xml:space="preserve">278 «О  </w:t>
      </w:r>
      <w:r w:rsidRPr="00EB3776">
        <w:rPr>
          <w:bCs/>
          <w:color w:val="000000"/>
          <w:sz w:val="28"/>
          <w:szCs w:val="28"/>
        </w:rPr>
        <w:t>мерах поддержки субъектов малого и среднего предпринимательства в МО «Шовгеновский район»</w:t>
      </w:r>
    </w:p>
    <w:p w:rsidR="00EB3776" w:rsidRDefault="00EB3776" w:rsidP="00EB3776">
      <w:pPr>
        <w:jc w:val="both"/>
        <w:rPr>
          <w:sz w:val="28"/>
          <w:szCs w:val="28"/>
        </w:rPr>
      </w:pPr>
      <w:r w:rsidRPr="00467FC0">
        <w:rPr>
          <w:sz w:val="28"/>
          <w:szCs w:val="28"/>
        </w:rPr>
        <w:t xml:space="preserve">         </w:t>
      </w:r>
    </w:p>
    <w:p w:rsidR="00EB3776" w:rsidRPr="00467FC0" w:rsidRDefault="00EB3776" w:rsidP="00EB3776">
      <w:pPr>
        <w:jc w:val="both"/>
        <w:rPr>
          <w:sz w:val="28"/>
          <w:szCs w:val="28"/>
        </w:rPr>
      </w:pPr>
    </w:p>
    <w:p w:rsidR="00EB3776" w:rsidRDefault="00FA431D" w:rsidP="007D6A1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В соответствии с</w:t>
      </w:r>
      <w:r w:rsidR="00C765B3" w:rsidRPr="00C765B3">
        <w:rPr>
          <w:color w:val="000000" w:themeColor="text1"/>
          <w:spacing w:val="2"/>
          <w:sz w:val="28"/>
          <w:szCs w:val="28"/>
        </w:rPr>
        <w:t> </w:t>
      </w:r>
      <w:hyperlink r:id="rId8" w:history="1">
        <w:r w:rsidR="00C765B3" w:rsidRPr="00C765B3">
          <w:rPr>
            <w:color w:val="000000" w:themeColor="text1"/>
            <w:spacing w:val="2"/>
            <w:sz w:val="28"/>
            <w:szCs w:val="28"/>
          </w:rPr>
          <w:t>распоряжени</w:t>
        </w:r>
        <w:r>
          <w:rPr>
            <w:color w:val="000000" w:themeColor="text1"/>
            <w:spacing w:val="2"/>
            <w:sz w:val="28"/>
            <w:szCs w:val="28"/>
          </w:rPr>
          <w:t>ем</w:t>
        </w:r>
        <w:r w:rsidR="00C765B3" w:rsidRPr="00C765B3">
          <w:rPr>
            <w:color w:val="000000" w:themeColor="text1"/>
            <w:spacing w:val="2"/>
            <w:sz w:val="28"/>
            <w:szCs w:val="28"/>
          </w:rPr>
          <w:t xml:space="preserve"> Правительства Российской Федерации от 19 марта 2020 года </w:t>
        </w:r>
        <w:r w:rsidR="007D6A1A">
          <w:rPr>
            <w:color w:val="000000" w:themeColor="text1"/>
            <w:spacing w:val="2"/>
            <w:sz w:val="28"/>
            <w:szCs w:val="28"/>
          </w:rPr>
          <w:t>№</w:t>
        </w:r>
        <w:r w:rsidR="00C765B3" w:rsidRPr="00C765B3">
          <w:rPr>
            <w:color w:val="000000" w:themeColor="text1"/>
            <w:spacing w:val="2"/>
            <w:sz w:val="28"/>
            <w:szCs w:val="28"/>
          </w:rPr>
          <w:t xml:space="preserve"> 670-р</w:t>
        </w:r>
      </w:hyperlink>
      <w:r w:rsidR="007D6A1A">
        <w:rPr>
          <w:color w:val="000000" w:themeColor="text1"/>
          <w:spacing w:val="2"/>
          <w:sz w:val="28"/>
          <w:szCs w:val="28"/>
        </w:rPr>
        <w:t>,</w:t>
      </w:r>
    </w:p>
    <w:p w:rsidR="00EB3776" w:rsidRPr="00467FC0" w:rsidRDefault="00EB3776" w:rsidP="00EB377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B3776" w:rsidRPr="00EB3776" w:rsidRDefault="00EB3776" w:rsidP="00EB3776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  <w:r w:rsidRPr="00EB3776">
        <w:rPr>
          <w:bCs/>
          <w:color w:val="000000"/>
          <w:sz w:val="28"/>
          <w:szCs w:val="28"/>
        </w:rPr>
        <w:t>ПОСТАНОВЛЯЮ:</w:t>
      </w:r>
    </w:p>
    <w:p w:rsidR="00EB3776" w:rsidRPr="00467FC0" w:rsidRDefault="00EB3776" w:rsidP="00EB3776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7D6A1A" w:rsidRPr="007D6A1A" w:rsidRDefault="007D6A1A" w:rsidP="00560132">
      <w:pPr>
        <w:autoSpaceDE w:val="0"/>
        <w:autoSpaceDN w:val="0"/>
        <w:adjustRightInd w:val="0"/>
        <w:jc w:val="both"/>
        <w:rPr>
          <w:color w:val="2D2D2D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ab/>
      </w:r>
      <w:r w:rsidRPr="007D6A1A">
        <w:rPr>
          <w:color w:val="000000" w:themeColor="text1"/>
          <w:spacing w:val="2"/>
          <w:sz w:val="28"/>
          <w:szCs w:val="28"/>
        </w:rPr>
        <w:t>Внести в </w:t>
      </w:r>
      <w:r w:rsidRPr="007D6A1A">
        <w:rPr>
          <w:bCs/>
          <w:color w:val="000000" w:themeColor="text1"/>
          <w:sz w:val="28"/>
          <w:szCs w:val="28"/>
        </w:rPr>
        <w:t xml:space="preserve"> постановление Главы администрации  от 20 апреля 2020 года № 278 «О мерах поддержки субъектов малого и среднего предпринимательства в МО «Шовгеновский район»</w:t>
      </w:r>
      <w:r>
        <w:rPr>
          <w:bCs/>
          <w:color w:val="000000" w:themeColor="text1"/>
          <w:sz w:val="28"/>
          <w:szCs w:val="28"/>
        </w:rPr>
        <w:t xml:space="preserve"> следующие изменения</w:t>
      </w:r>
      <w:r w:rsidR="00560132">
        <w:rPr>
          <w:bCs/>
          <w:color w:val="000000" w:themeColor="text1"/>
          <w:sz w:val="28"/>
          <w:szCs w:val="28"/>
        </w:rPr>
        <w:t xml:space="preserve">, </w:t>
      </w:r>
      <w:r w:rsidRPr="007D6A1A">
        <w:rPr>
          <w:color w:val="2D2D2D"/>
          <w:spacing w:val="2"/>
          <w:sz w:val="28"/>
          <w:szCs w:val="28"/>
        </w:rPr>
        <w:t>изложи</w:t>
      </w:r>
      <w:r w:rsidR="00560132">
        <w:rPr>
          <w:color w:val="2D2D2D"/>
          <w:spacing w:val="2"/>
          <w:sz w:val="28"/>
          <w:szCs w:val="28"/>
        </w:rPr>
        <w:t xml:space="preserve">в пункты 1-2 </w:t>
      </w:r>
      <w:r w:rsidRPr="007D6A1A">
        <w:rPr>
          <w:color w:val="2D2D2D"/>
          <w:spacing w:val="2"/>
          <w:sz w:val="28"/>
          <w:szCs w:val="28"/>
        </w:rPr>
        <w:t>в следующей редакции:</w:t>
      </w:r>
    </w:p>
    <w:p w:rsidR="00FA431D" w:rsidRPr="00FA431D" w:rsidRDefault="00560132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 xml:space="preserve">1. </w:t>
      </w:r>
      <w:r w:rsidR="007D6A1A" w:rsidRPr="00FA431D">
        <w:rPr>
          <w:color w:val="000000" w:themeColor="text1"/>
          <w:sz w:val="28"/>
          <w:szCs w:val="28"/>
        </w:rPr>
        <w:t xml:space="preserve">Комитету имущественных отношений администрации МО «Шовгеновский район» </w:t>
      </w:r>
      <w:r w:rsidRPr="00FA431D">
        <w:rPr>
          <w:color w:val="000000" w:themeColor="text1"/>
          <w:spacing w:val="2"/>
          <w:sz w:val="28"/>
          <w:szCs w:val="28"/>
        </w:rPr>
        <w:t xml:space="preserve">по договорам аренды муниципального имущества МО «Шовгеновский район», составляющего муниципальную  казну МО «Шовгеновский район» (в том числе земельных участков), </w:t>
      </w:r>
      <w:r w:rsidR="00FA431D" w:rsidRPr="00FA431D">
        <w:rPr>
          <w:color w:val="000000" w:themeColor="text1"/>
          <w:spacing w:val="2"/>
          <w:sz w:val="28"/>
          <w:szCs w:val="28"/>
        </w:rPr>
        <w:t xml:space="preserve"> </w:t>
      </w:r>
      <w:r w:rsidR="00EB3776" w:rsidRPr="00FA431D">
        <w:rPr>
          <w:color w:val="000000" w:themeColor="text1"/>
          <w:sz w:val="28"/>
          <w:szCs w:val="28"/>
        </w:rPr>
        <w:t xml:space="preserve"> </w:t>
      </w:r>
      <w:r w:rsidR="00FA431D" w:rsidRPr="00FA431D">
        <w:rPr>
          <w:color w:val="000000" w:themeColor="text1"/>
          <w:sz w:val="28"/>
          <w:szCs w:val="28"/>
        </w:rPr>
        <w:t xml:space="preserve">которые заключены до 1 апреля 2020 года и </w:t>
      </w:r>
      <w:proofErr w:type="gramStart"/>
      <w:r w:rsidR="00FA431D" w:rsidRPr="00FA431D">
        <w:rPr>
          <w:color w:val="000000" w:themeColor="text1"/>
          <w:sz w:val="28"/>
          <w:szCs w:val="28"/>
        </w:rPr>
        <w:t>арендаторами</w:t>
      </w:r>
      <w:proofErr w:type="gramEnd"/>
      <w:r w:rsidR="00FA431D" w:rsidRPr="00FA431D">
        <w:rPr>
          <w:color w:val="000000" w:themeColor="text1"/>
          <w:sz w:val="28"/>
          <w:szCs w:val="28"/>
        </w:rPr>
        <w:t xml:space="preserve">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</w:t>
      </w:r>
      <w:proofErr w:type="gramStart"/>
      <w:r w:rsidR="00FA431D" w:rsidRPr="00FA431D">
        <w:rPr>
          <w:color w:val="000000" w:themeColor="text1"/>
          <w:sz w:val="28"/>
          <w:szCs w:val="28"/>
        </w:rPr>
        <w:t>включенные</w:t>
      </w:r>
      <w:proofErr w:type="gramEnd"/>
      <w:r w:rsidR="00FA431D" w:rsidRPr="00FA431D">
        <w:rPr>
          <w:color w:val="000000" w:themeColor="text1"/>
          <w:sz w:val="28"/>
          <w:szCs w:val="28"/>
        </w:rPr>
        <w:t xml:space="preserve"> в реестр некоммерческих организаций - исполнителей общественно полезных услуг, обеспечить: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>1) предоставление отсрочки уплаты арендной платы, предусмотренной в 2020 году, на следующих условиях: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FA431D">
        <w:rPr>
          <w:color w:val="000000" w:themeColor="text1"/>
          <w:sz w:val="28"/>
          <w:szCs w:val="28"/>
        </w:rPr>
        <w:t>а) отсрочка предоставляется с 1 апреля 2020 года по 1 октября 2020 года, а для арендаторов, освобожденных от уплаты арендных платежей в соответствии с подпунктом 2 настоящего пункта, - с 1 июля 2020 года по 1 октября 2020 года;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 xml:space="preserve">б) задолженность по арендной плате подлежит уплате не ранее 1 января 2021 года в срок, предложенный арендаторами, но не позднее 1 января 2023 года, поэтапно, не чаще одного раза в месяц, равными </w:t>
      </w:r>
      <w:r w:rsidRPr="00FA431D">
        <w:rPr>
          <w:color w:val="000000" w:themeColor="text1"/>
          <w:sz w:val="28"/>
          <w:szCs w:val="28"/>
        </w:rPr>
        <w:lastRenderedPageBreak/>
        <w:t>платежами, размер которых не превышает размера половины ежемесячной арендной платы по договору аренды;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>в) 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>г) не допускается установление дополнительных платежей, подлежащих уплате арендатором в связи с предоставлением отсрочки;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>д) 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FA431D">
        <w:rPr>
          <w:color w:val="000000" w:themeColor="text1"/>
          <w:sz w:val="28"/>
          <w:szCs w:val="28"/>
        </w:rPr>
        <w:t xml:space="preserve">2)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A431D">
        <w:rPr>
          <w:color w:val="000000" w:themeColor="text1"/>
          <w:sz w:val="28"/>
          <w:szCs w:val="28"/>
        </w:rPr>
        <w:t>коронавирусной</w:t>
      </w:r>
      <w:proofErr w:type="spellEnd"/>
      <w:r w:rsidRPr="00FA431D">
        <w:rPr>
          <w:color w:val="000000" w:themeColor="text1"/>
          <w:sz w:val="28"/>
          <w:szCs w:val="28"/>
        </w:rPr>
        <w:t xml:space="preserve"> инфекции, утвержденному постановлением Правительства Российской Федерации от 3 апреля 2020 года № 434 </w:t>
      </w:r>
      <w:r>
        <w:rPr>
          <w:color w:val="000000" w:themeColor="text1"/>
          <w:sz w:val="28"/>
          <w:szCs w:val="28"/>
        </w:rPr>
        <w:t>«</w:t>
      </w:r>
      <w:r w:rsidRPr="00FA431D">
        <w:rPr>
          <w:color w:val="000000" w:themeColor="text1"/>
          <w:sz w:val="28"/>
          <w:szCs w:val="28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A431D">
        <w:rPr>
          <w:color w:val="000000" w:themeColor="text1"/>
          <w:sz w:val="28"/>
          <w:szCs w:val="28"/>
        </w:rPr>
        <w:t>коронавирусной</w:t>
      </w:r>
      <w:proofErr w:type="spellEnd"/>
      <w:r w:rsidRPr="00FA431D">
        <w:rPr>
          <w:color w:val="000000" w:themeColor="text1"/>
          <w:sz w:val="28"/>
          <w:szCs w:val="28"/>
        </w:rPr>
        <w:t xml:space="preserve"> инфекции</w:t>
      </w:r>
      <w:proofErr w:type="gramEnd"/>
      <w:r>
        <w:rPr>
          <w:color w:val="000000" w:themeColor="text1"/>
          <w:sz w:val="28"/>
          <w:szCs w:val="28"/>
        </w:rPr>
        <w:t>»</w:t>
      </w:r>
      <w:r w:rsidRPr="00FA431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FA431D">
        <w:rPr>
          <w:color w:val="000000" w:themeColor="text1"/>
          <w:sz w:val="28"/>
          <w:szCs w:val="28"/>
        </w:rPr>
        <w:t>от уплаты арендных платежей с 1 апреля 2020 года по 1 июля 2020 года.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года;</w:t>
      </w:r>
    </w:p>
    <w:p w:rsidR="00FA431D" w:rsidRPr="00FA431D" w:rsidRDefault="00FA431D" w:rsidP="00FA431D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FA431D">
        <w:rPr>
          <w:color w:val="000000" w:themeColor="text1"/>
          <w:sz w:val="28"/>
          <w:szCs w:val="28"/>
        </w:rPr>
        <w:t>3)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подпунктами 1 и 2 настоящего пункта.</w:t>
      </w:r>
    </w:p>
    <w:p w:rsidR="002A60F2" w:rsidRPr="002A60F2" w:rsidRDefault="00FA431D" w:rsidP="002A60F2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A41492" w:rsidRPr="00E32289" w:rsidRDefault="00A41492" w:rsidP="00A41492">
      <w:pPr>
        <w:rPr>
          <w:sz w:val="28"/>
          <w:szCs w:val="28"/>
        </w:rPr>
      </w:pPr>
      <w:r w:rsidRPr="00E32289">
        <w:rPr>
          <w:sz w:val="28"/>
          <w:szCs w:val="28"/>
        </w:rPr>
        <w:t>Глава администрации</w:t>
      </w:r>
    </w:p>
    <w:p w:rsidR="00A41492" w:rsidRPr="00E32289" w:rsidRDefault="00A41492" w:rsidP="00A41492">
      <w:pPr>
        <w:rPr>
          <w:sz w:val="28"/>
          <w:szCs w:val="28"/>
        </w:rPr>
      </w:pPr>
      <w:r w:rsidRPr="00E32289">
        <w:rPr>
          <w:sz w:val="28"/>
          <w:szCs w:val="28"/>
        </w:rPr>
        <w:t xml:space="preserve">МО «Шовгеновский район»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Р.Р. Аутлев</w:t>
      </w:r>
    </w:p>
    <w:p w:rsidR="00A41492" w:rsidRPr="000029BD" w:rsidRDefault="00A41492" w:rsidP="00A41492"/>
    <w:p w:rsidR="00A41492" w:rsidRPr="000029BD" w:rsidRDefault="00A41492" w:rsidP="00A41492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3776" w:rsidRDefault="00EB3776" w:rsidP="00EB3776">
      <w:pPr>
        <w:tabs>
          <w:tab w:val="left" w:pos="3960"/>
          <w:tab w:val="left" w:pos="4140"/>
          <w:tab w:val="left" w:pos="5220"/>
          <w:tab w:val="left" w:pos="5400"/>
        </w:tabs>
      </w:pPr>
    </w:p>
    <w:sectPr w:rsidR="00EB3776" w:rsidSect="005216DE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4A2"/>
    <w:multiLevelType w:val="hybridMultilevel"/>
    <w:tmpl w:val="0F14D956"/>
    <w:lvl w:ilvl="0" w:tplc="8996D932">
      <w:start w:val="4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29270885"/>
    <w:multiLevelType w:val="hybridMultilevel"/>
    <w:tmpl w:val="BFA8FFE4"/>
    <w:lvl w:ilvl="0" w:tplc="5CCA43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692198"/>
    <w:multiLevelType w:val="hybridMultilevel"/>
    <w:tmpl w:val="B8AAE3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92D72"/>
    <w:multiLevelType w:val="hybridMultilevel"/>
    <w:tmpl w:val="8708E3D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346444"/>
    <w:multiLevelType w:val="hybridMultilevel"/>
    <w:tmpl w:val="35A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8156E"/>
    <w:multiLevelType w:val="hybridMultilevel"/>
    <w:tmpl w:val="A3823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358EB"/>
    <w:multiLevelType w:val="hybridMultilevel"/>
    <w:tmpl w:val="BFA8FFE4"/>
    <w:lvl w:ilvl="0" w:tplc="5CCA43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25"/>
    <w:rsid w:val="00043169"/>
    <w:rsid w:val="000D150C"/>
    <w:rsid w:val="00112F9D"/>
    <w:rsid w:val="00151057"/>
    <w:rsid w:val="00164B4C"/>
    <w:rsid w:val="001A480F"/>
    <w:rsid w:val="002145BD"/>
    <w:rsid w:val="002A53E2"/>
    <w:rsid w:val="002A60F2"/>
    <w:rsid w:val="00301701"/>
    <w:rsid w:val="00306116"/>
    <w:rsid w:val="00345C6C"/>
    <w:rsid w:val="00382218"/>
    <w:rsid w:val="00386BC2"/>
    <w:rsid w:val="003D5801"/>
    <w:rsid w:val="0040557A"/>
    <w:rsid w:val="00414F85"/>
    <w:rsid w:val="00425015"/>
    <w:rsid w:val="00444036"/>
    <w:rsid w:val="004859BF"/>
    <w:rsid w:val="005216DE"/>
    <w:rsid w:val="00560132"/>
    <w:rsid w:val="005F3A24"/>
    <w:rsid w:val="0062413E"/>
    <w:rsid w:val="00650FCB"/>
    <w:rsid w:val="006643C2"/>
    <w:rsid w:val="006B3A35"/>
    <w:rsid w:val="007D4D0C"/>
    <w:rsid w:val="007D6A1A"/>
    <w:rsid w:val="007E359C"/>
    <w:rsid w:val="00854A53"/>
    <w:rsid w:val="0089334D"/>
    <w:rsid w:val="008A16B6"/>
    <w:rsid w:val="008A4451"/>
    <w:rsid w:val="008E6231"/>
    <w:rsid w:val="00923A65"/>
    <w:rsid w:val="00940678"/>
    <w:rsid w:val="009A2649"/>
    <w:rsid w:val="009D2D50"/>
    <w:rsid w:val="009F4049"/>
    <w:rsid w:val="00A41492"/>
    <w:rsid w:val="00A74D0C"/>
    <w:rsid w:val="00A9568E"/>
    <w:rsid w:val="00AC3FA1"/>
    <w:rsid w:val="00AF429E"/>
    <w:rsid w:val="00B559B7"/>
    <w:rsid w:val="00BA503D"/>
    <w:rsid w:val="00BD3D25"/>
    <w:rsid w:val="00C031EC"/>
    <w:rsid w:val="00C306C1"/>
    <w:rsid w:val="00C765B3"/>
    <w:rsid w:val="00CD27A2"/>
    <w:rsid w:val="00D10B9F"/>
    <w:rsid w:val="00DD381C"/>
    <w:rsid w:val="00EB3776"/>
    <w:rsid w:val="00F2083C"/>
    <w:rsid w:val="00F222D6"/>
    <w:rsid w:val="00F478A3"/>
    <w:rsid w:val="00F9335C"/>
    <w:rsid w:val="00FA431D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60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A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A60F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60F2"/>
    <w:rPr>
      <w:color w:val="0000FF"/>
      <w:u w:val="single"/>
    </w:rPr>
  </w:style>
  <w:style w:type="paragraph" w:customStyle="1" w:styleId="formattext">
    <w:name w:val="formattext"/>
    <w:basedOn w:val="a"/>
    <w:rsid w:val="002A60F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A43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60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3A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A60F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A60F2"/>
    <w:rPr>
      <w:color w:val="0000FF"/>
      <w:u w:val="single"/>
    </w:rPr>
  </w:style>
  <w:style w:type="paragraph" w:customStyle="1" w:styleId="formattext">
    <w:name w:val="formattext"/>
    <w:basedOn w:val="a"/>
    <w:rsid w:val="002A60F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A4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44995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231B-067A-490A-BA05-26414211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Рамзин</cp:lastModifiedBy>
  <cp:revision>4</cp:revision>
  <cp:lastPrinted>2018-12-13T06:51:00Z</cp:lastPrinted>
  <dcterms:created xsi:type="dcterms:W3CDTF">2020-07-02T09:07:00Z</dcterms:created>
  <dcterms:modified xsi:type="dcterms:W3CDTF">2020-07-02T13:58:00Z</dcterms:modified>
</cp:coreProperties>
</file>